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87" w:rsidRPr="00823787" w:rsidRDefault="00823787" w:rsidP="008237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t>SZCZEGÓŁOWY OPIS PRZEDMIOTU ZAMÓWIENIA – zad. 1 - zad. 6</w:t>
      </w:r>
      <w:r w:rsidRPr="008237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</w:t>
      </w:r>
      <w:r w:rsidRPr="00823787">
        <w:rPr>
          <w:rFonts w:ascii="Times New Roman" w:hAnsi="Times New Roman"/>
          <w:b/>
          <w:u w:val="single"/>
        </w:rPr>
        <w:t>wraz ze zmianami wprowadzony</w:t>
      </w:r>
      <w:r>
        <w:rPr>
          <w:rFonts w:ascii="Times New Roman" w:hAnsi="Times New Roman"/>
          <w:b/>
          <w:u w:val="single"/>
        </w:rPr>
        <w:t>mi pismami z dn. 30.06.2014 r.</w:t>
      </w:r>
      <w:r w:rsidRPr="00823787">
        <w:rPr>
          <w:rFonts w:ascii="Times New Roman" w:hAnsi="Times New Roman"/>
          <w:b/>
          <w:u w:val="single"/>
        </w:rPr>
        <w:t xml:space="preserve"> i </w:t>
      </w:r>
      <w:r>
        <w:rPr>
          <w:rFonts w:ascii="Times New Roman" w:hAnsi="Times New Roman"/>
          <w:b/>
          <w:u w:val="single"/>
        </w:rPr>
        <w:t xml:space="preserve"> </w:t>
      </w:r>
      <w:r w:rsidRPr="00823787">
        <w:rPr>
          <w:rFonts w:ascii="Times New Roman" w:hAnsi="Times New Roman"/>
          <w:b/>
          <w:u w:val="single"/>
        </w:rPr>
        <w:t>01.07.2014r.</w:t>
      </w:r>
    </w:p>
    <w:p w:rsidR="00823787" w:rsidRPr="00823787" w:rsidRDefault="00823787" w:rsidP="008237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  <w:t>Załącznik nr 1.1. do SIWZ</w:t>
      </w:r>
    </w:p>
    <w:p w:rsidR="00823787" w:rsidRPr="00823787" w:rsidRDefault="00823787" w:rsidP="00823787">
      <w:pPr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ZADANIE 1: </w:t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>ODCZYNNIKI MONOKLONALNE DO OZNACZANIA ANTYGENÓW</w:t>
      </w:r>
    </w:p>
    <w:p w:rsidR="00823787" w:rsidRPr="00823787" w:rsidRDefault="00823787" w:rsidP="0082378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ab/>
      </w:r>
      <w:r w:rsidRPr="00823787">
        <w:rPr>
          <w:rFonts w:ascii="Times New Roman" w:eastAsia="Times New Roman" w:hAnsi="Times New Roman" w:cs="Times New Roman"/>
          <w:b/>
          <w:lang w:eastAsia="pl-PL"/>
        </w:rPr>
        <w:tab/>
        <w:t xml:space="preserve">       </w:t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Z UKŁADU ABO </w:t>
      </w:r>
    </w:p>
    <w:tbl>
      <w:tblPr>
        <w:tblW w:w="7230" w:type="dxa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2"/>
        <w:gridCol w:w="2268"/>
        <w:gridCol w:w="850"/>
        <w:gridCol w:w="1418"/>
        <w:gridCol w:w="1842"/>
      </w:tblGrid>
      <w:tr w:rsidR="00823787" w:rsidRPr="00823787" w:rsidTr="002F5894">
        <w:trPr>
          <w:trHeight w:val="8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odczynnik monoklonalny klasy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objętość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jednostkowa wielkość</w:t>
            </w: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opakowania</w:t>
            </w:r>
          </w:p>
        </w:tc>
      </w:tr>
      <w:tr w:rsidR="00823787" w:rsidRPr="00823787" w:rsidTr="002F58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anty-A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3000 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 – 10 ml</w:t>
            </w:r>
          </w:p>
        </w:tc>
      </w:tr>
      <w:tr w:rsidR="00823787" w:rsidRPr="00823787" w:rsidTr="002F5894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3000 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– 10 ml</w:t>
            </w:r>
          </w:p>
        </w:tc>
      </w:tr>
      <w:tr w:rsidR="00823787" w:rsidRPr="00823787" w:rsidTr="002F58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anty-B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3000 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– 10 ml</w:t>
            </w:r>
          </w:p>
        </w:tc>
      </w:tr>
      <w:tr w:rsidR="00823787" w:rsidRPr="00823787" w:rsidTr="002F58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3000 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– 10 ml</w:t>
            </w:r>
          </w:p>
        </w:tc>
      </w:tr>
    </w:tbl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Wymagania stawiane odczynnikom z zadania 1:</w:t>
      </w:r>
    </w:p>
    <w:p w:rsidR="00823787" w:rsidRPr="00823787" w:rsidRDefault="00823787" w:rsidP="00823787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23787" w:rsidRPr="00823787" w:rsidRDefault="00823787" w:rsidP="009D2532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Odczynnik monoklonalny anty-A powinien:</w:t>
      </w:r>
    </w:p>
    <w:p w:rsidR="00823787" w:rsidRPr="00823787" w:rsidRDefault="00823787" w:rsidP="009D253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zawierać przeciwciała monoklonalne klasy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swoistości anty-A; </w:t>
      </w:r>
    </w:p>
    <w:p w:rsidR="00823787" w:rsidRPr="00823787" w:rsidRDefault="00823787" w:rsidP="009D253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być przeznaczony do bezpośredniego zastosowania w technikach probówkowych 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szkiełkowych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wykazywać miano co najmniej128 w  technice probówkowej lub 64 w technice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szkiełkowej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krwinkami wzorcowymi grupy A</w:t>
      </w:r>
      <w:r w:rsidRPr="00823787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1;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23787" w:rsidRPr="00823787" w:rsidRDefault="00823787" w:rsidP="009D253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wykazywać miano co najmniej 64 w technice probówkowej lub 32 w technice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szkiełkowej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krwinkami wzorcowymi grupy A</w:t>
      </w:r>
      <w:r w:rsidRPr="00823787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2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;</w:t>
      </w:r>
    </w:p>
    <w:p w:rsidR="00823787" w:rsidRPr="00823787" w:rsidRDefault="00823787" w:rsidP="009D253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aglutynacjia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 3 minutach powinna osiągnąć nasilenie od 3+ do 4+;</w:t>
      </w:r>
    </w:p>
    <w:p w:rsidR="00823787" w:rsidRPr="00823787" w:rsidRDefault="00823787" w:rsidP="009D253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wykazywać jednoznaczne  reakcje z antygenami o osłabionej ekspresji (np. A</w:t>
      </w:r>
      <w:r w:rsidRPr="00823787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2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823787" w:rsidRPr="00823787" w:rsidRDefault="00823787" w:rsidP="009D253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wykazywać fałszywych reakcji aglutynacji  z krwinkami wzorcowymi </w:t>
      </w:r>
    </w:p>
    <w:p w:rsidR="00823787" w:rsidRPr="00823787" w:rsidRDefault="00823787" w:rsidP="00823787">
      <w:pPr>
        <w:spacing w:after="0" w:line="240" w:lineRule="auto"/>
        <w:ind w:left="177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grupy O.</w:t>
      </w:r>
    </w:p>
    <w:p w:rsidR="00823787" w:rsidRPr="00823787" w:rsidRDefault="00823787" w:rsidP="00823787">
      <w:pPr>
        <w:spacing w:after="0" w:line="240" w:lineRule="auto"/>
        <w:ind w:left="177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Pr="00823787" w:rsidRDefault="00823787" w:rsidP="009D2532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Odczynnik monoklonalny anty-B powinien:</w:t>
      </w:r>
    </w:p>
    <w:p w:rsidR="00823787" w:rsidRPr="00823787" w:rsidRDefault="00823787" w:rsidP="009D253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zawierać przeciwciała monoklonalne klasy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swoistości anty-B;</w:t>
      </w:r>
    </w:p>
    <w:p w:rsidR="00823787" w:rsidRPr="00823787" w:rsidRDefault="00823787" w:rsidP="009D253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być przeznaczonym do bezpośredniego zastosowania w technikach probówkowych 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szkiełkowych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wykazywać miano co najmniej 128 w technice probówkowej lub 64 w technice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szkiełkowej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krwinkami wzorcowymi grupy B</w:t>
      </w:r>
      <w:r w:rsidRPr="00823787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;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823787" w:rsidRPr="00823787" w:rsidRDefault="00823787" w:rsidP="009D253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wykazywać miano co najmniej 64 w technice probówkowej lub 32 w technice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szkiełkowej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z 10-dniowymi krwinkami wzorcowymi grupy B lub z krwinkami wzorcowymi grupy A</w:t>
      </w:r>
      <w:r w:rsidRPr="00823787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2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B;</w:t>
      </w:r>
    </w:p>
    <w:p w:rsidR="00823787" w:rsidRPr="00823787" w:rsidRDefault="00823787" w:rsidP="009D253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aglutynacja  po 3 minutach powinna osiągnąć nasilenie od 3+ do 4+;</w:t>
      </w:r>
    </w:p>
    <w:p w:rsidR="00823787" w:rsidRPr="00823787" w:rsidRDefault="00823787" w:rsidP="009D253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wykazywać jednoznaczne reakcje z antygenami o osłabionej ekspresji (np. A</w:t>
      </w:r>
      <w:r w:rsidRPr="00823787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2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B);</w:t>
      </w:r>
    </w:p>
    <w:p w:rsidR="00823787" w:rsidRPr="00823787" w:rsidRDefault="00823787" w:rsidP="009D253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nie wykazywać fałszywych reakcji aglutynacji  z krwinkami grupy O.</w:t>
      </w:r>
    </w:p>
    <w:p w:rsidR="00823787" w:rsidRPr="00823787" w:rsidRDefault="00823787" w:rsidP="009D2532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Odczynniki od poz. 1 – do poz. 4:</w:t>
      </w:r>
    </w:p>
    <w:p w:rsidR="00823787" w:rsidRPr="00823787" w:rsidRDefault="00823787" w:rsidP="0082378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23787" w:rsidRPr="00823787" w:rsidRDefault="00823787" w:rsidP="009D253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muszą mieć okres ważności co najmniej 12 miesięcy od daty dostarczenia Zamawiającemu;</w:t>
      </w:r>
    </w:p>
    <w:p w:rsidR="00823787" w:rsidRPr="00823787" w:rsidRDefault="00823787" w:rsidP="009D253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w formie pisemnej będą składane zgodnie z potrzebami Zamawiającego; </w:t>
      </w:r>
    </w:p>
    <w:p w:rsidR="00823787" w:rsidRPr="00823787" w:rsidRDefault="00823787" w:rsidP="009D253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całość dostawy cząstkowej poszczególnego odczynnika musi pochodzić z jednej serii;  </w:t>
      </w:r>
    </w:p>
    <w:p w:rsidR="00823787" w:rsidRPr="00823787" w:rsidRDefault="00823787" w:rsidP="009D253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muszą być barwione zgodnie z międzynarodową konwencją;</w:t>
      </w:r>
    </w:p>
    <w:p w:rsidR="00823787" w:rsidRPr="00823787" w:rsidRDefault="00823787" w:rsidP="009D253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nie mogą stanowić  zagrożenia biologicznego dla osób wykonujących badania,</w:t>
      </w:r>
    </w:p>
    <w:p w:rsidR="00823787" w:rsidRPr="00823787" w:rsidRDefault="00823787" w:rsidP="009D253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muszą być konfekcjonowane w przezroczystej, szklanej buteleczce zaopatrzonej w zakrętkę z umieszczonym w niej szklanym zakraplaczem zakończonym gumową</w:t>
      </w:r>
      <w:r w:rsidRPr="00823787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miękką ssawką;</w:t>
      </w:r>
    </w:p>
    <w:p w:rsidR="00823787" w:rsidRPr="00823787" w:rsidRDefault="00823787" w:rsidP="009D253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buteleczka  musi zawierać czytelną etykietę z następującymi informacjami:</w:t>
      </w:r>
    </w:p>
    <w:p w:rsidR="00823787" w:rsidRPr="00823787" w:rsidRDefault="00823787" w:rsidP="009D2532">
      <w:pPr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nazwa odczynnika i numer katalogowy,</w:t>
      </w:r>
    </w:p>
    <w:p w:rsidR="00823787" w:rsidRPr="00823787" w:rsidRDefault="00823787" w:rsidP="009D2532">
      <w:pPr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numer serii, </w:t>
      </w:r>
    </w:p>
    <w:p w:rsidR="00823787" w:rsidRPr="00823787" w:rsidRDefault="00823787" w:rsidP="009D2532">
      <w:pPr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ważności, </w:t>
      </w:r>
    </w:p>
    <w:p w:rsidR="00823787" w:rsidRPr="00823787" w:rsidRDefault="00823787" w:rsidP="009D2532">
      <w:pPr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oznakowanie CE i IVD.</w:t>
      </w:r>
    </w:p>
    <w:p w:rsidR="00823787" w:rsidRPr="00823787" w:rsidRDefault="00823787" w:rsidP="009D253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muszą posiadać dołączone w języku polskim :</w:t>
      </w:r>
    </w:p>
    <w:p w:rsidR="00823787" w:rsidRPr="00823787" w:rsidRDefault="00823787" w:rsidP="00823787">
      <w:pPr>
        <w:spacing w:after="0" w:line="240" w:lineRule="auto"/>
        <w:ind w:left="177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instrukcję używania , </w:t>
      </w:r>
    </w:p>
    <w:p w:rsidR="00823787" w:rsidRPr="00823787" w:rsidRDefault="00823787" w:rsidP="00823787">
      <w:pPr>
        <w:spacing w:after="0" w:line="240" w:lineRule="auto"/>
        <w:ind w:left="177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 świadectwo certyfikacji</w:t>
      </w:r>
    </w:p>
    <w:p w:rsidR="00823787" w:rsidRPr="00823787" w:rsidRDefault="00823787" w:rsidP="00823787">
      <w:pPr>
        <w:spacing w:after="0" w:line="240" w:lineRule="auto"/>
        <w:ind w:left="177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kartę charakterystyki produktu                        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i)  opakowania dostarczanych odczynników nie mogą zawierać więcej niż 10 ampułek</w:t>
      </w:r>
    </w:p>
    <w:p w:rsidR="00823787" w:rsidRPr="00823787" w:rsidRDefault="00823787" w:rsidP="0082378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bCs/>
          <w:i/>
          <w:iCs/>
          <w:szCs w:val="24"/>
          <w:u w:val="single"/>
          <w:lang w:eastAsia="pl-PL"/>
        </w:rPr>
        <w:t>załącznik nr 1. 2.</w:t>
      </w:r>
      <w:r w:rsidRPr="00823787"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  <w:t xml:space="preserve"> do SIWZ po zmianach wprowadzonych pismem z dn. 01-07-2014 r. </w:t>
      </w: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>ZADANIE 2: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ODCZYNNIKI MONOKLONALNE DO OZNACZANIA  ANTYGENÓW </w:t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ab/>
      </w:r>
      <w:r w:rsidRPr="00823787">
        <w:rPr>
          <w:rFonts w:ascii="Times New Roman" w:eastAsia="Times New Roman" w:hAnsi="Times New Roman" w:cs="Times New Roman"/>
          <w:b/>
          <w:lang w:eastAsia="pl-PL"/>
        </w:rPr>
        <w:tab/>
      </w:r>
      <w:r w:rsidRPr="00823787">
        <w:rPr>
          <w:rFonts w:ascii="Times New Roman" w:eastAsia="Times New Roman" w:hAnsi="Times New Roman" w:cs="Times New Roman"/>
          <w:b/>
          <w:lang w:eastAsia="pl-PL"/>
        </w:rPr>
        <w:tab/>
      </w:r>
      <w:r w:rsidRPr="00823787">
        <w:rPr>
          <w:rFonts w:ascii="Times New Roman" w:eastAsia="Times New Roman" w:hAnsi="Times New Roman" w:cs="Times New Roman"/>
          <w:b/>
          <w:lang w:eastAsia="pl-PL"/>
        </w:rPr>
        <w:tab/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>Z UKŁADU Rh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2127"/>
        <w:gridCol w:w="2551"/>
        <w:gridCol w:w="1559"/>
        <w:gridCol w:w="2127"/>
      </w:tblGrid>
      <w:tr w:rsidR="00823787" w:rsidRPr="00823787" w:rsidTr="002F5894">
        <w:trPr>
          <w:trHeight w:val="11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odczynnik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objętość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jednostkowa wielkość</w:t>
            </w: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opakowania</w:t>
            </w: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3787" w:rsidRPr="00823787" w:rsidTr="002F5894">
        <w:trPr>
          <w:trHeight w:val="6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anty-D klasy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klon niereagujący </w:t>
            </w: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antygenem kategorii DVI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3 000 ml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5 - 10 ml</w:t>
            </w:r>
          </w:p>
        </w:tc>
      </w:tr>
      <w:tr w:rsidR="00823787" w:rsidRPr="00823787" w:rsidTr="002F5894">
        <w:trPr>
          <w:trHeight w:val="5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anty-D klasy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IgG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klon reagujący</w:t>
            </w: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z antygenem kategorii DVI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3 000 ml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5 - 10 ml</w:t>
            </w:r>
          </w:p>
        </w:tc>
      </w:tr>
      <w:tr w:rsidR="00823787" w:rsidRPr="00823787" w:rsidTr="002F5894">
        <w:trPr>
          <w:trHeight w:val="3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Arial" w:eastAsia="Times New Roman" w:hAnsi="Arial" w:cs="Times New Roman"/>
                <w:b/>
                <w:sz w:val="18"/>
                <w:szCs w:val="18"/>
              </w:rPr>
              <w:t>3.*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anty-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</w:t>
            </w:r>
            <w:r w:rsidRPr="0082378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>w</w:t>
            </w:r>
            <w:proofErr w:type="spellEnd"/>
            <w:r w:rsidRPr="00823787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</w:rPr>
              <w:t xml:space="preserve"> </w:t>
            </w:r>
            <w:r w:rsidRPr="008237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klasy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IgM</w:t>
            </w:r>
            <w:proofErr w:type="spellEnd"/>
            <w:r w:rsidRPr="008237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 klon*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150 ml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2 -10 ml</w:t>
            </w:r>
          </w:p>
        </w:tc>
      </w:tr>
      <w:tr w:rsidR="00823787" w:rsidRPr="00823787" w:rsidTr="002F5894">
        <w:trPr>
          <w:trHeight w:val="3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II klon*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150 ml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787" w:rsidRPr="00823787" w:rsidTr="002F5894">
        <w:trPr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87" w:rsidRPr="00823787" w:rsidRDefault="00823787" w:rsidP="008237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anty-C klasy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 klon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2 - 10 ml</w:t>
            </w:r>
          </w:p>
        </w:tc>
      </w:tr>
      <w:tr w:rsidR="00823787" w:rsidRPr="00823787" w:rsidTr="002F5894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II klon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787" w:rsidRPr="00823787" w:rsidTr="002F5894">
        <w:trPr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anty-c  klasy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 klon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2 - 10 ml</w:t>
            </w:r>
          </w:p>
        </w:tc>
      </w:tr>
      <w:tr w:rsidR="00823787" w:rsidRPr="00823787" w:rsidTr="002F5894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II klon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787" w:rsidRPr="00823787" w:rsidTr="002F5894">
        <w:trPr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87" w:rsidRPr="00823787" w:rsidRDefault="00823787" w:rsidP="008237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anty-E  klasy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 klon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2 - 10 ml</w:t>
            </w:r>
          </w:p>
        </w:tc>
      </w:tr>
      <w:tr w:rsidR="00823787" w:rsidRPr="00823787" w:rsidTr="002F5894">
        <w:trPr>
          <w:trHeight w:val="22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II klon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3787" w:rsidRPr="00823787" w:rsidTr="002F5894">
        <w:trPr>
          <w:trHeight w:val="2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87" w:rsidRPr="00823787" w:rsidRDefault="00823787" w:rsidP="008237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anty-e  klasy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IgM</w:t>
            </w:r>
            <w:proofErr w:type="spellEnd"/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 klon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2 - 10 ml</w:t>
            </w:r>
          </w:p>
        </w:tc>
      </w:tr>
      <w:tr w:rsidR="00823787" w:rsidRPr="00823787" w:rsidTr="002F5894">
        <w:trPr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II klon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Wymagania stawiane odczynnikom z zadania 2:</w:t>
      </w:r>
    </w:p>
    <w:p w:rsidR="00823787" w:rsidRPr="00823787" w:rsidRDefault="00823787" w:rsidP="00823787">
      <w:pPr>
        <w:spacing w:after="0" w:line="240" w:lineRule="auto"/>
        <w:ind w:left="708" w:firstLine="709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23787" w:rsidRPr="00823787" w:rsidRDefault="00823787" w:rsidP="009D25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Odczynnik monoklonalny anty-D klasy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powinien:</w:t>
      </w:r>
    </w:p>
    <w:p w:rsidR="00823787" w:rsidRPr="00823787" w:rsidRDefault="00823787" w:rsidP="009D25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zawierać przeciwciała monoklonalne klasy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swoistości anty-D;</w:t>
      </w:r>
    </w:p>
    <w:p w:rsidR="00823787" w:rsidRPr="00823787" w:rsidRDefault="00823787" w:rsidP="009D25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mieć zdolność silnego reagowania (od 3+ do 4+) z krwinkami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+ dodatnimi o normalnej ekspresji antygenu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niezależnie od fenotypu Rh w technice probówkowej  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szkiełkowej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wykazywać reakcje aglutynacji ze wszystkimi próbkami krwi z antygenem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słaby  i wariantami antygenu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wyjątkiem kategorii Rh DVI;  </w:t>
      </w:r>
    </w:p>
    <w:p w:rsidR="00823787" w:rsidRPr="00823787" w:rsidRDefault="00823787" w:rsidP="009D25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być przeznaczony do bezpośredniego stosowania w technikach  probówkowych   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szkiełkowych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wykazywać miano co najmniej 64 w technice probówkowej z krwinkami wzorcowymi o fenotypie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DCcee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823787" w:rsidRPr="00823787" w:rsidRDefault="00823787" w:rsidP="009D25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wykazywać reakcji aglutynacji z krwinkami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-ujemnymi;</w:t>
      </w:r>
    </w:p>
    <w:p w:rsidR="00823787" w:rsidRPr="00823787" w:rsidRDefault="00823787" w:rsidP="009D253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wykazywać w pierwszej minucie od nakropienia zachodzącą reakcję aglutynacji,  a po 5 minutach nasilenie aglutynacji nie może być mniejsze  niż 3+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F5894" w:rsidRDefault="002F5894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F5894" w:rsidRDefault="002F5894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1530" w:rsidRDefault="00CF1530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1530" w:rsidRPr="00823787" w:rsidRDefault="00CF1530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Pr="00823787" w:rsidRDefault="00823787" w:rsidP="009D25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Odczynnik monoklonalny anty-D klasy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+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IgG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powinien: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zawierać przeciwciała klasy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IgG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swoistości anty-D;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mieć zdolność silnego reagowania (od 3+ do 4+) z krwinkami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RhD+dodatnimi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normalnej ekspresji antygenu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niezależnie od fenotypu Rh w technice probówkowej 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szkiełkowej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wykazywać reakcje aglutynacji ze wszystkimi próbkami krwi z antygenem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słaby i wariantami antygenu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z kategorią Rh DVI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teście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antyglobulinowym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być przeznaczony do bezpośredniego stosowania w technikach: probówkowej 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szkiełkowej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do wykonania pośredniego testu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antyglobulinowego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wykazywać miano co najmniej 64 w technice probówkowej z krwinkami wzorcowymi o fenotypie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DCcee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wykazywać reakcji aglutynacji z krwinkami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-ujemnymi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wykazywać w pierwszej minucie od nakropienia zachodzącą reakcję aglutynacji a po 5 minutach nasilenie aglutynacji nie może być mniejsze  niż 3+</w:t>
      </w:r>
    </w:p>
    <w:p w:rsidR="00823787" w:rsidRPr="00823787" w:rsidRDefault="00823787" w:rsidP="00823787">
      <w:pPr>
        <w:spacing w:after="0" w:line="240" w:lineRule="auto"/>
        <w:ind w:left="177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23787" w:rsidRPr="00823787" w:rsidRDefault="00823787" w:rsidP="009D25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Odczynnik monoklonalny anty-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  <w:lang w:eastAsia="pl-PL"/>
        </w:rPr>
        <w:t>w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klasy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powinien:</w:t>
      </w:r>
    </w:p>
    <w:p w:rsidR="00823787" w:rsidRPr="00823787" w:rsidRDefault="00823787" w:rsidP="009D2532">
      <w:pPr>
        <w:numPr>
          <w:ilvl w:val="0"/>
          <w:numId w:val="6"/>
        </w:numPr>
        <w:tabs>
          <w:tab w:val="num" w:pos="1329"/>
        </w:tabs>
        <w:spacing w:after="0" w:line="240" w:lineRule="auto"/>
        <w:ind w:left="1329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zawierać przeciwciała monoklonalne klasy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swoistości anty-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8237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w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0"/>
          <w:numId w:val="6"/>
        </w:numPr>
        <w:tabs>
          <w:tab w:val="num" w:pos="1329"/>
        </w:tabs>
        <w:spacing w:after="0" w:line="240" w:lineRule="auto"/>
        <w:ind w:left="1329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mieć zdolność bezpośredniego i silnego reagowania z antygenem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RhC</w:t>
      </w:r>
      <w:r w:rsidRPr="008237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w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(od 3+ do 4+);</w:t>
      </w:r>
    </w:p>
    <w:p w:rsidR="00823787" w:rsidRPr="00823787" w:rsidRDefault="00823787" w:rsidP="009D2532">
      <w:pPr>
        <w:numPr>
          <w:ilvl w:val="0"/>
          <w:numId w:val="6"/>
        </w:numPr>
        <w:tabs>
          <w:tab w:val="num" w:pos="1329"/>
        </w:tabs>
        <w:spacing w:after="0" w:line="240" w:lineRule="auto"/>
        <w:ind w:left="1329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być przeznaczony do stosowania w technikach:  probówkowej 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szkiełkowej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0"/>
          <w:numId w:val="6"/>
        </w:numPr>
        <w:tabs>
          <w:tab w:val="num" w:pos="1329"/>
        </w:tabs>
        <w:spacing w:after="0" w:line="240" w:lineRule="auto"/>
        <w:ind w:left="1329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wykazywać miano co najmniej 16 z krwinkami testowymi o fenotypie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8237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w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+(dodatni)  w technice probówkowej </w:t>
      </w:r>
    </w:p>
    <w:p w:rsidR="00823787" w:rsidRPr="00823787" w:rsidRDefault="00823787" w:rsidP="009D2532">
      <w:pPr>
        <w:numPr>
          <w:ilvl w:val="0"/>
          <w:numId w:val="6"/>
        </w:numPr>
        <w:tabs>
          <w:tab w:val="num" w:pos="1329"/>
        </w:tabs>
        <w:spacing w:after="0" w:line="240" w:lineRule="auto"/>
        <w:ind w:left="1329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wykazywać reakcji aglutynacji z krwinkami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RhC</w:t>
      </w:r>
      <w:r w:rsidRPr="008237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w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-ujemnymi;</w:t>
      </w:r>
    </w:p>
    <w:p w:rsidR="00823787" w:rsidRPr="00823787" w:rsidRDefault="00823787" w:rsidP="009D2532">
      <w:pPr>
        <w:numPr>
          <w:ilvl w:val="0"/>
          <w:numId w:val="6"/>
        </w:numPr>
        <w:tabs>
          <w:tab w:val="num" w:pos="1329"/>
        </w:tabs>
        <w:spacing w:after="0" w:line="240" w:lineRule="auto"/>
        <w:ind w:left="132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wykazywać w pierwszej minucie od nakropienia zachodzącą reakcję aglutynacji a po 5 minutach nasilenie aglutynacji nie może być mniejsze  niż 3+</w:t>
      </w:r>
    </w:p>
    <w:p w:rsidR="00823787" w:rsidRPr="00823787" w:rsidRDefault="00823787" w:rsidP="00823787">
      <w:pPr>
        <w:spacing w:after="0"/>
        <w:ind w:left="96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 Zamawiający nie wyraża zgody na zaoferowanie odczynnika anty-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Cw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 jednym klonie w dwóch seriach od jednego producenta.</w:t>
      </w:r>
    </w:p>
    <w:p w:rsidR="00823787" w:rsidRPr="00823787" w:rsidRDefault="00823787" w:rsidP="00823787">
      <w:pPr>
        <w:spacing w:after="0"/>
        <w:ind w:left="96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Natomiast Zamawiający wyraża zgodę na zaoferowanie odczynnika anty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Cw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zarówno w dwóch klonach od jednego producenta, jak i jednego klonu, ale od dwóch producentów.</w:t>
      </w:r>
    </w:p>
    <w:p w:rsidR="00823787" w:rsidRPr="00823787" w:rsidRDefault="00823787" w:rsidP="00823787">
      <w:pPr>
        <w:spacing w:after="0" w:line="240" w:lineRule="auto"/>
        <w:ind w:left="135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Pr="00823787" w:rsidRDefault="00823787" w:rsidP="009D253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Odczynnik monoklonalny anty-C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klasy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powinien:</w:t>
      </w:r>
    </w:p>
    <w:p w:rsidR="00823787" w:rsidRPr="00823787" w:rsidRDefault="00823787" w:rsidP="009D25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zawierać przeciwciała monoklonalne klasy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swoistości anty- C;</w:t>
      </w:r>
    </w:p>
    <w:p w:rsidR="00823787" w:rsidRPr="00823787" w:rsidRDefault="00823787" w:rsidP="009D25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mieć zdolność bezpośredniego i silnego reagowania (3+ do 4+) z antygenem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RhC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 jego odmianami niezależnie od fenotypu (CC lub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Cc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823787" w:rsidRPr="00823787" w:rsidRDefault="00823787" w:rsidP="009D25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być przeznaczony do stosowania w technikach: probówkowej 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szkiełkowej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wykazywać miano co najmniej 16 z krwinkami wzorcowymi o fenotypie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dCcee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technice probówkowej </w:t>
      </w:r>
    </w:p>
    <w:p w:rsidR="00823787" w:rsidRPr="00823787" w:rsidRDefault="00823787" w:rsidP="009D25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wykazywać reakcji aglutynacji z krwinkami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RhC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8237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ujemnymi;</w:t>
      </w:r>
    </w:p>
    <w:p w:rsidR="00823787" w:rsidRPr="00823787" w:rsidRDefault="00823787" w:rsidP="009D253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wykazywać w pierwszej minucie od nakropienia zachodzącą reakcję aglutynacji a po 5 minutach nasilenie aglutynacji nie może być mniejsze  niż 3+</w:t>
      </w:r>
    </w:p>
    <w:p w:rsidR="00823787" w:rsidRPr="00823787" w:rsidRDefault="00823787" w:rsidP="00823787">
      <w:pPr>
        <w:spacing w:after="0" w:line="240" w:lineRule="auto"/>
        <w:ind w:left="177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177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Pr="00823787" w:rsidRDefault="00823787" w:rsidP="009D253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Odczynnik monoklonalny anty-c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vertAlign w:val="superscript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klasy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powinien: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zawierać przeciwciała monoklonalne klasy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swoistości anty-c;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ind w:hanging="3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mieć zdolność bezpośredniego i silnego reagowania (3+ do 4+) z antygenem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Rhc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 jego odmianami niezależnie od fenotypu (cc lub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Cc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:rsidR="00823787" w:rsidRPr="00823787" w:rsidRDefault="00823787" w:rsidP="009D2532">
      <w:pPr>
        <w:numPr>
          <w:ilvl w:val="0"/>
          <w:numId w:val="9"/>
        </w:numPr>
        <w:spacing w:after="0" w:line="240" w:lineRule="auto"/>
        <w:ind w:hanging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być przeznaczony do stosowania w technikach: probówkowej 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szkiełkowej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wykazywać miano co najmniej 16 z krwinkami wzorcowymi o fenotypie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dCcee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technice probówkowej </w:t>
      </w:r>
    </w:p>
    <w:p w:rsidR="00823787" w:rsidRPr="00823787" w:rsidRDefault="00823787" w:rsidP="009D253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wykazywać reakcji aglutynacji z krwinkami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Rhc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823787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ujemnymi;</w:t>
      </w:r>
    </w:p>
    <w:p w:rsidR="00823787" w:rsidRPr="00823787" w:rsidRDefault="00823787" w:rsidP="009D253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wykazywać w pierwszej minucie od nakropienia zachodzącą reakcję aglutynacji a po 5 minutach nasilenie aglutynacji nie może być mniejsze  niż 3+</w:t>
      </w:r>
    </w:p>
    <w:p w:rsidR="00823787" w:rsidRPr="00823787" w:rsidRDefault="00823787" w:rsidP="00823787">
      <w:pPr>
        <w:spacing w:after="0" w:line="240" w:lineRule="auto"/>
        <w:ind w:left="177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Pr="00823787" w:rsidRDefault="00823787" w:rsidP="009D253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Odczynnik monoklonalny anty-E klasy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powinien:</w:t>
      </w:r>
    </w:p>
    <w:p w:rsidR="00823787" w:rsidRPr="00823787" w:rsidRDefault="00823787" w:rsidP="00823787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  zawierać przeciwciała monoklonalne klasy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swoistości anty-E;</w:t>
      </w:r>
    </w:p>
    <w:p w:rsidR="00823787" w:rsidRPr="00823787" w:rsidRDefault="00823787" w:rsidP="009D25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mieć zdolność bezpośredniego i silnego reagowania z antygenem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RhE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(od 3+ do 4+);</w:t>
      </w:r>
    </w:p>
    <w:p w:rsidR="00823787" w:rsidRPr="00823787" w:rsidRDefault="00823787" w:rsidP="009D25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być przeznaczony do stosowania w technikach:  probówkowej 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szkiełkowej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wykazywać miano co najmniej 16 z krwinkami testowymi o fenotypie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dccEe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technice probówkowej </w:t>
      </w:r>
    </w:p>
    <w:p w:rsidR="00823787" w:rsidRPr="00823787" w:rsidRDefault="00823787" w:rsidP="009D25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wykazywać reakcji aglutynacji z krwinkami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RhE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-ujemnymi;</w:t>
      </w:r>
    </w:p>
    <w:p w:rsidR="00823787" w:rsidRPr="00823787" w:rsidRDefault="00823787" w:rsidP="009D253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wykazywać w pierwszej minucie od nakropienia zachodzącą reakcję aglutynacji a po 5 minutach nasilenie aglutynacji nie może być mniejsze  niż 3+</w:t>
      </w:r>
    </w:p>
    <w:p w:rsid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 xml:space="preserve"> </w:t>
      </w:r>
    </w:p>
    <w:p w:rsidR="002F5894" w:rsidRDefault="002F5894" w:rsidP="0082378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F5894" w:rsidRDefault="002F5894" w:rsidP="0082378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F5894" w:rsidRDefault="002F5894" w:rsidP="0082378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F5894" w:rsidRPr="00823787" w:rsidRDefault="002F5894" w:rsidP="0082378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7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Odczynnik monoklonalny anty-e klasy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powinien:</w:t>
      </w:r>
    </w:p>
    <w:p w:rsidR="00823787" w:rsidRPr="00823787" w:rsidRDefault="00823787" w:rsidP="00823787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a)    zawierać przeciwciała monoklonalne klasy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swoistości anty-e;</w:t>
      </w:r>
    </w:p>
    <w:p w:rsidR="00823787" w:rsidRPr="00823787" w:rsidRDefault="00823787" w:rsidP="00823787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b)    mieć zdolność bezpośredniego i silnego reagowania z antygenem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Rhe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(od 3+ do 4+);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być przeznaczony do stosowania w technikach:  probówkowej 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szkiełkowej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wykazywać miano co najmniej 16 z krwinkami testowymi o fenotypie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dccEe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technice probówkowej 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wykazywać reakcji aglutynacji z krwinkami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Rhe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-ujemnymi;</w:t>
      </w:r>
    </w:p>
    <w:p w:rsidR="00823787" w:rsidRPr="00823787" w:rsidRDefault="00823787" w:rsidP="009D2532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wykazywać w pierwszej minucie od nakropienia zachodzącą reakcję aglutynacji a po 5 minutach nasilenie aglutynacji nie może być mniejsze  niż 3+</w:t>
      </w:r>
    </w:p>
    <w:p w:rsidR="00823787" w:rsidRPr="00823787" w:rsidRDefault="00823787" w:rsidP="00823787">
      <w:pPr>
        <w:spacing w:after="0" w:line="240" w:lineRule="auto"/>
        <w:ind w:left="1778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8. 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Odczynniki:</w:t>
      </w:r>
    </w:p>
    <w:p w:rsidR="00823787" w:rsidRPr="00823787" w:rsidRDefault="00823787" w:rsidP="009D253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dostarczenia Zamawiającemu muszą mieć okres ważności co najmniej 12 miesięcy;</w:t>
      </w:r>
    </w:p>
    <w:p w:rsidR="00823787" w:rsidRPr="00823787" w:rsidRDefault="00823787" w:rsidP="009D253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w formie pisemnej będą składane zgodnie z potrzebami Zamawiającego; </w:t>
      </w:r>
    </w:p>
    <w:p w:rsidR="00823787" w:rsidRPr="00823787" w:rsidRDefault="00823787" w:rsidP="009D253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całość dostawy cząstkowej poszczególnego odczynnika musi pochodzić z jednej serii;  </w:t>
      </w:r>
    </w:p>
    <w:p w:rsidR="00823787" w:rsidRPr="00823787" w:rsidRDefault="00823787" w:rsidP="009D253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nie mogą stanowić  zagrożenia biologicznego dla osób wykonujących badania,</w:t>
      </w:r>
    </w:p>
    <w:p w:rsidR="00823787" w:rsidRPr="00823787" w:rsidRDefault="00823787" w:rsidP="009D253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muszą być konfekcjonowane w przezroczystej, szklanej buteleczce zaopatrzonej w zakrętkę z umieszczonym w niej szklanym zakraplaczem zakończonym miękką gumową ssawką;</w:t>
      </w:r>
    </w:p>
    <w:p w:rsidR="00823787" w:rsidRPr="00823787" w:rsidRDefault="00823787" w:rsidP="009D253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buteleczka  musi zawierać czytelną etykietę z następującymi informacjami:</w:t>
      </w:r>
    </w:p>
    <w:p w:rsidR="00823787" w:rsidRPr="00823787" w:rsidRDefault="00823787" w:rsidP="00823787">
      <w:pPr>
        <w:spacing w:after="0" w:line="240" w:lineRule="auto"/>
        <w:ind w:left="19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nazwa odczynnika i numer katalogowy,</w:t>
      </w:r>
    </w:p>
    <w:p w:rsidR="00823787" w:rsidRPr="00823787" w:rsidRDefault="00823787" w:rsidP="00823787">
      <w:pPr>
        <w:spacing w:after="0" w:line="240" w:lineRule="auto"/>
        <w:ind w:left="19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numer serii, </w:t>
      </w:r>
    </w:p>
    <w:p w:rsidR="00823787" w:rsidRPr="00823787" w:rsidRDefault="00823787" w:rsidP="00823787">
      <w:pPr>
        <w:spacing w:after="0" w:line="240" w:lineRule="auto"/>
        <w:ind w:left="19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data ważności, </w:t>
      </w:r>
    </w:p>
    <w:p w:rsidR="00823787" w:rsidRPr="00823787" w:rsidRDefault="00823787" w:rsidP="00823787">
      <w:pPr>
        <w:spacing w:after="0" w:line="240" w:lineRule="auto"/>
        <w:ind w:left="19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 oznakowanie CE i IVD.</w:t>
      </w:r>
    </w:p>
    <w:p w:rsidR="00823787" w:rsidRPr="00823787" w:rsidRDefault="00823787" w:rsidP="00823787">
      <w:pPr>
        <w:spacing w:after="0" w:line="240" w:lineRule="auto"/>
        <w:ind w:right="-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g)   muszą być stabilne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tzn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 zachowywać nie zmienioną aktywność do końca okresu ważności </w:t>
      </w:r>
    </w:p>
    <w:p w:rsidR="00823787" w:rsidRPr="00823787" w:rsidRDefault="00823787" w:rsidP="00823787">
      <w:pPr>
        <w:spacing w:after="0" w:line="240" w:lineRule="auto"/>
        <w:ind w:right="-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h)   muszą posiadać dołączone w języku polskim :</w:t>
      </w:r>
    </w:p>
    <w:p w:rsidR="00823787" w:rsidRPr="00823787" w:rsidRDefault="00823787" w:rsidP="00823787">
      <w:pPr>
        <w:spacing w:after="0" w:line="240" w:lineRule="auto"/>
        <w:ind w:right="-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- instrukcję używania, 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- świadectwo certyfikacji </w:t>
      </w:r>
    </w:p>
    <w:p w:rsidR="00823787" w:rsidRPr="00823787" w:rsidRDefault="00823787" w:rsidP="00823787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- karta charakterystyki produktu                        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i)   opakowania dostarczanych odczynników nie mogą zawierać więcej niż 10 ampułek   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w opakowaniu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highlight w:val="green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2F5894" w:rsidRDefault="002F5894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 xml:space="preserve">Załącznik nr 1.3. </w:t>
      </w:r>
      <w:r w:rsidRPr="00823787"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  <w:t xml:space="preserve">do SIWZ po zmianach wprowadzonych pismem z dn. 01-07-2014 r. </w:t>
      </w: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823787">
        <w:rPr>
          <w:rFonts w:ascii="Times New Roman" w:eastAsia="Times New Roman" w:hAnsi="Times New Roman" w:cs="Times New Roman"/>
          <w:b/>
          <w:lang w:val="x-none" w:eastAsia="x-none"/>
        </w:rPr>
        <w:t xml:space="preserve">Zadanie 3: </w:t>
      </w:r>
      <w:r w:rsidRPr="00823787">
        <w:rPr>
          <w:rFonts w:ascii="Times New Roman" w:eastAsia="Times New Roman" w:hAnsi="Times New Roman" w:cs="Times New Roman"/>
          <w:b/>
          <w:u w:val="single"/>
          <w:lang w:val="x-none" w:eastAsia="x-none"/>
        </w:rPr>
        <w:t xml:space="preserve">ODCZYNNIKI MONOKLONALNE I POLIKLONALNE DO OZNACZANIA </w:t>
      </w:r>
      <w:r w:rsidRPr="00823787">
        <w:rPr>
          <w:rFonts w:ascii="Times New Roman" w:eastAsia="Times New Roman" w:hAnsi="Times New Roman" w:cs="Times New Roman"/>
          <w:b/>
          <w:lang w:val="x-none" w:eastAsia="x-none"/>
        </w:rPr>
        <w:tab/>
      </w:r>
      <w:r w:rsidRPr="00823787">
        <w:rPr>
          <w:rFonts w:ascii="Times New Roman" w:eastAsia="Times New Roman" w:hAnsi="Times New Roman" w:cs="Times New Roman"/>
          <w:b/>
          <w:lang w:val="x-none" w:eastAsia="x-none"/>
        </w:rPr>
        <w:tab/>
        <w:t xml:space="preserve">       </w:t>
      </w:r>
      <w:r w:rsidRPr="00823787">
        <w:rPr>
          <w:rFonts w:ascii="Times New Roman" w:eastAsia="Times New Roman" w:hAnsi="Times New Roman" w:cs="Times New Roman"/>
          <w:b/>
          <w:u w:val="single"/>
          <w:lang w:val="x-none" w:eastAsia="x-none"/>
        </w:rPr>
        <w:t xml:space="preserve">ANTYGENÓW SPOZA UKŁADÓW ABO i Rh, </w:t>
      </w: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sz w:val="21"/>
          <w:szCs w:val="21"/>
          <w:lang w:eastAsia="pl-PL"/>
        </w:rPr>
      </w:pPr>
    </w:p>
    <w:tbl>
      <w:tblPr>
        <w:tblpPr w:leftFromText="141" w:rightFromText="141" w:bottomFromText="200" w:vertAnchor="text" w:horzAnchor="margin" w:tblpXSpec="center" w:tblpY="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745"/>
        <w:gridCol w:w="1418"/>
        <w:gridCol w:w="3174"/>
      </w:tblGrid>
      <w:tr w:rsidR="00823787" w:rsidRPr="00823787" w:rsidTr="002F5894">
        <w:trPr>
          <w:trHeight w:val="339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odczynnik             monoklonalny    klasy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IgM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objętość 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jednostkowa wielkość opakowania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120 ml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2-10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2-10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60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2-5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anty-s(małe)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60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2-5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Jk</w:t>
            </w:r>
            <w:proofErr w:type="spellEnd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2-5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Jk</w:t>
            </w: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2-5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anty-P</w:t>
            </w: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2-5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8.*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anty-Le</w:t>
            </w: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a </w:t>
            </w: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2-5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9.*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anty-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Le</w:t>
            </w: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b</w:t>
            </w:r>
            <w:proofErr w:type="spellEnd"/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2-5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anty-k(małe)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2-5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odczynnik monoklonalny klasy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objętość 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jednostkowa wielkość opakowania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Fy</w:t>
            </w: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2-5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odczynnik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poliklonalny</w:t>
            </w:r>
            <w:proofErr w:type="spellEnd"/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klasy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IgG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objętość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jednostkowa wielkość opakowania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anty-k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2-5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Fy</w:t>
            </w: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2-5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 Kp</w:t>
            </w: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anty-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</w:t>
            </w: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2ml</w:t>
            </w:r>
          </w:p>
        </w:tc>
      </w:tr>
      <w:tr w:rsidR="00823787" w:rsidRPr="00823787" w:rsidTr="002F58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anty-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</w:t>
            </w: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ml</w:t>
            </w:r>
          </w:p>
        </w:tc>
      </w:tr>
      <w:tr w:rsidR="00823787" w:rsidRPr="00823787" w:rsidTr="002F5894">
        <w:trPr>
          <w:trHeight w:val="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anty- Lu</w:t>
            </w: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  ml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ml</w:t>
            </w:r>
          </w:p>
        </w:tc>
      </w:tr>
    </w:tbl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Wymagania stawiane odczynnikom:</w:t>
      </w:r>
    </w:p>
    <w:p w:rsidR="00823787" w:rsidRPr="00823787" w:rsidRDefault="00823787" w:rsidP="009D2532">
      <w:pPr>
        <w:numPr>
          <w:ilvl w:val="0"/>
          <w:numId w:val="25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Odczynniki od pozycji 1 do 10 powinny</w:t>
      </w:r>
      <w:r w:rsidRPr="0082378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</w:p>
    <w:p w:rsidR="00823787" w:rsidRPr="00823787" w:rsidRDefault="00823787" w:rsidP="009D2532">
      <w:pPr>
        <w:numPr>
          <w:ilvl w:val="0"/>
          <w:numId w:val="26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zawierać przeciwciała monoklonalne o wymaganej swoistości aktywne w testach bezpośredniej aglutynacji;</w:t>
      </w:r>
    </w:p>
    <w:p w:rsidR="00823787" w:rsidRPr="00823787" w:rsidRDefault="00823787" w:rsidP="009D2532">
      <w:pPr>
        <w:numPr>
          <w:ilvl w:val="0"/>
          <w:numId w:val="26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wykazywać jednoznaczne i specyficzne reakcje serologiczne;</w:t>
      </w:r>
    </w:p>
    <w:p w:rsidR="00823787" w:rsidRPr="00823787" w:rsidRDefault="00823787" w:rsidP="00823787">
      <w:pPr>
        <w:spacing w:after="0"/>
        <w:ind w:left="708"/>
        <w:outlineLvl w:val="0"/>
        <w:rPr>
          <w:rFonts w:ascii="Times New Roman" w:eastAsia="Times New Roman" w:hAnsi="Times New Roman" w:cs="Times New Roman"/>
          <w:b/>
          <w:sz w:val="2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*</w:t>
      </w:r>
      <w:r w:rsidRPr="00823787">
        <w:rPr>
          <w:rFonts w:ascii="Times New Roman" w:eastAsia="Times New Roman" w:hAnsi="Times New Roman" w:cs="Times New Roman"/>
          <w:b/>
          <w:i/>
          <w:sz w:val="20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Zamawiający dopuszcza zaoferowanie odczynników z poz. 8. i poz.9. , t. j. Lea i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lang w:eastAsia="pl-PL"/>
        </w:rPr>
        <w:t>Leb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, zarówno klasy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lang w:eastAsia="pl-PL"/>
        </w:rPr>
        <w:t>IgM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 , jak i klasy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lang w:eastAsia="pl-PL"/>
        </w:rPr>
        <w:t>IgA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 – aktywne w testach bezpośredniej aglutynacji</w:t>
      </w:r>
    </w:p>
    <w:p w:rsidR="00823787" w:rsidRPr="00823787" w:rsidRDefault="00823787" w:rsidP="00823787">
      <w:pPr>
        <w:autoSpaceDN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823787" w:rsidRPr="00823787" w:rsidRDefault="00823787" w:rsidP="00823787">
      <w:pPr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2.  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Odczynniki w pozycji 11 powinny:</w:t>
      </w:r>
    </w:p>
    <w:p w:rsidR="00823787" w:rsidRPr="00823787" w:rsidRDefault="00823787" w:rsidP="00823787">
      <w:pPr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a)  zawierać przeciwciała monoklonalne klasy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IgG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wymaganej swoistości aktywne w testach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antyglobulinowych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823787">
      <w:pPr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b)  wykazywać jednoznaczne i specyficzne reakcje serologiczne;</w:t>
      </w:r>
    </w:p>
    <w:p w:rsidR="00823787" w:rsidRPr="00823787" w:rsidRDefault="00823787" w:rsidP="008237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Odczynniki od pozycji 12 do 17 powinny:</w:t>
      </w:r>
    </w:p>
    <w:p w:rsidR="00823787" w:rsidRPr="00823787" w:rsidRDefault="00823787" w:rsidP="009D2532">
      <w:pPr>
        <w:numPr>
          <w:ilvl w:val="0"/>
          <w:numId w:val="27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zawierać przeciwciała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poliklonalne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klasy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IgG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wymaganej swoistości aktywne w testach 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antyglobulinowych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823787" w:rsidRPr="00823787" w:rsidRDefault="00823787" w:rsidP="009D2532">
      <w:pPr>
        <w:numPr>
          <w:ilvl w:val="0"/>
          <w:numId w:val="27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wykazywać jednoznaczne i specyficzne reakcje serologiczne.</w:t>
      </w:r>
    </w:p>
    <w:p w:rsidR="00823787" w:rsidRPr="00823787" w:rsidRDefault="00823787" w:rsidP="00823787">
      <w:pPr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Odczynniki od pozycji 1 do 17:</w:t>
      </w:r>
    </w:p>
    <w:p w:rsidR="00823787" w:rsidRPr="00823787" w:rsidRDefault="00823787" w:rsidP="009D2532">
      <w:pPr>
        <w:numPr>
          <w:ilvl w:val="0"/>
          <w:numId w:val="28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dostarczenia Zamawiającemu  muszą mieć okres ważności co najmniej 12 miesięcy,</w:t>
      </w:r>
    </w:p>
    <w:p w:rsidR="00823787" w:rsidRPr="00823787" w:rsidRDefault="00823787" w:rsidP="009D2532">
      <w:pPr>
        <w:numPr>
          <w:ilvl w:val="0"/>
          <w:numId w:val="28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w formie pisemnej będą składane zgodnie z potrzebami Zamawiającego, </w:t>
      </w:r>
    </w:p>
    <w:p w:rsidR="00823787" w:rsidRPr="00823787" w:rsidRDefault="00823787" w:rsidP="009D2532">
      <w:pPr>
        <w:numPr>
          <w:ilvl w:val="0"/>
          <w:numId w:val="28"/>
        </w:num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całość dostawy cząstkowej poszczególnego odczynnika musi pochodzić z jednej serii,  </w:t>
      </w:r>
    </w:p>
    <w:p w:rsidR="00823787" w:rsidRPr="00823787" w:rsidRDefault="00823787" w:rsidP="009D253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nie mogą</w:t>
      </w:r>
      <w:r w:rsidRPr="00823787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stanowić  zagrożenia biologicznego dla osób wykonujących badania,</w:t>
      </w:r>
    </w:p>
    <w:p w:rsidR="00823787" w:rsidRPr="00823787" w:rsidRDefault="00823787" w:rsidP="009D2532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muszą być konfekcjonowane w przezroczystej, szklanej buteleczce zaopatrzonej w  zakrętkę z umieszczonym w niej szklanym zakraplaczem zakończonym gumową miękką ssawką.                                 </w:t>
      </w:r>
    </w:p>
    <w:p w:rsidR="00823787" w:rsidRPr="00823787" w:rsidRDefault="00823787" w:rsidP="009D2532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każda buteleczka  musi zawierać czytelną etykietę z następującymi informacjami:</w:t>
      </w:r>
    </w:p>
    <w:p w:rsidR="00823787" w:rsidRPr="00823787" w:rsidRDefault="00823787" w:rsidP="00823787">
      <w:pPr>
        <w:spacing w:after="0" w:line="240" w:lineRule="auto"/>
        <w:ind w:left="12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nazwa odczynnika i numer katalogowy,</w:t>
      </w:r>
    </w:p>
    <w:p w:rsidR="00823787" w:rsidRPr="00823787" w:rsidRDefault="00823787" w:rsidP="00823787">
      <w:pPr>
        <w:spacing w:after="0" w:line="240" w:lineRule="auto"/>
        <w:ind w:left="12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numer serii, </w:t>
      </w:r>
    </w:p>
    <w:p w:rsidR="00823787" w:rsidRPr="00823787" w:rsidRDefault="00823787" w:rsidP="00823787">
      <w:pPr>
        <w:spacing w:after="0" w:line="240" w:lineRule="auto"/>
        <w:ind w:left="12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data ważności, </w:t>
      </w:r>
    </w:p>
    <w:p w:rsidR="00823787" w:rsidRPr="00823787" w:rsidRDefault="00823787" w:rsidP="00823787">
      <w:pPr>
        <w:spacing w:after="0" w:line="240" w:lineRule="auto"/>
        <w:ind w:left="12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 oznakowanie CE i IVD.</w:t>
      </w:r>
    </w:p>
    <w:p w:rsidR="00823787" w:rsidRPr="00823787" w:rsidRDefault="00823787" w:rsidP="0082378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g)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muszą posiadać dołączone w języku polskim :</w:t>
      </w:r>
    </w:p>
    <w:p w:rsidR="00823787" w:rsidRPr="00823787" w:rsidRDefault="00823787" w:rsidP="0082378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-</w:t>
      </w:r>
      <w:r w:rsidRPr="00823787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instrukcję</w:t>
      </w:r>
      <w:r w:rsidRPr="00823787">
        <w:rPr>
          <w:rFonts w:ascii="Times New Roman" w:eastAsia="Times New Roman" w:hAnsi="Times New Roman" w:cs="Times New Roman"/>
          <w:color w:val="00B050"/>
          <w:sz w:val="20"/>
          <w:szCs w:val="20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używania, </w:t>
      </w:r>
    </w:p>
    <w:p w:rsidR="00823787" w:rsidRPr="00823787" w:rsidRDefault="00823787" w:rsidP="00823787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świadectwo certyfikacji  </w:t>
      </w:r>
    </w:p>
    <w:p w:rsidR="00823787" w:rsidRPr="00823787" w:rsidRDefault="00823787" w:rsidP="00823787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- karta charakterystyki produktu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h) wskazane zastosowanie do metody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mikrokolumnowej</w:t>
      </w:r>
      <w:proofErr w:type="spellEnd"/>
    </w:p>
    <w:p w:rsidR="00823787" w:rsidRPr="00823787" w:rsidRDefault="00823787" w:rsidP="00823787">
      <w:pPr>
        <w:spacing w:after="0" w:line="240" w:lineRule="auto"/>
        <w:ind w:left="708" w:right="-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i) nasilenie reakcji w stosowanych metodach minimum na 1+ zarówno z krwinkami   homozygotycznymi jak   i  heterozygotycznymi  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j)  opakowania dostarczanych odczynników nie mogą zawierać więcej niż 10 ampułek  w opakowaniu</w:t>
      </w:r>
    </w:p>
    <w:p w:rsidR="00823787" w:rsidRPr="00823787" w:rsidRDefault="00823787" w:rsidP="0082378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Pr="00823787" w:rsidRDefault="00823787" w:rsidP="00823787">
      <w:pPr>
        <w:spacing w:before="120" w:after="0" w:line="240" w:lineRule="auto"/>
        <w:jc w:val="both"/>
        <w:rPr>
          <w:rFonts w:ascii="Arial" w:eastAsia="Times New Roman" w:hAnsi="Arial" w:cs="Times New Roman"/>
          <w:b/>
          <w:sz w:val="21"/>
          <w:szCs w:val="21"/>
          <w:lang w:eastAsia="pl-PL"/>
        </w:rPr>
      </w:pPr>
    </w:p>
    <w:p w:rsid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1.4.</w:t>
      </w:r>
      <w:r w:rsidRPr="00823787"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  <w:t xml:space="preserve"> do SIWZ</w:t>
      </w:r>
    </w:p>
    <w:p w:rsidR="00823787" w:rsidRPr="00823787" w:rsidRDefault="00823787" w:rsidP="008237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Zadanie 4: </w:t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>Papaina – standaryzowany odczynnik do badań serologicznych</w:t>
      </w:r>
    </w:p>
    <w:p w:rsidR="00823787" w:rsidRPr="00823787" w:rsidRDefault="00823787" w:rsidP="008237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pPr w:leftFromText="141" w:rightFromText="141" w:bottomFromText="200" w:vertAnchor="text" w:horzAnchor="margin" w:tblpXSpec="center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1826"/>
        <w:gridCol w:w="1543"/>
        <w:gridCol w:w="4111"/>
      </w:tblGrid>
      <w:tr w:rsidR="00823787" w:rsidRPr="00823787" w:rsidTr="002F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Odczynnik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objętość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jednostkowa wielkość</w:t>
            </w:r>
          </w:p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opakowania</w:t>
            </w:r>
          </w:p>
        </w:tc>
      </w:tr>
      <w:tr w:rsidR="00823787" w:rsidRPr="00823787" w:rsidTr="002F58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Papaina*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3787">
              <w:rPr>
                <w:rFonts w:ascii="Times New Roman" w:eastAsia="Times New Roman" w:hAnsi="Times New Roman" w:cs="Times New Roman"/>
                <w:sz w:val="20"/>
                <w:szCs w:val="20"/>
              </w:rPr>
              <w:t>2-12 ml</w:t>
            </w:r>
          </w:p>
        </w:tc>
      </w:tr>
    </w:tbl>
    <w:p w:rsidR="00823787" w:rsidRPr="00823787" w:rsidRDefault="00823787" w:rsidP="008237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               </w:t>
      </w:r>
    </w:p>
    <w:p w:rsidR="00823787" w:rsidRPr="00823787" w:rsidRDefault="00823787" w:rsidP="00823787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*Zamawiający opisując przedmiot zamówienia dotyczący zadania nr 4, tj.: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papaina – standaryzowany odczynnik do badań serologicznych, 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określił czy ma być w formie płynnej , czy w innej postaci – najważniejsze dla Zamawiającego jest, aby w/w odczynnik nie tracił aktywności po otwarciu i pozostawieniu go w temperaturze pokojowej przez okres 8 godzin (na czas pracy),  jak również po ponownym zamrożeniu oraz w/w odczynnik musi mieć okres ważności co najmniej 10 miesięcy od daty dostarczenia Zamawiającemu, a ponadto ma to być odczynnik wyprodukowany zgodnie z obowiązującymi normami/ standardami.</w:t>
      </w:r>
    </w:p>
    <w:p w:rsidR="00823787" w:rsidRPr="00823787" w:rsidRDefault="00823787" w:rsidP="00823787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Wymagania s</w:t>
      </w:r>
      <w:r w:rsidR="00D82C8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tawiane odczynnikowi z zadania 4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:</w:t>
      </w:r>
    </w:p>
    <w:p w:rsidR="00823787" w:rsidRPr="00823787" w:rsidRDefault="00823787" w:rsidP="008237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3787" w:rsidRPr="00823787" w:rsidRDefault="00823787" w:rsidP="009D253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Odczynnik </w:t>
      </w:r>
      <w:proofErr w:type="spellStart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papainowy</w:t>
      </w:r>
      <w:proofErr w:type="spellEnd"/>
      <w:r w:rsidRPr="0082378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: 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9D2532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dodany do zawiesiny krwinek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+ dodatnich w roztworze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NaCl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do zawiesiny krwinek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ujemnych    w roztworze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NaCl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powinien powodować aglutynacji</w:t>
      </w:r>
    </w:p>
    <w:p w:rsidR="00823787" w:rsidRPr="00823787" w:rsidRDefault="00823787" w:rsidP="009D2532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dodany do zawiesiny krwinek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+ dodatnich w roztworze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NaCl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do zawiesiny krwinek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ujemnych   w roztworze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NaCl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, do których dodano równą objętość surowicy nie zawierającej przeciwciał, nie powinien powodować aglutynacji</w:t>
      </w:r>
    </w:p>
    <w:p w:rsidR="00823787" w:rsidRPr="00823787" w:rsidRDefault="00823787" w:rsidP="009D2532">
      <w:pPr>
        <w:numPr>
          <w:ilvl w:val="1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dodany do zawiesiny krwinek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+ dodatnich w roztworze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NaCl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, do której dodano równą objętość surowicy z przeciwciałami anty-D, powinien powodować aglutynację</w:t>
      </w:r>
    </w:p>
    <w:p w:rsidR="00823787" w:rsidRPr="00823787" w:rsidRDefault="00823787" w:rsidP="009D2532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powinien tracić aktywności po otwarciu i pozostawieniu go w temperaturze       </w:t>
      </w:r>
    </w:p>
    <w:p w:rsidR="00823787" w:rsidRPr="00823787" w:rsidRDefault="00823787" w:rsidP="008237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pokojowej przez okres 8 godzin (na czas pracy),  jak również po ponownym zamrożeniu</w:t>
      </w:r>
    </w:p>
    <w:p w:rsidR="00823787" w:rsidRPr="00823787" w:rsidRDefault="00823787" w:rsidP="00823787">
      <w:pPr>
        <w:spacing w:after="0" w:line="240" w:lineRule="auto"/>
        <w:ind w:right="-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e)   musi być stabilny </w:t>
      </w:r>
      <w:proofErr w:type="spellStart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tzn</w:t>
      </w:r>
      <w:proofErr w:type="spellEnd"/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 zachowywać nie zmienioną aktywność do końca okresu  </w:t>
      </w:r>
    </w:p>
    <w:p w:rsidR="00823787" w:rsidRPr="00823787" w:rsidRDefault="00823787" w:rsidP="00823787">
      <w:pPr>
        <w:spacing w:after="0" w:line="240" w:lineRule="auto"/>
        <w:ind w:left="928" w:right="-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ważności</w:t>
      </w:r>
    </w:p>
    <w:p w:rsidR="00823787" w:rsidRPr="00823787" w:rsidRDefault="00823787" w:rsidP="009D253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musi mieć okres ważności co najmniej 10 miesięcy od daty dostarczenia   </w:t>
      </w:r>
    </w:p>
    <w:p w:rsidR="00823787" w:rsidRPr="00823787" w:rsidRDefault="00823787" w:rsidP="00823787">
      <w:pPr>
        <w:spacing w:after="0" w:line="240" w:lineRule="auto"/>
        <w:ind w:left="121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Zamawiającemu</w:t>
      </w:r>
    </w:p>
    <w:p w:rsidR="00823787" w:rsidRPr="00823787" w:rsidRDefault="00823787" w:rsidP="009D253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zamówienia w formie pisemnej będą składane zgodnie z potrzebami Zamawiającego </w:t>
      </w:r>
    </w:p>
    <w:p w:rsidR="00823787" w:rsidRPr="00823787" w:rsidRDefault="00823787" w:rsidP="009D253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dostarczony w jednej dostawie musi pochodzić z jednej serii</w:t>
      </w:r>
    </w:p>
    <w:p w:rsidR="00823787" w:rsidRPr="00823787" w:rsidRDefault="00823787" w:rsidP="009D253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nie może  stanowić zagrożenia biologicznego dla osób wykonujących badania,</w:t>
      </w:r>
    </w:p>
    <w:p w:rsidR="00823787" w:rsidRPr="00823787" w:rsidRDefault="00823787" w:rsidP="009D253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musi być konfekcjonowany w przezroczystej, szklanej buteleczce zaopatrzonej w   </w:t>
      </w:r>
    </w:p>
    <w:p w:rsidR="00823787" w:rsidRPr="00823787" w:rsidRDefault="00823787" w:rsidP="00823787">
      <w:pPr>
        <w:spacing w:after="0" w:line="240" w:lineRule="auto"/>
        <w:ind w:left="121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zakrętkę z umieszczonym w niej szklanym zakraplaczem zakończonym gumową miękką ssawką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k)    każda buteleczka musi zawierać czytelną etykietę z następującymi informacjami :</w:t>
      </w:r>
    </w:p>
    <w:p w:rsidR="00823787" w:rsidRPr="00823787" w:rsidRDefault="00823787" w:rsidP="00823787">
      <w:pPr>
        <w:spacing w:after="0" w:line="240" w:lineRule="auto"/>
        <w:ind w:left="1797" w:right="-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- nazwa odczynnika i numer katalogowy    </w:t>
      </w:r>
    </w:p>
    <w:p w:rsidR="00823787" w:rsidRPr="00823787" w:rsidRDefault="00823787" w:rsidP="00823787">
      <w:pPr>
        <w:spacing w:after="0" w:line="240" w:lineRule="auto"/>
        <w:ind w:left="1797" w:right="-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- numer serii</w:t>
      </w:r>
    </w:p>
    <w:p w:rsidR="00823787" w:rsidRPr="00823787" w:rsidRDefault="00823787" w:rsidP="00823787">
      <w:pPr>
        <w:spacing w:after="0" w:line="240" w:lineRule="auto"/>
        <w:ind w:left="1797" w:right="-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- datę ważności</w:t>
      </w:r>
    </w:p>
    <w:p w:rsidR="00823787" w:rsidRPr="00823787" w:rsidRDefault="00823787" w:rsidP="00823787">
      <w:pPr>
        <w:spacing w:after="0" w:line="240" w:lineRule="auto"/>
        <w:ind w:left="1797" w:right="-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- oznakowanie CE i IVD</w:t>
      </w:r>
    </w:p>
    <w:p w:rsidR="00823787" w:rsidRPr="00823787" w:rsidRDefault="00823787" w:rsidP="00823787">
      <w:pPr>
        <w:spacing w:after="0" w:line="240" w:lineRule="auto"/>
        <w:ind w:right="-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l)</w:t>
      </w:r>
      <w:r w:rsidRPr="00823787">
        <w:rPr>
          <w:rFonts w:ascii="Arial" w:eastAsia="Times New Roman" w:hAnsi="Arial" w:cs="Times New Roman"/>
          <w:sz w:val="24"/>
          <w:szCs w:val="20"/>
          <w:lang w:eastAsia="pl-PL"/>
        </w:rPr>
        <w:t xml:space="preserve">  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musi posiadać dołączone w języku polskim :</w:t>
      </w:r>
    </w:p>
    <w:p w:rsidR="00823787" w:rsidRPr="00823787" w:rsidRDefault="00823787" w:rsidP="00823787">
      <w:pPr>
        <w:spacing w:after="0" w:line="240" w:lineRule="auto"/>
        <w:ind w:right="-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- instrukcję używania, </w:t>
      </w:r>
    </w:p>
    <w:p w:rsidR="00823787" w:rsidRPr="00823787" w:rsidRDefault="00823787" w:rsidP="00823787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- 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świadectwo certyfikacji</w:t>
      </w:r>
      <w:r w:rsidRPr="0082378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- karta charakterystyki produktu   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m)     opakowania dostarczanych odczynników nie mogą zawierać więcej niż 10 ampułek   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w opakowaniu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                     </w:t>
      </w:r>
    </w:p>
    <w:p w:rsidR="00823787" w:rsidRPr="00823787" w:rsidRDefault="00823787" w:rsidP="0082378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Arial" w:eastAsia="Times New Roman" w:hAnsi="Arial" w:cs="Times New Roman"/>
          <w:szCs w:val="20"/>
          <w:lang w:eastAsia="pl-PL"/>
        </w:rPr>
      </w:pPr>
    </w:p>
    <w:p w:rsid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F5894" w:rsidRDefault="002F5894" w:rsidP="0082378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F5894" w:rsidRPr="00823787" w:rsidRDefault="002F5894" w:rsidP="00823787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 xml:space="preserve">Załącznik nr 1.5. do SIWZ </w:t>
      </w:r>
      <w:r w:rsidRPr="00823787"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  <w:t xml:space="preserve">po zmianach wprowadzonych pismem z dn. 30-06-2014 r. </w:t>
      </w: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Zadanie 5: </w:t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>Krwinki wzorcowe do układu ABO</w:t>
      </w:r>
    </w:p>
    <w:p w:rsidR="00823787" w:rsidRPr="00823787" w:rsidRDefault="00823787" w:rsidP="0082378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20"/>
        <w:gridCol w:w="2303"/>
        <w:gridCol w:w="2303"/>
      </w:tblGrid>
      <w:tr w:rsidR="00823787" w:rsidRPr="00823787" w:rsidTr="002F58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L.P.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Nazwa przedmiotu zamówienia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Zamawiana objętość wzorcowych krwinek czerwonych na okres 12 m-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cy</w:t>
            </w:r>
            <w:proofErr w:type="spellEnd"/>
          </w:p>
        </w:tc>
      </w:tr>
      <w:tr w:rsidR="00823787" w:rsidRPr="00823787" w:rsidTr="002F58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grupa krwi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objętość w ml</w:t>
            </w:r>
          </w:p>
        </w:tc>
      </w:tr>
      <w:tr w:rsidR="00823787" w:rsidRPr="00823787" w:rsidTr="002F5894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1. </w:t>
            </w:r>
          </w:p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:rsidR="00823787" w:rsidRPr="00823787" w:rsidRDefault="00823787" w:rsidP="00823787">
            <w:pP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Krwinki wzorcowe do układu ABO gotowe do użycia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1500</w:t>
            </w:r>
          </w:p>
        </w:tc>
      </w:tr>
      <w:tr w:rsidR="00823787" w:rsidRPr="00823787" w:rsidTr="002F589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A</w:t>
            </w:r>
            <w:r w:rsidRPr="00823787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eastAsia="pl-PL"/>
              </w:rPr>
              <w:t>1</w:t>
            </w: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1500</w:t>
            </w:r>
          </w:p>
        </w:tc>
      </w:tr>
      <w:tr w:rsidR="00823787" w:rsidRPr="00823787" w:rsidTr="002F589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1500</w:t>
            </w:r>
          </w:p>
        </w:tc>
      </w:tr>
      <w:tr w:rsidR="00823787" w:rsidRPr="00823787" w:rsidTr="002F5894">
        <w:trPr>
          <w:trHeight w:val="4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2.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Krwinki wzorcowe do układu ABO -  stężone        ( min. 20%)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800</w:t>
            </w:r>
          </w:p>
        </w:tc>
      </w:tr>
      <w:tr w:rsidR="00823787" w:rsidRPr="00823787" w:rsidTr="002F589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A</w:t>
            </w:r>
            <w:r w:rsidRPr="00823787">
              <w:rPr>
                <w:rFonts w:ascii="Times New Roman" w:eastAsia="Times New Roman" w:hAnsi="Times New Roman" w:cs="Times New Roman"/>
                <w:b/>
                <w:szCs w:val="20"/>
                <w:vertAlign w:val="subscript"/>
                <w:lang w:eastAsia="pl-PL"/>
              </w:rPr>
              <w:t>1</w:t>
            </w: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800</w:t>
            </w:r>
          </w:p>
        </w:tc>
      </w:tr>
      <w:tr w:rsidR="00823787" w:rsidRPr="00823787" w:rsidTr="002F589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B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800</w:t>
            </w:r>
          </w:p>
        </w:tc>
      </w:tr>
    </w:tbl>
    <w:p w:rsidR="00823787" w:rsidRPr="00823787" w:rsidRDefault="00823787" w:rsidP="00823787">
      <w:pPr>
        <w:spacing w:after="0" w:line="240" w:lineRule="auto"/>
        <w:rPr>
          <w:rFonts w:ascii="Calibri" w:eastAsia="Times New Roman" w:hAnsi="Calibri" w:cs="Times New Roman"/>
          <w:sz w:val="24"/>
          <w:szCs w:val="28"/>
          <w:lang w:eastAsia="pl-PL"/>
        </w:rPr>
      </w:pPr>
    </w:p>
    <w:p w:rsidR="00823787" w:rsidRPr="00823787" w:rsidRDefault="00823787" w:rsidP="0082378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>Wymagania stawiane krwinkom  wzor</w:t>
      </w:r>
      <w:r w:rsidR="002F5894">
        <w:rPr>
          <w:rFonts w:ascii="Times New Roman" w:eastAsia="Times New Roman" w:hAnsi="Times New Roman" w:cs="Times New Roman"/>
          <w:b/>
          <w:u w:val="single"/>
          <w:lang w:eastAsia="pl-PL"/>
        </w:rPr>
        <w:t>cowym  do układu ABO z zadania 5</w:t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>: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9D2532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>Krwinki wzorcowe do układu ABO powinny: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9D25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być konfekcjonowane w zestawach zawierających krwinki grup: O, A</w:t>
      </w:r>
      <w:r w:rsidRPr="00823787">
        <w:rPr>
          <w:rFonts w:ascii="Times New Roman" w:eastAsia="Times New Roman" w:hAnsi="Times New Roman" w:cs="Times New Roman"/>
          <w:vertAlign w:val="subscript"/>
          <w:lang w:eastAsia="pl-PL"/>
        </w:rPr>
        <w:t>1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i B</w:t>
      </w:r>
    </w:p>
    <w:p w:rsidR="00823787" w:rsidRPr="00823787" w:rsidRDefault="00823787" w:rsidP="009D25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posiadać stałą niezmienną ekspresję antygenów przez cały okres ważności </w:t>
      </w:r>
    </w:p>
    <w:p w:rsidR="00823787" w:rsidRPr="00823787" w:rsidRDefault="00823787" w:rsidP="009D25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posiadać deklarację CE </w:t>
      </w:r>
    </w:p>
    <w:p w:rsidR="00823787" w:rsidRPr="00823787" w:rsidRDefault="00823787" w:rsidP="009D25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być dopuszczone do obrotu na rynku polskim</w:t>
      </w:r>
    </w:p>
    <w:p w:rsidR="00823787" w:rsidRPr="00823787" w:rsidRDefault="00823787" w:rsidP="009D25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krwinki z pkt . 1 powinny być gotowe bezpośrednio do użycia metodą probówkową i na płycie</w:t>
      </w:r>
    </w:p>
    <w:p w:rsidR="00823787" w:rsidRPr="00823787" w:rsidRDefault="00823787" w:rsidP="009D25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mieścić się w szklanych przezroczystych buteleczkach o pojemności 4 - 10ml  z zakrętką zaopatrzoną w kroplomierz  wraz z </w:t>
      </w:r>
      <w:r w:rsidRPr="00823787">
        <w:rPr>
          <w:rFonts w:ascii="Times New Roman" w:eastAsia="Times New Roman" w:hAnsi="Times New Roman" w:cs="Times New Roman"/>
          <w:color w:val="000000"/>
          <w:lang w:eastAsia="pl-PL"/>
        </w:rPr>
        <w:t>instrukcją stosowania w języku polskim</w:t>
      </w:r>
    </w:p>
    <w:p w:rsidR="00823787" w:rsidRPr="00823787" w:rsidRDefault="00823787" w:rsidP="009D25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przez okres ważności nie wykazywać oznak hemolizy </w:t>
      </w:r>
    </w:p>
    <w:p w:rsidR="00823787" w:rsidRPr="00823787" w:rsidRDefault="00823787" w:rsidP="009D25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w jednej dostawie pochodzić z jednej serii</w:t>
      </w:r>
    </w:p>
    <w:p w:rsidR="00823787" w:rsidRPr="00823787" w:rsidRDefault="00823787" w:rsidP="009D2532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wykazywać jednoznaczne i specyficzne reakcje serologiczne</w:t>
      </w:r>
    </w:p>
    <w:p w:rsidR="00823787" w:rsidRPr="00823787" w:rsidRDefault="00823787" w:rsidP="009D2532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do krwinek powinien być dołączony wydruk przedstawiający charakterystykę antygenową krwinek 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2.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W/w krwinki: </w:t>
      </w:r>
      <w:r w:rsidRPr="00823787">
        <w:rPr>
          <w:rFonts w:ascii="Times New Roman" w:eastAsia="Times New Roman" w:hAnsi="Times New Roman" w:cs="Times New Roman"/>
          <w:b/>
          <w:color w:val="FF0000"/>
          <w:u w:val="single"/>
          <w:lang w:eastAsia="pl-PL"/>
        </w:rPr>
        <w:t xml:space="preserve"> </w:t>
      </w:r>
    </w:p>
    <w:p w:rsidR="00823787" w:rsidRPr="00823787" w:rsidRDefault="00823787" w:rsidP="002F5894">
      <w:pPr>
        <w:tabs>
          <w:tab w:val="num" w:pos="1068"/>
          <w:tab w:val="left" w:pos="1350"/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2F5894">
        <w:rPr>
          <w:rFonts w:ascii="Times New Roman" w:eastAsia="Times New Roman" w:hAnsi="Times New Roman" w:cs="Times New Roman"/>
          <w:lang w:eastAsia="pl-PL"/>
        </w:rPr>
        <w:tab/>
      </w:r>
      <w:r w:rsidRPr="00823787">
        <w:rPr>
          <w:rFonts w:ascii="Times New Roman" w:eastAsia="Times New Roman" w:hAnsi="Times New Roman" w:cs="Times New Roman"/>
          <w:lang w:eastAsia="pl-PL"/>
        </w:rPr>
        <w:t>muszą mieć okres ważności co najmniej 30 dni od daty dostarczenia Zamawiającemu</w:t>
      </w:r>
    </w:p>
    <w:p w:rsidR="00823787" w:rsidRPr="00823787" w:rsidRDefault="00823787" w:rsidP="009D2532">
      <w:pPr>
        <w:numPr>
          <w:ilvl w:val="0"/>
          <w:numId w:val="21"/>
        </w:numPr>
        <w:tabs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dostawa krwinek wzorcowych ma być dokonywana 1 raz na miesiąc wg zaakceptowanego przez Zamawiającego </w:t>
      </w:r>
      <w:r w:rsidRPr="0082378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harmonogramu dostaw</w:t>
      </w:r>
      <w:r w:rsidRPr="0082378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stanowiącym załącznik  nr 1 do Umowy, a w wyjątkowych przypadkach, po wcześniejszym uzgodnieniu przez Strony, dostawa na cito - do 12 godzin od złożenia faksem pisemnego zamówienia</w:t>
      </w:r>
    </w:p>
    <w:p w:rsidR="00823787" w:rsidRPr="00823787" w:rsidRDefault="00823787" w:rsidP="009D2532">
      <w:pPr>
        <w:numPr>
          <w:ilvl w:val="0"/>
          <w:numId w:val="21"/>
        </w:numPr>
        <w:tabs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muszą posiadać certyfikat zwolnienia serii </w:t>
      </w:r>
    </w:p>
    <w:p w:rsidR="00823787" w:rsidRPr="00823787" w:rsidRDefault="00823787" w:rsidP="009D2532">
      <w:pPr>
        <w:numPr>
          <w:ilvl w:val="0"/>
          <w:numId w:val="21"/>
        </w:numPr>
        <w:tabs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noProof/>
          <w:lang w:eastAsia="pl-PL"/>
        </w:rPr>
        <w:t>nie mogą stanowić zagrożenia biologicznego dla osób wykonujących badania.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             e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) </w:t>
      </w:r>
      <w:r w:rsidRPr="00823787">
        <w:rPr>
          <w:rFonts w:ascii="Times New Roman" w:eastAsia="Times New Roman" w:hAnsi="Times New Roman" w:cs="Times New Roman"/>
          <w:lang w:eastAsia="pl-PL"/>
        </w:rPr>
        <w:t>każda buteleczka  musi zawierać czytelną etykietę z następującymi informacjami:</w:t>
      </w:r>
    </w:p>
    <w:p w:rsidR="00823787" w:rsidRPr="00823787" w:rsidRDefault="00823787" w:rsidP="00823787">
      <w:pPr>
        <w:spacing w:after="0" w:line="240" w:lineRule="auto"/>
        <w:ind w:left="1980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-</w:t>
      </w:r>
      <w:r w:rsidRPr="00823787">
        <w:rPr>
          <w:rFonts w:ascii="Times New Roman" w:eastAsia="Times New Roman" w:hAnsi="Times New Roman" w:cs="Times New Roman"/>
          <w:lang w:eastAsia="pl-PL"/>
        </w:rPr>
        <w:tab/>
        <w:t>nazwa i numer katalogowy,</w:t>
      </w:r>
    </w:p>
    <w:p w:rsidR="00823787" w:rsidRPr="00823787" w:rsidRDefault="00823787" w:rsidP="00823787">
      <w:pPr>
        <w:spacing w:after="0" w:line="240" w:lineRule="auto"/>
        <w:ind w:left="1980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-</w:t>
      </w:r>
      <w:r w:rsidRPr="00823787">
        <w:rPr>
          <w:rFonts w:ascii="Times New Roman" w:eastAsia="Times New Roman" w:hAnsi="Times New Roman" w:cs="Times New Roman"/>
          <w:lang w:eastAsia="pl-PL"/>
        </w:rPr>
        <w:tab/>
        <w:t xml:space="preserve">numer serii, </w:t>
      </w:r>
    </w:p>
    <w:p w:rsidR="00823787" w:rsidRPr="00823787" w:rsidRDefault="00823787" w:rsidP="00823787">
      <w:pPr>
        <w:spacing w:after="0" w:line="240" w:lineRule="auto"/>
        <w:ind w:left="1980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- data ważności, </w:t>
      </w:r>
    </w:p>
    <w:p w:rsidR="00823787" w:rsidRPr="00823787" w:rsidRDefault="00823787" w:rsidP="00823787">
      <w:pPr>
        <w:spacing w:after="0" w:line="240" w:lineRule="auto"/>
        <w:ind w:left="1980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- oznakowanie CE i IVD.</w:t>
      </w:r>
    </w:p>
    <w:p w:rsidR="00823787" w:rsidRPr="00823787" w:rsidRDefault="00823787" w:rsidP="00823787">
      <w:pPr>
        <w:spacing w:after="0" w:line="240" w:lineRule="auto"/>
        <w:ind w:left="708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 xml:space="preserve">Załącznik nr 1.6. </w:t>
      </w:r>
      <w:r w:rsidRPr="00823787"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  <w:t>do SIWZ po zmianach wprowadzonych pismem z dn. 30-06-2014 r.</w:t>
      </w:r>
    </w:p>
    <w:p w:rsidR="00823787" w:rsidRPr="00823787" w:rsidRDefault="00823787" w:rsidP="008237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>ZADANIE 6: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823787">
        <w:rPr>
          <w:rFonts w:ascii="Times New Roman" w:eastAsia="Calibri" w:hAnsi="Times New Roman" w:cs="Times New Roman"/>
          <w:b/>
          <w:u w:val="single"/>
          <w:lang w:eastAsia="pl-PL"/>
        </w:rPr>
        <w:t>Krwinki wzorcowe do identyfikacji przeciwciał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eastAsia="pl-PL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2303"/>
        <w:gridCol w:w="4606"/>
      </w:tblGrid>
      <w:tr w:rsidR="00823787" w:rsidRPr="00823787" w:rsidTr="002F5894">
        <w:trPr>
          <w:trHeight w:val="128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lang w:eastAsia="pl-PL"/>
              </w:rPr>
              <w:t>Nazwa przedmiotu zamówienia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lang w:eastAsia="pl-PL"/>
              </w:rPr>
              <w:t>Zamawiana objętość wzorcowych krwinek czerwonych na okres 12 m-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b/>
                <w:lang w:eastAsia="pl-PL"/>
              </w:rPr>
              <w:t>cy</w:t>
            </w:r>
            <w:proofErr w:type="spellEnd"/>
          </w:p>
        </w:tc>
      </w:tr>
      <w:tr w:rsidR="00823787" w:rsidRPr="00823787" w:rsidTr="002F5894">
        <w:trPr>
          <w:trHeight w:val="123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1. </w:t>
            </w:r>
          </w:p>
          <w:p w:rsidR="00823787" w:rsidRPr="00823787" w:rsidRDefault="00823787" w:rsidP="00823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23787" w:rsidRPr="00823787" w:rsidRDefault="00823787" w:rsidP="00823787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87" w:rsidRPr="00823787" w:rsidRDefault="00823787" w:rsidP="0082378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lang w:eastAsia="pl-PL"/>
              </w:rPr>
              <w:t>Krwinki do identyfikacji przeciwciał    (</w:t>
            </w:r>
            <w:r w:rsidRPr="00823787">
              <w:rPr>
                <w:rFonts w:ascii="Times New Roman" w:eastAsia="Times New Roman" w:hAnsi="Times New Roman" w:cs="Times New Roman"/>
                <w:lang w:eastAsia="pl-PL"/>
              </w:rPr>
              <w:t xml:space="preserve">stężone-min. 20 %) gotowe do użycia po uprzednim </w:t>
            </w:r>
            <w:proofErr w:type="spellStart"/>
            <w:r w:rsidRPr="00823787">
              <w:rPr>
                <w:rFonts w:ascii="Times New Roman" w:eastAsia="Times New Roman" w:hAnsi="Times New Roman" w:cs="Times New Roman"/>
                <w:lang w:eastAsia="pl-PL"/>
              </w:rPr>
              <w:t>odpłukaniu</w:t>
            </w:r>
            <w:proofErr w:type="spellEnd"/>
            <w:r w:rsidRPr="00823787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i sporządzeniu stosownej zawiesiny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87" w:rsidRPr="00823787" w:rsidRDefault="00823787" w:rsidP="0082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23787" w:rsidRPr="00823787" w:rsidRDefault="00823787" w:rsidP="0082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lang w:eastAsia="pl-PL"/>
              </w:rPr>
              <w:t>65 zestawów</w:t>
            </w:r>
          </w:p>
          <w:p w:rsidR="00823787" w:rsidRPr="00823787" w:rsidRDefault="00823787" w:rsidP="00823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23787">
              <w:rPr>
                <w:rFonts w:ascii="Times New Roman" w:eastAsia="Times New Roman" w:hAnsi="Times New Roman" w:cs="Times New Roman"/>
                <w:b/>
                <w:lang w:eastAsia="pl-PL"/>
              </w:rPr>
              <w:t>( 65 x 4 ml )</w:t>
            </w:r>
          </w:p>
          <w:p w:rsidR="00823787" w:rsidRPr="00823787" w:rsidRDefault="00823787" w:rsidP="00823787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823787" w:rsidRPr="00823787" w:rsidRDefault="00823787" w:rsidP="00823787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>Wymagania stawiane krwinkom wzorcowym do identy</w:t>
      </w:r>
      <w:r w:rsidR="002F5894">
        <w:rPr>
          <w:rFonts w:ascii="Times New Roman" w:eastAsia="Times New Roman" w:hAnsi="Times New Roman" w:cs="Times New Roman"/>
          <w:b/>
          <w:u w:val="single"/>
          <w:lang w:eastAsia="pl-PL"/>
        </w:rPr>
        <w:t>fikacji przeciwciał  z zadania 6</w:t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: 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3787" w:rsidRPr="00823787" w:rsidRDefault="00823787" w:rsidP="009D253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>Krwinki wzorcowe do identyfikacji przeciwciał powinny: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3787" w:rsidRPr="00823787" w:rsidRDefault="00823787" w:rsidP="009D2532">
      <w:pPr>
        <w:numPr>
          <w:ilvl w:val="0"/>
          <w:numId w:val="23"/>
        </w:numPr>
        <w:spacing w:after="0" w:line="240" w:lineRule="auto"/>
        <w:ind w:left="1069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być konfekcjonowane w zestawach zawierających: </w:t>
      </w:r>
    </w:p>
    <w:p w:rsidR="00823787" w:rsidRPr="00823787" w:rsidRDefault="00823787" w:rsidP="00823787">
      <w:pPr>
        <w:spacing w:after="0" w:line="240" w:lineRule="auto"/>
        <w:ind w:left="1068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krwinki:  </w:t>
      </w:r>
      <w:r w:rsidRPr="00823787">
        <w:rPr>
          <w:rFonts w:ascii="Times New Roman" w:eastAsia="Times New Roman" w:hAnsi="Times New Roman" w:cs="Times New Roman"/>
          <w:b/>
          <w:vertAlign w:val="subscript"/>
          <w:lang w:eastAsia="pl-PL"/>
        </w:rPr>
        <w:t xml:space="preserve"> </w:t>
      </w:r>
      <w:proofErr w:type="spellStart"/>
      <w:r w:rsidRPr="00823787">
        <w:rPr>
          <w:rFonts w:ascii="Times New Roman" w:eastAsia="Times New Roman" w:hAnsi="Times New Roman" w:cs="Times New Roman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lang w:eastAsia="pl-PL"/>
        </w:rPr>
        <w:t xml:space="preserve"> –ujemne(</w:t>
      </w:r>
      <w:proofErr w:type="spellStart"/>
      <w:r w:rsidRPr="00823787">
        <w:rPr>
          <w:rFonts w:ascii="Times New Roman" w:eastAsia="Times New Roman" w:hAnsi="Times New Roman" w:cs="Times New Roman"/>
          <w:lang w:eastAsia="pl-PL"/>
        </w:rPr>
        <w:t>dccee</w:t>
      </w:r>
      <w:proofErr w:type="spellEnd"/>
      <w:r w:rsidRPr="00823787">
        <w:rPr>
          <w:rFonts w:ascii="Times New Roman" w:eastAsia="Times New Roman" w:hAnsi="Times New Roman" w:cs="Times New Roman"/>
          <w:lang w:eastAsia="pl-PL"/>
        </w:rPr>
        <w:t>) K + dodatnie i</w:t>
      </w:r>
      <w:r w:rsidRPr="00823787">
        <w:rPr>
          <w:rFonts w:ascii="Times New Roman" w:eastAsia="Times New Roman" w:hAnsi="Times New Roman" w:cs="Times New Roman"/>
          <w:b/>
          <w:vertAlign w:val="subscript"/>
          <w:lang w:eastAsia="pl-PL"/>
        </w:rPr>
        <w:t xml:space="preserve"> </w:t>
      </w:r>
      <w:proofErr w:type="spellStart"/>
      <w:r w:rsidRPr="00823787">
        <w:rPr>
          <w:rFonts w:ascii="Times New Roman" w:eastAsia="Times New Roman" w:hAnsi="Times New Roman" w:cs="Times New Roman"/>
          <w:lang w:eastAsia="pl-PL"/>
        </w:rPr>
        <w:t>RhD</w:t>
      </w:r>
      <w:proofErr w:type="spellEnd"/>
      <w:r w:rsidRPr="00823787">
        <w:rPr>
          <w:rFonts w:ascii="Times New Roman" w:eastAsia="Times New Roman" w:hAnsi="Times New Roman" w:cs="Times New Roman"/>
          <w:lang w:eastAsia="pl-PL"/>
        </w:rPr>
        <w:t xml:space="preserve"> – ujemne(</w:t>
      </w:r>
      <w:proofErr w:type="spellStart"/>
      <w:r w:rsidRPr="00823787">
        <w:rPr>
          <w:rFonts w:ascii="Times New Roman" w:eastAsia="Times New Roman" w:hAnsi="Times New Roman" w:cs="Times New Roman"/>
          <w:lang w:eastAsia="pl-PL"/>
        </w:rPr>
        <w:t>dccee</w:t>
      </w:r>
      <w:proofErr w:type="spellEnd"/>
      <w:r w:rsidRPr="00823787">
        <w:rPr>
          <w:rFonts w:ascii="Times New Roman" w:eastAsia="Times New Roman" w:hAnsi="Times New Roman" w:cs="Times New Roman"/>
          <w:lang w:eastAsia="pl-PL"/>
        </w:rPr>
        <w:t>) K-ujemne</w:t>
      </w:r>
    </w:p>
    <w:p w:rsidR="00823787" w:rsidRPr="00823787" w:rsidRDefault="00823787" w:rsidP="009D253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być tak dobrane, aby umożliwiały zidentyfikowanie przeciwciał z układu Rh, przeciwciał       anty-K, oraz innych skierowanych do antygenów  o znaczeniu klinicznym</w:t>
      </w:r>
    </w:p>
    <w:p w:rsidR="00823787" w:rsidRPr="00823787" w:rsidRDefault="00823787" w:rsidP="009D253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posiadać stałą niezmienną ekspresję antygenów przez cały okres ważności </w:t>
      </w:r>
    </w:p>
    <w:p w:rsidR="00823787" w:rsidRPr="00823787" w:rsidRDefault="00823787" w:rsidP="009D253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val="en-US"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posiadać deklarację CE </w:t>
      </w:r>
    </w:p>
    <w:p w:rsidR="00823787" w:rsidRPr="00823787" w:rsidRDefault="00823787" w:rsidP="009D253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być dopuszczone do obrotu na rynku polskim</w:t>
      </w:r>
    </w:p>
    <w:p w:rsidR="00823787" w:rsidRPr="00823787" w:rsidRDefault="00823787" w:rsidP="009D253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mieścić się w szklanych przezroczystych buteleczkach o pojemności 4-6 ml z zakrętką zaopatrzoną w kroplomierz wraz z </w:t>
      </w:r>
      <w:r w:rsidRPr="00823787">
        <w:rPr>
          <w:rFonts w:ascii="Times New Roman" w:eastAsia="Times New Roman" w:hAnsi="Times New Roman" w:cs="Times New Roman"/>
          <w:color w:val="000000"/>
          <w:lang w:eastAsia="pl-PL"/>
        </w:rPr>
        <w:t>instrukcją stosowania w języku polskim</w:t>
      </w:r>
    </w:p>
    <w:p w:rsidR="00823787" w:rsidRPr="00823787" w:rsidRDefault="00823787" w:rsidP="009D253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przez okres ważności</w:t>
      </w:r>
      <w:r w:rsidRPr="00823787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lang w:eastAsia="pl-PL"/>
        </w:rPr>
        <w:t>nie wykazywać oznak hemolizy</w:t>
      </w:r>
    </w:p>
    <w:p w:rsidR="00823787" w:rsidRPr="00823787" w:rsidRDefault="00823787" w:rsidP="009D2532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w jednej dostawie pochodzić z jednej serii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i)    w zestawie nie więcej niż 10 krwinek grupy O.</w:t>
      </w:r>
    </w:p>
    <w:p w:rsidR="00823787" w:rsidRPr="00823787" w:rsidRDefault="00823787" w:rsidP="009D253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W/w  krwinki:  </w:t>
      </w:r>
    </w:p>
    <w:p w:rsidR="00823787" w:rsidRPr="00823787" w:rsidRDefault="00823787" w:rsidP="009D253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muszą mieć okres ważności co najmniej 30 dni od daty dostarczenia Zamawiającemu</w:t>
      </w:r>
    </w:p>
    <w:p w:rsidR="00823787" w:rsidRPr="00823787" w:rsidRDefault="00823787" w:rsidP="009D253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szCs w:val="20"/>
          <w:lang w:eastAsia="pl-PL"/>
        </w:rPr>
        <w:t xml:space="preserve">dostawa krwinek wzorcowych ma być dokonywana 1 raz na miesiąc wg zaakceptowanego przez Zamawiającego </w:t>
      </w:r>
      <w:r w:rsidRPr="00823787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>harmonogramu dostaw</w:t>
      </w:r>
      <w:r w:rsidRPr="00823787">
        <w:rPr>
          <w:rFonts w:ascii="Times New Roman" w:eastAsia="Times New Roman" w:hAnsi="Times New Roman" w:cs="Times New Roman"/>
          <w:szCs w:val="20"/>
          <w:lang w:eastAsia="pl-PL"/>
        </w:rPr>
        <w:t xml:space="preserve"> stanowiącym załącznik  nr 1 do Umowy, a w wyjątkowych przypadkach, po wcześniejszym uzgodnieniu przez Strony, dostawa na cito - do 12 godzin od złożenia faksem pisemnego zamówienia</w:t>
      </w:r>
    </w:p>
    <w:p w:rsidR="00823787" w:rsidRPr="00823787" w:rsidRDefault="00823787" w:rsidP="009D253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muszą posiadać certyfikat zwolnienia serii </w:t>
      </w:r>
    </w:p>
    <w:p w:rsidR="00823787" w:rsidRPr="00823787" w:rsidRDefault="00823787" w:rsidP="009D253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noProof/>
          <w:lang w:eastAsia="pl-PL"/>
        </w:rPr>
        <w:t>nie mogą stanowić zagrożenia biologicznego dla osób wykonujących badania.</w:t>
      </w:r>
    </w:p>
    <w:p w:rsidR="00823787" w:rsidRPr="00823787" w:rsidRDefault="00823787" w:rsidP="009D2532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muszą mieć dołączony wydruk z charakterystyką antygenową krwinek</w:t>
      </w:r>
    </w:p>
    <w:p w:rsidR="00823787" w:rsidRPr="00823787" w:rsidRDefault="00823787" w:rsidP="009D2532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każda buteleczka musi zawierać czytelną etykietę z następującymi informacjami :</w:t>
      </w:r>
    </w:p>
    <w:p w:rsidR="00823787" w:rsidRPr="00823787" w:rsidRDefault="00823787" w:rsidP="00823787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- nazwa i numer katalogowy,</w:t>
      </w:r>
    </w:p>
    <w:p w:rsidR="00823787" w:rsidRPr="00823787" w:rsidRDefault="00823787" w:rsidP="00823787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- numer serii, 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                   - data ważności, </w:t>
      </w:r>
    </w:p>
    <w:p w:rsidR="00823787" w:rsidRPr="00823787" w:rsidRDefault="00823787" w:rsidP="00823787">
      <w:pPr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- oznakowanie CE i IVD.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2F5894">
      <w:pPr>
        <w:spacing w:after="120" w:line="240" w:lineRule="auto"/>
        <w:ind w:left="708" w:right="-57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</w:t>
      </w:r>
    </w:p>
    <w:p w:rsidR="00823787" w:rsidRPr="00823787" w:rsidRDefault="00823787" w:rsidP="0082378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bCs/>
          <w:i/>
          <w:iCs/>
          <w:szCs w:val="24"/>
          <w:u w:val="single"/>
          <w:lang w:eastAsia="pl-PL"/>
        </w:rPr>
        <w:lastRenderedPageBreak/>
        <w:t>Załącznik nr 2. 1 – 2.6.</w:t>
      </w:r>
      <w:r w:rsidRPr="00823787"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  <w:t xml:space="preserve"> do SIWZ</w:t>
      </w: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OŚWIADCZENIE WYKONAWCY</w:t>
      </w:r>
    </w:p>
    <w:p w:rsidR="00823787" w:rsidRPr="00823787" w:rsidRDefault="00823787" w:rsidP="008237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Nr sprawy 22/P/1-6/2014</w:t>
      </w:r>
      <w:r w:rsidRPr="00823787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– zadanie nr....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oświadczam, że spełniam warunki przedstawione w art. 22. ust.1. ustawy Prawo zamówień publicznych z dnia 29.01.2004 r., dotyczące:</w:t>
      </w:r>
    </w:p>
    <w:p w:rsidR="00823787" w:rsidRPr="00823787" w:rsidRDefault="00823787" w:rsidP="00823787">
      <w:pPr>
        <w:spacing w:after="0" w:line="240" w:lineRule="auto"/>
        <w:ind w:left="708"/>
        <w:jc w:val="both"/>
        <w:rPr>
          <w:rFonts w:ascii="Arial" w:eastAsia="Times New Roman" w:hAnsi="Arial" w:cs="Times New Roman"/>
          <w:b/>
          <w:lang w:eastAsia="pl-PL"/>
        </w:rPr>
      </w:pPr>
      <w:r w:rsidRPr="00823787">
        <w:rPr>
          <w:rFonts w:ascii="Arial" w:eastAsia="Times New Roman" w:hAnsi="Arial" w:cs="Times New Roman"/>
          <w:b/>
          <w:lang w:eastAsia="pl-PL"/>
        </w:rPr>
        <w:tab/>
      </w:r>
    </w:p>
    <w:p w:rsidR="00823787" w:rsidRPr="00823787" w:rsidRDefault="00823787" w:rsidP="009D2532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posiadania uprawnień do wykonywania określonej działalności lub czynności, jeżeli ustawy nakładają obowiązek posiadania takich uprawnień</w:t>
      </w:r>
      <w:r w:rsidRPr="00823787">
        <w:rPr>
          <w:rFonts w:ascii="Times New Roman" w:eastAsia="Times New Roman" w:hAnsi="Times New Roman" w:cs="Times New Roman"/>
          <w:color w:val="000000"/>
          <w:lang w:eastAsia="pl-PL"/>
        </w:rPr>
        <w:t xml:space="preserve">; 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9D2532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posiadania wiedzy i doświadczenia</w:t>
      </w:r>
      <w:r w:rsidRPr="00823787">
        <w:rPr>
          <w:rFonts w:ascii="Times New Roman" w:eastAsia="Times New Roman" w:hAnsi="Times New Roman" w:cs="Times New Roman"/>
          <w:color w:val="000000"/>
          <w:lang w:eastAsia="pl-PL"/>
        </w:rPr>
        <w:t xml:space="preserve">; 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9D2532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dysponowania odpowiednim potencjałem technicznym oraz osobami zdolnymi do wykonania zamówienia</w:t>
      </w:r>
      <w:r w:rsidRPr="00823787">
        <w:rPr>
          <w:rFonts w:ascii="Times New Roman" w:eastAsia="Times New Roman" w:hAnsi="Times New Roman" w:cs="Times New Roman"/>
          <w:color w:val="000000"/>
          <w:lang w:eastAsia="pl-PL"/>
        </w:rPr>
        <w:t xml:space="preserve">; </w:t>
      </w:r>
    </w:p>
    <w:p w:rsidR="00823787" w:rsidRPr="00823787" w:rsidRDefault="00823787" w:rsidP="00823787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9D2532">
      <w:pPr>
        <w:numPr>
          <w:ilvl w:val="0"/>
          <w:numId w:val="2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sytuacji ekonomicznej i finansowej</w:t>
      </w:r>
      <w:r w:rsidRPr="00823787">
        <w:rPr>
          <w:rFonts w:ascii="Times New Roman" w:eastAsia="Times New Roman" w:hAnsi="Times New Roman" w:cs="Times New Roman"/>
          <w:i/>
          <w:color w:val="000000"/>
          <w:lang w:eastAsia="pl-PL"/>
        </w:rPr>
        <w:t>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      Data…………………                                             ..…………………………………………… </w:t>
      </w:r>
    </w:p>
    <w:p w:rsidR="00823787" w:rsidRPr="00823787" w:rsidRDefault="00823787" w:rsidP="00823787">
      <w:pPr>
        <w:spacing w:after="0" w:line="240" w:lineRule="auto"/>
        <w:jc w:val="both"/>
        <w:rPr>
          <w:rFonts w:ascii="Arial" w:eastAsia="Times New Roman" w:hAnsi="Arial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6372" w:firstLine="708"/>
        <w:jc w:val="right"/>
        <w:rPr>
          <w:rFonts w:ascii="Arial" w:eastAsia="Times New Roman" w:hAnsi="Arial" w:cs="Times New Roman"/>
          <w:b/>
          <w:i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6372" w:firstLine="708"/>
        <w:jc w:val="right"/>
        <w:rPr>
          <w:rFonts w:ascii="Arial" w:eastAsia="Times New Roman" w:hAnsi="Arial" w:cs="Times New Roman"/>
          <w:b/>
          <w:i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both"/>
        <w:rPr>
          <w:rFonts w:ascii="Arial" w:eastAsia="Times New Roman" w:hAnsi="Arial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23787" w:rsidRPr="00823787" w:rsidRDefault="00823787" w:rsidP="00823787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lastRenderedPageBreak/>
        <w:t>załącznik nr 3.1. – 3.6.</w:t>
      </w:r>
      <w:r w:rsidRPr="00823787"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  <w:t xml:space="preserve"> do SIWZ</w:t>
      </w: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23787" w:rsidRPr="00823787" w:rsidRDefault="00823787" w:rsidP="00823787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bCs/>
          <w:iCs/>
          <w:sz w:val="28"/>
          <w:szCs w:val="20"/>
          <w:u w:val="single"/>
          <w:lang w:eastAsia="pl-PL"/>
        </w:rPr>
        <w:t>OŚWIADCZENIE WYKONAWCY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art. 36 b ustawy P. z. p.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( tj. </w:t>
      </w:r>
      <w:r w:rsidRPr="008237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Dz. U. z 2013 r., poz. 907</w:t>
      </w:r>
      <w:r w:rsidRPr="0082378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, ze zm.)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8237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NR SPRAWY 22/P/1-6/2014 – zadanie nr …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823787" w:rsidRPr="00823787" w:rsidRDefault="00823787" w:rsidP="00823787">
      <w:pPr>
        <w:spacing w:after="0" w:line="480" w:lineRule="auto"/>
        <w:ind w:left="709" w:firstLine="284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Oświadczamy, że część zamówienia, a mianowicie ……………………………………………………………………………………………, powierzymy podwykonawcom / Oświadczamy, że żadną z części zamówienia nie powierzymy podwykonawcom </w:t>
      </w:r>
      <w:r w:rsidRPr="00823787">
        <w:rPr>
          <w:rFonts w:ascii="Times New Roman" w:eastAsia="Times New Roman" w:hAnsi="Times New Roman" w:cs="Times New Roman"/>
          <w:b/>
          <w:vertAlign w:val="superscript"/>
          <w:lang w:eastAsia="pl-PL"/>
        </w:rPr>
        <w:t>1</w:t>
      </w:r>
      <w:r w:rsidRPr="00823787">
        <w:rPr>
          <w:rFonts w:ascii="Times New Roman" w:eastAsia="Times New Roman" w:hAnsi="Times New Roman" w:cs="Times New Roman"/>
          <w:b/>
          <w:vertAlign w:val="subscript"/>
          <w:lang w:eastAsia="pl-PL"/>
        </w:rPr>
        <w:t>2</w:t>
      </w:r>
      <w:r w:rsidRPr="00823787">
        <w:rPr>
          <w:rFonts w:ascii="Times New Roman" w:eastAsia="Times New Roman" w:hAnsi="Times New Roman" w:cs="Times New Roman"/>
          <w:lang w:eastAsia="pl-PL"/>
        </w:rPr>
        <w:t>.</w:t>
      </w:r>
    </w:p>
    <w:p w:rsidR="00823787" w:rsidRPr="00823787" w:rsidRDefault="00823787" w:rsidP="00823787">
      <w:pPr>
        <w:spacing w:after="0" w:line="48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823787" w:rsidRPr="00823787" w:rsidRDefault="00823787" w:rsidP="00823787">
      <w:pPr>
        <w:spacing w:after="0" w:line="48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823787">
        <w:rPr>
          <w:rFonts w:ascii="Times New Roman" w:eastAsia="Times New Roman" w:hAnsi="Times New Roman" w:cs="Times New Roman"/>
          <w:b/>
          <w:i/>
          <w:lang w:eastAsia="pl-PL"/>
        </w:rPr>
        <w:t>1-(niepotrzebne skreślić)!!!</w:t>
      </w:r>
    </w:p>
    <w:p w:rsidR="00823787" w:rsidRPr="00823787" w:rsidRDefault="00823787" w:rsidP="00823787">
      <w:pPr>
        <w:spacing w:after="0" w:line="48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823787">
        <w:rPr>
          <w:rFonts w:ascii="Times New Roman" w:eastAsia="Times New Roman" w:hAnsi="Times New Roman" w:cs="Times New Roman"/>
          <w:b/>
          <w:i/>
          <w:lang w:eastAsia="pl-PL"/>
        </w:rPr>
        <w:t xml:space="preserve">2-wypełnić, jeżeli dotyczy: </w:t>
      </w:r>
    </w:p>
    <w:p w:rsidR="00823787" w:rsidRPr="00823787" w:rsidRDefault="00823787" w:rsidP="00823787">
      <w:pPr>
        <w:spacing w:after="0" w:line="48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823787">
        <w:rPr>
          <w:rFonts w:ascii="Times New Roman" w:eastAsia="Times New Roman" w:hAnsi="Times New Roman" w:cs="Times New Roman"/>
          <w:b/>
          <w:i/>
          <w:lang w:eastAsia="pl-PL"/>
        </w:rPr>
        <w:t>Powierzone zadania…………………………………………………………………………...</w:t>
      </w:r>
    </w:p>
    <w:p w:rsidR="00823787" w:rsidRPr="00823787" w:rsidRDefault="00823787" w:rsidP="00823787">
      <w:pPr>
        <w:spacing w:after="0" w:line="48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Arial" w:eastAsia="Times New Roman" w:hAnsi="Arial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                      PODPIS WYKONAWCY</w:t>
      </w:r>
    </w:p>
    <w:p w:rsidR="00823787" w:rsidRPr="00823787" w:rsidRDefault="00823787" w:rsidP="0082378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480" w:lineRule="auto"/>
        <w:ind w:left="709" w:firstLine="284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lang w:eastAsia="pl-PL"/>
        </w:rPr>
        <w:tab/>
        <w:t>Data…………………                                     ..……………………………………………</w:t>
      </w:r>
    </w:p>
    <w:p w:rsidR="00823787" w:rsidRPr="00823787" w:rsidRDefault="00823787" w:rsidP="00823787">
      <w:pPr>
        <w:spacing w:after="0" w:line="480" w:lineRule="auto"/>
        <w:ind w:left="992" w:hanging="284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823787" w:rsidRPr="00823787" w:rsidRDefault="00823787" w:rsidP="00823787">
      <w:pPr>
        <w:spacing w:after="0" w:line="480" w:lineRule="auto"/>
        <w:ind w:left="992" w:hanging="284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4.1. – 4.6.</w:t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 </w:t>
      </w:r>
      <w:r w:rsidRPr="00823787"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  <w:t>do SIWZ</w:t>
      </w: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  <w:t>OŚWIADCZENIE WYKONAWCY O BRAKU PODSTAW DO WYKLUCZENIA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>Z ART. 24, UST. 1 USTAWY P.Z.P.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(t. jedn. -  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>Dz. U. z 2013 r., poz. 907</w:t>
      </w:r>
      <w:r w:rsidRPr="00823787">
        <w:rPr>
          <w:rFonts w:ascii="Times New Roman" w:eastAsia="Times New Roman" w:hAnsi="Times New Roman" w:cs="Times New Roman"/>
          <w:b/>
          <w:color w:val="000000"/>
          <w:lang w:eastAsia="pl-PL"/>
        </w:rPr>
        <w:t>, ze zm.)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>NR SPRAWY 22/P/1-6/2014 – zadanie nr …….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Oświadczam o braku podstaw do wykluczenia na podst. art. 24 ust. 1 ustawy </w:t>
      </w:r>
      <w:proofErr w:type="spellStart"/>
      <w:r w:rsidRPr="00823787">
        <w:rPr>
          <w:rFonts w:ascii="Times New Roman" w:eastAsia="Times New Roman" w:hAnsi="Times New Roman" w:cs="Times New Roman"/>
          <w:lang w:eastAsia="pl-PL"/>
        </w:rPr>
        <w:t>P.z.p</w:t>
      </w:r>
      <w:proofErr w:type="spellEnd"/>
      <w:r w:rsidRPr="00823787">
        <w:rPr>
          <w:rFonts w:ascii="Times New Roman" w:eastAsia="Times New Roman" w:hAnsi="Times New Roman" w:cs="Times New Roman"/>
          <w:lang w:eastAsia="pl-PL"/>
        </w:rPr>
        <w:t>.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     PODPIS WYKONAWCY</w:t>
      </w:r>
    </w:p>
    <w:p w:rsidR="00823787" w:rsidRPr="00823787" w:rsidRDefault="00823787" w:rsidP="0082378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lang w:eastAsia="pl-PL"/>
        </w:rPr>
        <w:tab/>
        <w:t>Data…………………                                     ..……………………………………………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823787" w:rsidRDefault="00823787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CF1530" w:rsidRDefault="00CF1530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CF1530" w:rsidRPr="00823787" w:rsidRDefault="00CF1530" w:rsidP="008237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823787" w:rsidRPr="00823787" w:rsidRDefault="00823787" w:rsidP="0082378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i/>
          <w:u w:val="single"/>
          <w:lang w:eastAsia="pl-PL"/>
        </w:rPr>
        <w:lastRenderedPageBreak/>
        <w:t>Załącznik nr 5.1.</w:t>
      </w:r>
      <w:r w:rsidRPr="00823787"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  <w:t xml:space="preserve"> do SIWZ</w:t>
      </w:r>
    </w:p>
    <w:p w:rsidR="00823787" w:rsidRPr="00823787" w:rsidRDefault="00823787" w:rsidP="00823787">
      <w:pPr>
        <w:keepNext/>
        <w:tabs>
          <w:tab w:val="left" w:pos="8222"/>
        </w:tabs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i/>
          <w:color w:val="000000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>O F E R T A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>Zadanie 1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Nawiązując do zaproszenia do udziału w postępowaniu prowadzonym w trybie przetargu nieograniczonego          do 134 tys. EURO na: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 „Dostawę odczynników monoklonalnych i </w:t>
      </w:r>
      <w:proofErr w:type="spellStart"/>
      <w:r w:rsidRPr="00823787">
        <w:rPr>
          <w:rFonts w:ascii="Times New Roman" w:eastAsia="Times New Roman" w:hAnsi="Times New Roman" w:cs="Times New Roman"/>
          <w:b/>
          <w:lang w:eastAsia="pl-PL"/>
        </w:rPr>
        <w:t>poliklonalnych</w:t>
      </w:r>
      <w:proofErr w:type="spellEnd"/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 oraz krwinek wzorcowych do wykonywania badań immunohematologicznych dla krwiodawców i biorców”  –   nr sprawy 22/P/1-6/2014.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>4.Numer faksu: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823787">
        <w:rPr>
          <w:rFonts w:ascii="Times New Roman" w:eastAsia="Times New Roman" w:hAnsi="Times New Roman" w:cs="Times New Roman"/>
          <w:lang w:val="en-US" w:eastAsia="pl-PL"/>
        </w:rPr>
        <w:t>.....................................................................................................................................................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823787">
        <w:rPr>
          <w:rFonts w:ascii="Times New Roman" w:eastAsia="Times New Roman" w:hAnsi="Times New Roman" w:cs="Times New Roman"/>
          <w:b/>
          <w:lang w:val="en-US" w:eastAsia="pl-PL"/>
        </w:rPr>
        <w:t>6. NIP</w:t>
      </w:r>
      <w:r w:rsidRPr="00823787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…………………………………………………………………………………………..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823787">
        <w:rPr>
          <w:rFonts w:ascii="Times New Roman" w:eastAsia="Times New Roman" w:hAnsi="Times New Roman" w:cs="Times New Roman"/>
          <w:b/>
          <w:lang w:val="en-US" w:eastAsia="pl-PL"/>
        </w:rPr>
        <w:t>7. REGON</w:t>
      </w:r>
      <w:r w:rsidRPr="00823787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……………………………………………………………………………………..</w:t>
      </w:r>
    </w:p>
    <w:p w:rsidR="00823787" w:rsidRPr="00823787" w:rsidRDefault="00823787" w:rsidP="00823787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823787">
        <w:rPr>
          <w:rFonts w:ascii="Times New Roman" w:eastAsia="Times New Roman" w:hAnsi="Times New Roman" w:cs="Times New Roman"/>
          <w:b/>
          <w:lang w:val="en-US" w:eastAsia="pl-PL"/>
        </w:rPr>
        <w:t>8.adres e-mail</w:t>
      </w:r>
      <w:r w:rsidRPr="00823787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………………………………………………………………………………….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82378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…………………………………………………………………………..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1. Składamy ofertę na wykonanie zamówienia zgodnie z opisem przedmiotu zamówienia  zawartym w  Specyfikacji Istotnych Warunków Zamówienia  nr 22/P/1-6/2014  wraz ze zmianami wprowadzonymi </w:t>
      </w:r>
      <w:r w:rsidRPr="00823787">
        <w:rPr>
          <w:rFonts w:ascii="Times New Roman" w:eastAsia="Times New Roman" w:hAnsi="Times New Roman" w:cs="Times New Roman"/>
          <w:szCs w:val="20"/>
          <w:lang w:eastAsia="pl-PL"/>
        </w:rPr>
        <w:t xml:space="preserve">pismem z dn. 30-06-2014 r. </w:t>
      </w:r>
      <w:r w:rsidRPr="00823787">
        <w:rPr>
          <w:rFonts w:ascii="Times New Roman" w:eastAsia="Times New Roman" w:hAnsi="Times New Roman" w:cs="Times New Roman"/>
          <w:lang w:eastAsia="pl-PL"/>
        </w:rPr>
        <w:t>na: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„Dostawę odczynników monoklonalnych i </w:t>
      </w:r>
      <w:proofErr w:type="spellStart"/>
      <w:r w:rsidRPr="00823787">
        <w:rPr>
          <w:rFonts w:ascii="Times New Roman" w:eastAsia="Times New Roman" w:hAnsi="Times New Roman" w:cs="Times New Roman"/>
          <w:b/>
          <w:lang w:eastAsia="pl-PL"/>
        </w:rPr>
        <w:t>poliklonalnych</w:t>
      </w:r>
      <w:proofErr w:type="spellEnd"/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 oraz krwinek wzorcowych do wykonywania badań immunohematologicznych dla krwiodawców i biorców”  - </w:t>
      </w:r>
      <w:r w:rsidRPr="00823787">
        <w:rPr>
          <w:rFonts w:ascii="Times New Roman" w:eastAsia="Times New Roman" w:hAnsi="Times New Roman" w:cs="Times New Roman"/>
          <w:b/>
          <w:u w:val="single"/>
          <w:lang w:eastAsia="pl-PL"/>
        </w:rPr>
        <w:t>Zadanie 1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>: „Odczynniki monoklonalne do oznaczania antygenów z układu ABO” - zgodnie z załącznikami.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2. Oferowane odczynniki spełniają wymagania zawarte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w szczegółowym opisie przedmiotu zamówienia dotyczącego zadania 1 – załącznik nr 1.1.  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x-none" w:eastAsia="x-none"/>
        </w:rPr>
      </w:pPr>
      <w:r w:rsidRPr="00823787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 xml:space="preserve">3. </w:t>
      </w:r>
      <w:r w:rsidRPr="00823787">
        <w:rPr>
          <w:rFonts w:ascii="Times New Roman" w:eastAsia="Times New Roman" w:hAnsi="Times New Roman" w:cs="Times New Roman"/>
          <w:b/>
          <w:color w:val="000000"/>
          <w:u w:val="single"/>
          <w:lang w:val="x-none" w:eastAsia="x-none"/>
        </w:rPr>
        <w:t>Oferowane warunki</w:t>
      </w:r>
      <w:r w:rsidRPr="00823787">
        <w:rPr>
          <w:rFonts w:ascii="Times New Roman" w:eastAsia="Times New Roman" w:hAnsi="Times New Roman" w:cs="Times New Roman"/>
          <w:b/>
          <w:u w:val="single"/>
          <w:lang w:val="x-none" w:eastAsia="x-none"/>
        </w:rPr>
        <w:t>:</w:t>
      </w:r>
    </w:p>
    <w:p w:rsidR="00823787" w:rsidRPr="00823787" w:rsidRDefault="00823787" w:rsidP="0082378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 w:eastAsia="x-none"/>
        </w:rPr>
      </w:pPr>
    </w:p>
    <w:p w:rsidR="00823787" w:rsidRPr="00823787" w:rsidRDefault="00823787" w:rsidP="00823787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    </w:t>
      </w:r>
      <w:r w:rsidRPr="00823787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>cyfrowo</w:t>
      </w: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</w:t>
      </w:r>
      <w:r w:rsidRPr="00823787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 xml:space="preserve">netto: </w:t>
      </w: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ab/>
      </w:r>
      <w:r w:rsidRPr="00823787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 xml:space="preserve"> </w:t>
      </w: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PLN </w:t>
      </w:r>
    </w:p>
    <w:p w:rsidR="00823787" w:rsidRPr="00823787" w:rsidRDefault="00823787" w:rsidP="0082378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:rsidR="00823787" w:rsidRPr="00823787" w:rsidRDefault="00823787" w:rsidP="00823787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    słownie netto: </w:t>
      </w: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ab/>
        <w:t>PLN)</w:t>
      </w:r>
    </w:p>
    <w:p w:rsidR="00823787" w:rsidRPr="00823787" w:rsidRDefault="00823787" w:rsidP="0082378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 w:eastAsia="x-none"/>
        </w:rPr>
      </w:pPr>
      <w:r w:rsidRPr="00823787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 xml:space="preserve">      </w:t>
      </w:r>
    </w:p>
    <w:p w:rsidR="00823787" w:rsidRPr="00823787" w:rsidRDefault="00823787" w:rsidP="0082378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 w:eastAsia="x-none"/>
        </w:rPr>
      </w:pPr>
      <w:r w:rsidRPr="00823787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 xml:space="preserve">    Podatek VAT …%:</w:t>
      </w:r>
    </w:p>
    <w:p w:rsidR="00823787" w:rsidRPr="00823787" w:rsidRDefault="00823787" w:rsidP="0082378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x-none" w:eastAsia="x-none"/>
        </w:rPr>
      </w:pPr>
    </w:p>
    <w:p w:rsidR="00823787" w:rsidRPr="00823787" w:rsidRDefault="00823787" w:rsidP="00823787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   cyfrowo: </w:t>
      </w: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ab/>
        <w:t xml:space="preserve"> PLN</w:t>
      </w:r>
    </w:p>
    <w:p w:rsidR="00823787" w:rsidRPr="00823787" w:rsidRDefault="00823787" w:rsidP="0082378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 w:eastAsia="x-none"/>
        </w:rPr>
      </w:pPr>
    </w:p>
    <w:p w:rsidR="00823787" w:rsidRPr="00823787" w:rsidRDefault="00823787" w:rsidP="00823787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   słownie: </w:t>
      </w: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ab/>
        <w:t xml:space="preserve"> PLN</w:t>
      </w:r>
    </w:p>
    <w:p w:rsidR="00823787" w:rsidRPr="00823787" w:rsidRDefault="00823787" w:rsidP="00823787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br/>
        <w:t xml:space="preserve">    </w:t>
      </w:r>
      <w:r w:rsidRPr="00823787">
        <w:rPr>
          <w:rFonts w:ascii="Times New Roman" w:eastAsia="Times New Roman" w:hAnsi="Times New Roman" w:cs="Times New Roman"/>
          <w:b/>
          <w:color w:val="000000"/>
          <w:lang w:val="x-none" w:eastAsia="x-none"/>
        </w:rPr>
        <w:t>cyfrowo brutto:</w:t>
      </w: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</w:t>
      </w: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ab/>
        <w:t xml:space="preserve">PLN  </w:t>
      </w:r>
    </w:p>
    <w:p w:rsidR="00823787" w:rsidRPr="00823787" w:rsidRDefault="00823787" w:rsidP="00823787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     </w:t>
      </w:r>
    </w:p>
    <w:p w:rsidR="00823787" w:rsidRPr="00823787" w:rsidRDefault="00823787" w:rsidP="00823787">
      <w:pPr>
        <w:tabs>
          <w:tab w:val="left" w:leader="dot" w:pos="680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val="x-none" w:eastAsia="x-none"/>
        </w:rPr>
      </w:pP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 xml:space="preserve">    słownie brutto: </w:t>
      </w:r>
      <w:r w:rsidRPr="00823787">
        <w:rPr>
          <w:rFonts w:ascii="Times New Roman" w:eastAsia="Times New Roman" w:hAnsi="Times New Roman" w:cs="Times New Roman"/>
          <w:color w:val="000000"/>
          <w:lang w:val="x-none" w:eastAsia="x-none"/>
        </w:rPr>
        <w:tab/>
        <w:t xml:space="preserve"> PLN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4. Wykonawca zobowiązuje się dostarczać do wskazanego pomieszczenia magazynowego znajdującego się w siedzibie Zamawiającego zamówiony pisemnie przedmiot umowy  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>w terminie do 14 dni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od daty pisemnego złożenia zamówienia.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5.Transport przedmiotu zamówienia zapewniony przez Wykonawcę, w warunkach odpowiednich dla przedmiotu zamówienia, do wskazanego pomieszczenia magazynowego w siedzibie Regionalnego Centrum Krwiodawstwa i Krwiolecznictwa we Wrocławiu, od poniedziałku do piątku  w godz. 7.00 – 13.30.  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6.Dostawa będzie realizowana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823787">
        <w:rPr>
          <w:rFonts w:ascii="Times New Roman" w:eastAsia="Times New Roman" w:hAnsi="Times New Roman" w:cs="Times New Roman"/>
          <w:u w:val="single"/>
          <w:lang w:eastAsia="pl-PL"/>
        </w:rPr>
        <w:t>dla zadania 1</w:t>
      </w:r>
      <w:r w:rsidRPr="00823787">
        <w:rPr>
          <w:rFonts w:ascii="Times New Roman" w:eastAsia="Times New Roman" w:hAnsi="Times New Roman" w:cs="Times New Roman"/>
          <w:lang w:eastAsia="pl-PL"/>
        </w:rPr>
        <w:t>: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lang w:eastAsia="pl-PL"/>
        </w:rPr>
        <w:t>zamówienia w formie pisemnej będą składane zgodnie z potrzebami Zamawiającego. Przy czym całość dostawy cząstkowej  poszczególnego odczynnika będzie pochodziła z jednej serii.</w:t>
      </w:r>
      <w:r w:rsidRPr="00823787">
        <w:rPr>
          <w:rFonts w:ascii="Times New Roman" w:eastAsia="Times New Roman" w:hAnsi="Times New Roman" w:cs="Times New Roman"/>
          <w:color w:val="000000"/>
        </w:rPr>
        <w:t xml:space="preserve"> W wyjątkowych przypadkach, po wcześniejszym uzgodnieniu przez Strony, możliwa jest dostawa na cito - do 12 godzin od złożenia faksem pisemnego zamówienia.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7. Termin płatności za każdą dostawę przedmiotu zamówienia, wykonaną zgodnie z  umową, wynosi 30 dni od daty dostawy i wystawienia faktury VAT.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8.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lang w:eastAsia="pl-PL"/>
        </w:rPr>
        <w:t>Wykonawca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lang w:eastAsia="pl-PL"/>
        </w:rPr>
        <w:t>jest  związany niniejszą ofertą przez czas wskazany w SIWZ, czyli przez  okres 30 dni od upływu terminu składania ofert.</w:t>
      </w:r>
    </w:p>
    <w:p w:rsidR="00823787" w:rsidRPr="00823787" w:rsidRDefault="00823787" w:rsidP="008237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 xml:space="preserve">9. Oświadczamy, że należymy/nie należymy* do grupy kapitałowej </w:t>
      </w:r>
      <w:r w:rsidRPr="00823787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823787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823787">
        <w:rPr>
          <w:rFonts w:ascii="Times New Roman" w:eastAsia="Times New Roman" w:hAnsi="Times New Roman" w:cs="Times New Roman"/>
          <w:iCs/>
          <w:lang w:eastAsia="pl-PL"/>
        </w:rPr>
        <w:t>.</w:t>
      </w:r>
      <w:r w:rsidRPr="00823787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823787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823787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823787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823787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823787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823787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823787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823787">
        <w:rPr>
          <w:rFonts w:ascii="Times New Roman" w:eastAsia="Times New Roman" w:hAnsi="Times New Roman" w:cs="Times New Roman"/>
          <w:i/>
          <w:iCs/>
          <w:lang w:eastAsia="pl-PL"/>
        </w:rPr>
        <w:t xml:space="preserve"> 4.)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10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823787">
        <w:rPr>
          <w:rFonts w:ascii="Times New Roman" w:eastAsia="Times New Roman" w:hAnsi="Times New Roman" w:cs="Times New Roman"/>
          <w:lang w:eastAsia="pl-PL"/>
        </w:rPr>
        <w:t>W trakcie trwania umowy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lang w:eastAsia="pl-PL"/>
        </w:rPr>
        <w:t>Wykonawca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gwarantuje stałość cen netto oferowanego  przedmiotu umowy.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11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>.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Sposób reprezentacji Wykonawcy dla potrzeb niniejszego zamówienia jest następujący: ..........................................................................................................................................................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(Wypełniają jedynie przedsiębiorcy prowadzący działalność w formie spółki cywilnej lub składający wspólną ofertę)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lastRenderedPageBreak/>
        <w:t>12. Oświadczamy, iż -za wyjątkiem informacji i dokumentów zawartych w ofercie na stronach nr ................................................... – niniejsza oferta oraz wszystkie załączniki  do niej są jawne i nie zawierają informacji stanowiących tajemnicę przedsiębiorstwa w rozumieniu przepisów o zwalczaniu nieuczciwej konkurencji.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13. Oświadczamy, że zapoznaliśmy się z SIWZ nr 22/P/1-6/2014 wraz ze zmianami wprowadzonymi pismami                       z dn. 30.06.2014 r. i 01.07.2014r.  i nie wnosimy do niej zastrzeżeń, oraz zdobyliśmy konieczne informacje do właściwego przygotowania oferty.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14</w:t>
      </w:r>
      <w:r w:rsidRPr="00823787">
        <w:rPr>
          <w:rFonts w:ascii="Times New Roman" w:eastAsia="Times New Roman" w:hAnsi="Times New Roman" w:cs="Times New Roman"/>
          <w:b/>
          <w:lang w:eastAsia="pl-PL"/>
        </w:rPr>
        <w:t>.</w:t>
      </w:r>
      <w:r w:rsidRPr="00823787">
        <w:rPr>
          <w:rFonts w:ascii="Times New Roman" w:eastAsia="Times New Roman" w:hAnsi="Times New Roman" w:cs="Times New Roman"/>
          <w:lang w:eastAsia="pl-PL"/>
        </w:rPr>
        <w:t xml:space="preserve"> Oświadczamy, że zawarty w SIWZ  projekt umowy wraz ze zmianami wprowadzonymi pismami                       z dn. 30.06.2014 r. i 01.07.2014r. został przez nas zaakceptowany i zobowiązujemy się w przypadku wyboru naszej oferty, do  zawarcia umowy na określonych  w niej warunkach, w terminie i miejscu wyznaczonym przez  Zamawiającego.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15. Oświadczamy, że zrealizujemy zamówienie na warunkach określonych w SIWZ  nr 22/P/1-6/2014 wraz ze zmianami wprowadzonymi pismami  z dn. 30.06.2014 r.  i 01.07.2014r.  oraz  przedstawionych w niniejszej ofercie.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16. Wszelką korespondencję w sprawie niniejszego postępowania należy kierować na  poniższy adres: ...............................................................................................................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17. Ofertę niniejszą składamy na ........................ kolejno ponumerowanych stronach.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18. Załącznikami do niniejszej oferty są dokumenty wymagane w SIWZ.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…………………………………..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…………………………………..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………………………………….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………………………………….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………………………………….</w:t>
      </w: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  <w:r w:rsidRPr="00823787">
        <w:rPr>
          <w:rFonts w:ascii="Times New Roman" w:eastAsia="Times New Roman" w:hAnsi="Times New Roman" w:cs="Times New Roman"/>
          <w:lang w:eastAsia="pl-PL"/>
        </w:rPr>
        <w:tab/>
        <w:t xml:space="preserve">                       ............................................................................</w:t>
      </w:r>
    </w:p>
    <w:p w:rsidR="00823787" w:rsidRPr="00823787" w:rsidRDefault="00823787" w:rsidP="00823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3787">
        <w:rPr>
          <w:rFonts w:ascii="Times New Roman" w:eastAsia="Times New Roman" w:hAnsi="Times New Roman" w:cs="Times New Roman"/>
          <w:lang w:eastAsia="pl-PL"/>
        </w:rPr>
        <w:t>(miejscowość i data)</w:t>
      </w:r>
      <w:r w:rsidRPr="00823787">
        <w:rPr>
          <w:rFonts w:ascii="Times New Roman" w:eastAsia="Times New Roman" w:hAnsi="Times New Roman" w:cs="Times New Roman"/>
          <w:lang w:eastAsia="pl-PL"/>
        </w:rPr>
        <w:tab/>
      </w:r>
      <w:r w:rsidRPr="00823787">
        <w:rPr>
          <w:rFonts w:ascii="Times New Roman" w:eastAsia="Times New Roman" w:hAnsi="Times New Roman" w:cs="Times New Roman"/>
          <w:lang w:eastAsia="pl-PL"/>
        </w:rPr>
        <w:tab/>
      </w:r>
      <w:r w:rsidRPr="00823787">
        <w:rPr>
          <w:rFonts w:ascii="Times New Roman" w:eastAsia="Times New Roman" w:hAnsi="Times New Roman" w:cs="Times New Roman"/>
          <w:lang w:eastAsia="pl-PL"/>
        </w:rPr>
        <w:tab/>
      </w:r>
      <w:r w:rsidRPr="00823787">
        <w:rPr>
          <w:rFonts w:ascii="Times New Roman" w:eastAsia="Times New Roman" w:hAnsi="Times New Roman" w:cs="Times New Roman"/>
          <w:lang w:eastAsia="pl-PL"/>
        </w:rPr>
        <w:tab/>
      </w:r>
      <w:r w:rsidRPr="00823787">
        <w:rPr>
          <w:rFonts w:ascii="Times New Roman" w:eastAsia="Times New Roman" w:hAnsi="Times New Roman" w:cs="Times New Roman"/>
          <w:lang w:eastAsia="pl-PL"/>
        </w:rPr>
        <w:tab/>
      </w:r>
      <w:r w:rsidRPr="00823787">
        <w:rPr>
          <w:rFonts w:ascii="Times New Roman" w:eastAsia="Times New Roman" w:hAnsi="Times New Roman" w:cs="Times New Roman"/>
          <w:lang w:eastAsia="pl-PL"/>
        </w:rPr>
        <w:tab/>
        <w:t>(podpis Wykonawcy/Wykonawców</w:t>
      </w:r>
      <w:r w:rsidRPr="0082378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823787" w:rsidRPr="00823787" w:rsidRDefault="00823787" w:rsidP="0082378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23787" w:rsidRPr="00823787" w:rsidRDefault="00823787" w:rsidP="00823787">
      <w:pPr>
        <w:keepNext/>
        <w:tabs>
          <w:tab w:val="left" w:pos="8222"/>
        </w:tabs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i/>
          <w:color w:val="000000"/>
          <w:u w:val="single"/>
          <w:lang w:eastAsia="pl-PL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i/>
          <w:szCs w:val="24"/>
          <w:u w:val="single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i/>
          <w:szCs w:val="24"/>
          <w:u w:val="single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i/>
          <w:szCs w:val="24"/>
          <w:u w:val="single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Nagwek5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:rsidR="00CF1530" w:rsidRDefault="00CF1530" w:rsidP="00CF1530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zCs w:val="22"/>
        </w:rPr>
        <w:t>Załącznik nr 5.2.</w:t>
      </w:r>
      <w:r>
        <w:rPr>
          <w:rFonts w:ascii="Times New Roman" w:hAnsi="Times New Roman"/>
          <w:i/>
          <w:sz w:val="22"/>
        </w:rPr>
        <w:t xml:space="preserve"> do SIWZ</w:t>
      </w:r>
    </w:p>
    <w:p w:rsidR="00CF1530" w:rsidRDefault="00CF1530" w:rsidP="00CF1530">
      <w:pPr>
        <w:jc w:val="center"/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/Pieczęć Wykonawcy/</w:t>
      </w:r>
    </w:p>
    <w:p w:rsidR="00CF1530" w:rsidRDefault="00CF1530" w:rsidP="00CF15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F E R T A</w:t>
      </w:r>
    </w:p>
    <w:p w:rsidR="00CF1530" w:rsidRDefault="00CF1530" w:rsidP="00CF1530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Zadanie 2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Nawiązując do zaproszenia do udziału w postępowaniu prowadzonym w trybie przetargu nieograniczonego do    134 tys. EURO na: </w:t>
      </w:r>
      <w:r>
        <w:rPr>
          <w:rFonts w:ascii="Times New Roman" w:hAnsi="Times New Roman"/>
          <w:b/>
        </w:rPr>
        <w:t xml:space="preserve">„Dostawę odczynników monoklonalnych i </w:t>
      </w:r>
      <w:proofErr w:type="spellStart"/>
      <w:r>
        <w:rPr>
          <w:rFonts w:ascii="Times New Roman" w:hAnsi="Times New Roman"/>
          <w:b/>
        </w:rPr>
        <w:t>poliklonalnych</w:t>
      </w:r>
      <w:proofErr w:type="spellEnd"/>
      <w:r>
        <w:rPr>
          <w:rFonts w:ascii="Times New Roman" w:hAnsi="Times New Roman"/>
          <w:b/>
        </w:rPr>
        <w:t xml:space="preserve"> oraz krwinek wzorcowych do wykonywania badań immunohematologicznych dla krwiodawców i biorców”  –  nr sprawy 22/P/1-6/2014.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CF1530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CF1530">
        <w:rPr>
          <w:rFonts w:ascii="Times New Roman" w:hAnsi="Times New Roman"/>
          <w:sz w:val="22"/>
          <w:szCs w:val="22"/>
          <w:lang w:val="en-US"/>
        </w:rPr>
        <w:t>6. NIP:</w:t>
      </w:r>
      <w:r w:rsidRPr="00CF1530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…………………………………………………………………………………………...</w:t>
      </w: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CF1530">
        <w:rPr>
          <w:rFonts w:ascii="Times New Roman" w:hAnsi="Times New Roman"/>
          <w:sz w:val="22"/>
          <w:szCs w:val="22"/>
          <w:lang w:val="en-US"/>
        </w:rPr>
        <w:t>7. REGON:</w:t>
      </w:r>
      <w:r w:rsidRPr="00CF1530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</w:t>
      </w:r>
    </w:p>
    <w:p w:rsidR="00CF1530" w:rsidRPr="00CF1530" w:rsidRDefault="00CF1530" w:rsidP="00CF1530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CF1530">
        <w:rPr>
          <w:rFonts w:ascii="Times New Roman" w:hAnsi="Times New Roman"/>
          <w:sz w:val="22"/>
          <w:szCs w:val="22"/>
          <w:lang w:val="en-US"/>
        </w:rPr>
        <w:t>8.adres e-mail:</w:t>
      </w:r>
      <w:r w:rsidRPr="00CF1530"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</w:t>
      </w: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internetowa: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</w:t>
      </w:r>
    </w:p>
    <w:p w:rsidR="00CF1530" w:rsidRDefault="00CF1530" w:rsidP="00CF1530">
      <w:pPr>
        <w:jc w:val="center"/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jc w:val="center"/>
        <w:rPr>
          <w:rFonts w:ascii="Times New Roman" w:hAnsi="Times New Roman"/>
          <w:b/>
        </w:rPr>
      </w:pPr>
    </w:p>
    <w:p w:rsidR="00CF1530" w:rsidRDefault="00CF1530" w:rsidP="00CF1530">
      <w:pPr>
        <w:jc w:val="center"/>
        <w:rPr>
          <w:rFonts w:ascii="Times New Roman" w:hAnsi="Times New Roman"/>
          <w:b/>
        </w:rPr>
      </w:pPr>
    </w:p>
    <w:p w:rsidR="00CF1530" w:rsidRDefault="00CF1530" w:rsidP="00CF1530">
      <w:pPr>
        <w:jc w:val="center"/>
        <w:rPr>
          <w:rFonts w:ascii="Times New Roman" w:hAnsi="Times New Roman"/>
          <w:b/>
        </w:rPr>
      </w:pP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1. Składamy ofertę na wykonanie zamówienia zgodnie z opisem przedmiotu zamówienia  </w:t>
      </w:r>
      <w:r>
        <w:rPr>
          <w:rFonts w:ascii="Times New Roman" w:hAnsi="Times New Roman"/>
        </w:rPr>
        <w:br/>
        <w:t>zawartym w  Specyfikacji Istotnych Warunków Zamówienia  nr 22/P/1-6/ wraz ze zmianami wprowadzonymi pismem z dn. 30-06-2014 r. na: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„Dostawę odczynników monoklonalnych i </w:t>
      </w:r>
      <w:proofErr w:type="spellStart"/>
      <w:r>
        <w:rPr>
          <w:rFonts w:ascii="Times New Roman" w:hAnsi="Times New Roman"/>
          <w:b/>
        </w:rPr>
        <w:t>poliklonalnych</w:t>
      </w:r>
      <w:proofErr w:type="spellEnd"/>
      <w:r>
        <w:rPr>
          <w:rFonts w:ascii="Times New Roman" w:hAnsi="Times New Roman"/>
          <w:b/>
        </w:rPr>
        <w:t xml:space="preserve"> oraz krwinek wzorcowych do wykonywania badań immunohematologicznych dla krwiodawców i biorców”  –</w:t>
      </w:r>
      <w:r>
        <w:rPr>
          <w:rFonts w:ascii="Times New Roman" w:hAnsi="Times New Roman"/>
          <w:b/>
          <w:u w:val="single"/>
        </w:rPr>
        <w:t xml:space="preserve"> Zadanie 2</w:t>
      </w:r>
      <w:r>
        <w:rPr>
          <w:rFonts w:ascii="Times New Roman" w:hAnsi="Times New Roman"/>
          <w:b/>
        </w:rPr>
        <w:t>: „Odczynniki monoklonalne do oznaczania antygenów z układu Rh” - zgodnie z załącznikami.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2. Oferowane odczynniki spełniają wymagania zawarte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 szczegółowym opisie przedmiotu zamówienia dotyczącego zadania 2 – załącznik nr 1.2. wraz ze zmianami wprowadzonymi pismem z dn. 01-07-2014 r.</w:t>
      </w:r>
    </w:p>
    <w:p w:rsidR="00CF1530" w:rsidRDefault="00CF1530" w:rsidP="00CF1530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color w:val="000000"/>
        </w:rPr>
        <w:t xml:space="preserve">3. </w:t>
      </w:r>
      <w:r>
        <w:rPr>
          <w:rFonts w:ascii="Times New Roman" w:hAnsi="Times New Roman"/>
          <w:b/>
          <w:color w:val="000000"/>
          <w:u w:val="single"/>
        </w:rPr>
        <w:t>Oferowane warunki</w:t>
      </w:r>
      <w:r>
        <w:rPr>
          <w:rFonts w:ascii="Times New Roman" w:hAnsi="Times New Roman"/>
          <w:b/>
          <w:u w:val="single"/>
        </w:rPr>
        <w:t>:</w:t>
      </w:r>
    </w:p>
    <w:p w:rsidR="00CF1530" w:rsidRDefault="00CF1530" w:rsidP="00CF1530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Podatek VAT …%: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Wykonawca zobowiązuje się dostarczać do wskazanego pomieszczenia magazynowego znajdującego się w siedzibie Zamawiającego zamówiony pisemnie przedmiot umowy  </w:t>
      </w:r>
      <w:r>
        <w:rPr>
          <w:rFonts w:ascii="Times New Roman" w:hAnsi="Times New Roman"/>
          <w:b/>
        </w:rPr>
        <w:t>w terminie do 14 dni</w:t>
      </w:r>
      <w:r>
        <w:rPr>
          <w:rFonts w:ascii="Times New Roman" w:hAnsi="Times New Roman"/>
        </w:rPr>
        <w:t xml:space="preserve"> od daty pisemnego złożenia zamówienia.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5.Transport przedmiotu zamówienia zapewniony przez Wykonawcę, w warunkach odpowiednich dla przedmiotu zamówienia, do wskazanego pomieszczenia magazynowego w siedzibie  Regionalnego Centrum Krwiodawstwa i Krwiolecznictwa we Wrocławiu, od poniedziałku do piątku  w godz. 7.00 – 13.30.  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6.Dostawa będzie realizowana- </w:t>
      </w:r>
      <w:r>
        <w:rPr>
          <w:rFonts w:ascii="Times New Roman" w:hAnsi="Times New Roman"/>
          <w:b w:val="0"/>
          <w:sz w:val="22"/>
          <w:szCs w:val="22"/>
          <w:u w:val="single"/>
        </w:rPr>
        <w:t>dla zadania 2</w:t>
      </w:r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zamówienia w formie pisemnej będą składane zgodnie z potrzebami Zamawiającego. Przy czym całość dostawy cząstkowej  poszczególnego odczynnika będzie pochodziła z jednej serii.</w:t>
      </w:r>
      <w:r>
        <w:rPr>
          <w:rFonts w:ascii="Times New Roman" w:hAnsi="Times New Roman"/>
          <w:b w:val="0"/>
          <w:color w:val="000000"/>
          <w:sz w:val="22"/>
          <w:szCs w:val="22"/>
          <w:lang w:eastAsia="en-US"/>
        </w:rPr>
        <w:t xml:space="preserve"> W wyjątkowych przypadkach, po wcześniejszym uzgodnieniu przez Strony, możliwa jest dostawa na cito - do 12 godzin od złożenia faksem pisemnego zamówienia.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7. Termin płatności za każdą dostawę przedmiotu zamówienia, wykonaną zgodnie z  umową, wynosi 30 dni od daty dostawy i wystawienia faktury VAT.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Wykonawca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jest  związany niniejszą ofertą przez czas wskazany w SIWZ, czyli przez  okres 30 dni od upływu terminu składania ofert.</w:t>
      </w:r>
    </w:p>
    <w:p w:rsidR="00CF1530" w:rsidRDefault="00CF1530" w:rsidP="00CF1530">
      <w:pPr>
        <w:pStyle w:val="Tekstpodstawowy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9. Oświadczamy, że należymy/nie należymy* do grupy kapitałowej </w:t>
      </w:r>
      <w:r>
        <w:rPr>
          <w:rFonts w:ascii="Times New Roman" w:hAnsi="Times New Roman"/>
          <w:b w:val="0"/>
          <w:iCs/>
          <w:sz w:val="22"/>
          <w:szCs w:val="22"/>
        </w:rPr>
        <w:t xml:space="preserve">o której mowa w art. 24 ust. 2 pkt 5 ustawy </w:t>
      </w:r>
      <w:proofErr w:type="spellStart"/>
      <w:r>
        <w:rPr>
          <w:rFonts w:ascii="Times New Roman" w:hAnsi="Times New Roman"/>
          <w:b w:val="0"/>
          <w:iCs/>
          <w:sz w:val="22"/>
          <w:szCs w:val="22"/>
        </w:rPr>
        <w:t>Pzp</w:t>
      </w:r>
      <w:proofErr w:type="spellEnd"/>
      <w:r>
        <w:rPr>
          <w:rFonts w:ascii="Times New Roman" w:hAnsi="Times New Roman"/>
          <w:b w:val="0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*niepotrzebne skreślić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lastRenderedPageBreak/>
        <w:t xml:space="preserve">(W przypadku, gdy Wykonawca oświadczy, że należy </w:t>
      </w:r>
      <w:r>
        <w:rPr>
          <w:rFonts w:ascii="Times New Roman" w:hAnsi="Times New Roman"/>
          <w:b w:val="0"/>
          <w:i/>
          <w:sz w:val="22"/>
          <w:szCs w:val="22"/>
        </w:rPr>
        <w:t xml:space="preserve">do grupy kapitałowej </w:t>
      </w:r>
      <w:r>
        <w:rPr>
          <w:rFonts w:ascii="Times New Roman" w:hAnsi="Times New Roman"/>
          <w:b w:val="0"/>
          <w:i/>
          <w:iCs/>
          <w:sz w:val="22"/>
          <w:szCs w:val="22"/>
        </w:rPr>
        <w:t xml:space="preserve">o której mowa w art. 24 ust. 2 pkt 5 </w:t>
      </w:r>
      <w:proofErr w:type="spellStart"/>
      <w:r>
        <w:rPr>
          <w:rFonts w:ascii="Times New Roman" w:hAnsi="Times New Roman"/>
          <w:b w:val="0"/>
          <w:i/>
          <w:iCs/>
          <w:sz w:val="22"/>
          <w:szCs w:val="22"/>
        </w:rPr>
        <w:t>pzp</w:t>
      </w:r>
      <w:proofErr w:type="spellEnd"/>
      <w:r>
        <w:rPr>
          <w:rFonts w:ascii="Times New Roman" w:hAnsi="Times New Roman"/>
          <w:b w:val="0"/>
          <w:i/>
          <w:iCs/>
          <w:sz w:val="22"/>
          <w:szCs w:val="22"/>
        </w:rPr>
        <w:t xml:space="preserve"> składa dokument wymagany w SIWZ rozdział III pkt A) </w:t>
      </w:r>
      <w:proofErr w:type="spellStart"/>
      <w:r>
        <w:rPr>
          <w:rFonts w:ascii="Times New Roman" w:hAnsi="Times New Roman"/>
          <w:b w:val="0"/>
          <w:i/>
          <w:iCs/>
          <w:sz w:val="22"/>
          <w:szCs w:val="22"/>
        </w:rPr>
        <w:t>ppkt</w:t>
      </w:r>
      <w:proofErr w:type="spellEnd"/>
      <w:r>
        <w:rPr>
          <w:rFonts w:ascii="Times New Roman" w:hAnsi="Times New Roman"/>
          <w:b w:val="0"/>
          <w:i/>
          <w:iCs/>
          <w:sz w:val="22"/>
          <w:szCs w:val="22"/>
        </w:rPr>
        <w:t xml:space="preserve"> 4.)</w:t>
      </w: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W trakcie trwania umowy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Wykonawca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gwarantuje stałość cen netto oferowanego  przedmiotu umowy.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Sposób reprezentacji Wykonawcy dla potrzeb niniejszego zamówienia jest następujący: 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(Wypełniają jedynie przedsiębiorcy prowadzący działalność w formie spółki cywilnej lub składający wspólną ofertę)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12. Oświadczamy, iż -za wyjątkiem informacji i dokumentów zawartych w ofercie na stronach nr ................................................... – niniejsza oferta oraz wszystkie załączniki  do niej są jawne i nie zawierają informacji stanowiących tajemnicę przedsiębiorstwa w rozumieniu przepisów o zwalczaniu nieuczciwej konkurencji.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13. Oświadczamy, że zapoznaliśmy się z SIWZ nr 22/P/1-6/2014 wraz ze zmianami wprowadzonymi pismami                       z dn. 30.06.2014 r. i 01.07.2014r.  i nie wnosimy do niej zastrzeżeń, oraz zdobyliśmy konieczne informacje do właściwego przygotowania oferty.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Oświadczamy, że zawarty w SIWZ  projekt umowy wraz ze zmianami wprowadzonymi pismami                       z dn. 30.06.2014 r. i 01.07.2014r. został przez nas zaakceptowany i zobowiązujemy się w przypadku wyboru naszej oferty, do  zawarcia umowy na określonych  w niej warunkach, w terminie i miejscu wyznaczonym przez  Zamawiającego.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15. Oświadczamy, że zrealizujemy zamówienie na warunkach określonych w SIWZ  nr 22/P/1-6/2014 wraz ze zmianami wprowadzonymi pismami  z dn. 30.06.2014 r.  i 01.07.2014r.  oraz  przedstawionych w niniejszej ofercie.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16. Wszelką korespondencję w sprawie niniejszego postępowania należy kierować na  poniższy adres: 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17. Ofertę niniejszą składamy na ........................ kolejno ponumerowanych stronach.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18. Załącznikami do niniejszej oferty są dokumenty wymagane w SIWZ.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ab/>
        <w:t xml:space="preserve">                       ............................................................................</w:t>
      </w:r>
    </w:p>
    <w:p w:rsidR="00CF1530" w:rsidRDefault="00CF1530" w:rsidP="00CF15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(miejscowość i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:rsidR="00CF1530" w:rsidRDefault="00CF1530" w:rsidP="00CF1530">
      <w:pPr>
        <w:rPr>
          <w:rFonts w:ascii="Arial" w:hAnsi="Arial"/>
          <w:szCs w:val="20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zCs w:val="22"/>
        </w:rPr>
        <w:t>Załącznik nr 5.3.</w:t>
      </w:r>
      <w:r>
        <w:rPr>
          <w:rFonts w:ascii="Times New Roman" w:hAnsi="Times New Roman"/>
          <w:i/>
          <w:sz w:val="22"/>
        </w:rPr>
        <w:t xml:space="preserve"> do SIWZ</w:t>
      </w:r>
    </w:p>
    <w:p w:rsidR="00CF1530" w:rsidRDefault="00CF1530" w:rsidP="00CF1530">
      <w:pPr>
        <w:pStyle w:val="Nagwek5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:rsidR="00CF1530" w:rsidRDefault="00CF1530" w:rsidP="00CF1530">
      <w:pPr>
        <w:jc w:val="center"/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/Pieczęć Wykonawcy/</w:t>
      </w:r>
    </w:p>
    <w:p w:rsidR="00CF1530" w:rsidRDefault="00CF1530" w:rsidP="00CF15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F E R T A</w:t>
      </w:r>
    </w:p>
    <w:p w:rsidR="00CF1530" w:rsidRDefault="00CF1530" w:rsidP="00CF1530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Zadanie 3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Nawiązując do zaproszenia do udziału w postępowaniu prowadzonym w trybie przetargu nieograniczonego          do 134 tys. EURO na:</w:t>
      </w:r>
      <w:r>
        <w:rPr>
          <w:rFonts w:ascii="Times New Roman" w:hAnsi="Times New Roman"/>
          <w:b/>
        </w:rPr>
        <w:t xml:space="preserve"> „Dostawę odczynników monoklonalnych i </w:t>
      </w:r>
      <w:proofErr w:type="spellStart"/>
      <w:r>
        <w:rPr>
          <w:rFonts w:ascii="Times New Roman" w:hAnsi="Times New Roman"/>
          <w:b/>
        </w:rPr>
        <w:t>poliklonalnych</w:t>
      </w:r>
      <w:proofErr w:type="spellEnd"/>
      <w:r>
        <w:rPr>
          <w:rFonts w:ascii="Times New Roman" w:hAnsi="Times New Roman"/>
          <w:b/>
        </w:rPr>
        <w:t xml:space="preserve"> oraz krwinek wzorcowych do wykonywania badań immunohematologicznych dla krwiodawców i biorców”  – nr sprawy 22/P/1-6/2014.</w:t>
      </w:r>
    </w:p>
    <w:p w:rsidR="00CF1530" w:rsidRDefault="00CF1530" w:rsidP="00CF1530">
      <w:pPr>
        <w:jc w:val="center"/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WYKONAWCA: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CF1530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6. NIP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7. REGON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</w:t>
      </w:r>
    </w:p>
    <w:p w:rsidR="00CF1530" w:rsidRDefault="00CF1530" w:rsidP="00CF1530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8.adres e-mail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CF1530" w:rsidRDefault="00CF1530" w:rsidP="00CF1530">
      <w:pPr>
        <w:jc w:val="center"/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1. Składamy ofertę na wykonanie zamówienia zgodnie z opisem przedmiotu zamówienia  zawartym w  Specyfikacji Istotnych Warunków Zamówienia  nr 22/P/1-6/2014 wraz ze zmianami wprowadzonymi pismem z dn. 30-06-2014 r. na: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„Dostawę odczynników monoklonalnych i </w:t>
      </w:r>
      <w:proofErr w:type="spellStart"/>
      <w:r>
        <w:rPr>
          <w:rFonts w:ascii="Times New Roman" w:hAnsi="Times New Roman"/>
          <w:b/>
        </w:rPr>
        <w:t>poliklonalnych</w:t>
      </w:r>
      <w:proofErr w:type="spellEnd"/>
      <w:r>
        <w:rPr>
          <w:rFonts w:ascii="Times New Roman" w:hAnsi="Times New Roman"/>
          <w:b/>
        </w:rPr>
        <w:t xml:space="preserve"> oraz krwinek wzorcowych do wykonywania badań immunohematologicznych dla krwiodawców i biorców”  –</w:t>
      </w:r>
      <w:r>
        <w:rPr>
          <w:rFonts w:ascii="Times New Roman" w:hAnsi="Times New Roman"/>
          <w:b/>
          <w:u w:val="single"/>
        </w:rPr>
        <w:t>Zadanie 3</w:t>
      </w:r>
      <w:r>
        <w:rPr>
          <w:rFonts w:ascii="Times New Roman" w:hAnsi="Times New Roman"/>
          <w:b/>
        </w:rPr>
        <w:t xml:space="preserve">: „Odczynniki monoklonalne i </w:t>
      </w:r>
      <w:proofErr w:type="spellStart"/>
      <w:r>
        <w:rPr>
          <w:rFonts w:ascii="Times New Roman" w:hAnsi="Times New Roman"/>
          <w:b/>
        </w:rPr>
        <w:t>poliklonalne</w:t>
      </w:r>
      <w:proofErr w:type="spellEnd"/>
      <w:r>
        <w:rPr>
          <w:rFonts w:ascii="Times New Roman" w:hAnsi="Times New Roman"/>
          <w:b/>
        </w:rPr>
        <w:t xml:space="preserve"> do oznaczania antygenów spoza układów ABO i Rh” - zgodnie z załącznikami.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2. Oferowane odczynniki spełniają wymagania zawarte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 szczegółowym opisie przedmiotu zamówienia dotyczącego zadania 3 – załącznik nr 1.3.  wraz ze zmianami wprowadzonymi pismem z dn. 01-07-2014 r.</w:t>
      </w:r>
    </w:p>
    <w:p w:rsidR="00CF1530" w:rsidRDefault="00CF1530" w:rsidP="00CF1530">
      <w:pPr>
        <w:pStyle w:val="Tekstpodstawowy2"/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CF1530" w:rsidRDefault="00CF1530" w:rsidP="00CF1530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Podatek VAT …%: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Wykonawca zobowiązuje się dostarczać do wskazanego pomieszczenia magazynowego znajdującego się w siedzibie Zamawiającego zamówiony pisemnie przedmiot umowy  </w:t>
      </w:r>
      <w:r>
        <w:rPr>
          <w:rFonts w:ascii="Times New Roman" w:hAnsi="Times New Roman"/>
          <w:b/>
        </w:rPr>
        <w:t>w terminie do 14 dni</w:t>
      </w:r>
      <w:r>
        <w:rPr>
          <w:rFonts w:ascii="Times New Roman" w:hAnsi="Times New Roman"/>
        </w:rPr>
        <w:t xml:space="preserve"> od daty pisemnego złożenia zamówienia.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5.Transport przedmiotu zamówienia zapewniony przez Wykonawcę, w warunkach odpowiednich dla przedmiotu zamówienia, do wskazanego pomieszczenia magazynowego w siedzibie  Regionalnego Centrum Krwiodawstwa i Krwiolecznictwa we Wrocławiu, od poniedziałku do piątku  w godz. 7.00 – 13.30.  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6. Dostawa będzie realizowana- </w:t>
      </w:r>
      <w:r>
        <w:rPr>
          <w:rFonts w:ascii="Times New Roman" w:hAnsi="Times New Roman"/>
          <w:b w:val="0"/>
          <w:sz w:val="22"/>
          <w:szCs w:val="22"/>
          <w:u w:val="single"/>
        </w:rPr>
        <w:t>dla zadania 3</w:t>
      </w:r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zamówienia w formie pisemnej będą składane zgodnie z potrzebami Zamawiającego. Przy czym całość dostawy cząstkowej  poszczególnego odczynnika będzie pochodziła z jednej serii.</w:t>
      </w:r>
      <w:r>
        <w:rPr>
          <w:rFonts w:ascii="Times New Roman" w:hAnsi="Times New Roman"/>
          <w:b w:val="0"/>
          <w:color w:val="000000"/>
          <w:sz w:val="22"/>
          <w:szCs w:val="22"/>
          <w:lang w:eastAsia="en-US"/>
        </w:rPr>
        <w:t xml:space="preserve"> W wyjątkowych przypadkach, po wcześniejszym uzgodnieniu przez Strony, możliwa jest dostawa na cito - do 12 godzin od złożenia faksem pisemnego zamówienia.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7. Termin płatności za każdą dostawę przedmiotu zamówienia, wykonaną zgodnie z  umową, wynosi 30 dni od daty dostawy i wystawienia faktury VAT.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Wykonawca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jest  związany niniejszą ofertą przez czas wskazany w SIWZ, czyli przez  okres 30 dni od upływu terminu składania ofert.</w:t>
      </w:r>
    </w:p>
    <w:p w:rsidR="00CF1530" w:rsidRDefault="00CF1530" w:rsidP="00CF1530">
      <w:pPr>
        <w:pStyle w:val="Tekstpodstawowy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9. Oświadczamy, że należymy/nie należymy* do grupy kapitałowej </w:t>
      </w:r>
      <w:r>
        <w:rPr>
          <w:rFonts w:ascii="Times New Roman" w:hAnsi="Times New Roman"/>
          <w:b w:val="0"/>
          <w:iCs/>
          <w:sz w:val="22"/>
          <w:szCs w:val="22"/>
        </w:rPr>
        <w:t xml:space="preserve">o której mowa w art. 24 ust. 2 pkt 5 ustawy </w:t>
      </w:r>
      <w:proofErr w:type="spellStart"/>
      <w:r>
        <w:rPr>
          <w:rFonts w:ascii="Times New Roman" w:hAnsi="Times New Roman"/>
          <w:b w:val="0"/>
          <w:iCs/>
          <w:sz w:val="22"/>
          <w:szCs w:val="22"/>
        </w:rPr>
        <w:t>Pzp</w:t>
      </w:r>
      <w:proofErr w:type="spellEnd"/>
      <w:r>
        <w:rPr>
          <w:rFonts w:ascii="Times New Roman" w:hAnsi="Times New Roman"/>
          <w:b w:val="0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*niepotrzebne skreślić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 xml:space="preserve">(W przypadku, gdy Wykonawca oświadczy, że należy </w:t>
      </w:r>
      <w:r>
        <w:rPr>
          <w:rFonts w:ascii="Times New Roman" w:hAnsi="Times New Roman"/>
          <w:b w:val="0"/>
          <w:i/>
          <w:sz w:val="22"/>
          <w:szCs w:val="22"/>
        </w:rPr>
        <w:t xml:space="preserve">do grupy kapitałowej </w:t>
      </w:r>
      <w:r>
        <w:rPr>
          <w:rFonts w:ascii="Times New Roman" w:hAnsi="Times New Roman"/>
          <w:b w:val="0"/>
          <w:i/>
          <w:iCs/>
          <w:sz w:val="22"/>
          <w:szCs w:val="22"/>
        </w:rPr>
        <w:t xml:space="preserve">o której mowa w art. 24 ust. 2 pkt 5 </w:t>
      </w:r>
      <w:proofErr w:type="spellStart"/>
      <w:r>
        <w:rPr>
          <w:rFonts w:ascii="Times New Roman" w:hAnsi="Times New Roman"/>
          <w:b w:val="0"/>
          <w:i/>
          <w:iCs/>
          <w:sz w:val="22"/>
          <w:szCs w:val="22"/>
        </w:rPr>
        <w:t>pzp</w:t>
      </w:r>
      <w:proofErr w:type="spellEnd"/>
      <w:r>
        <w:rPr>
          <w:rFonts w:ascii="Times New Roman" w:hAnsi="Times New Roman"/>
          <w:b w:val="0"/>
          <w:i/>
          <w:iCs/>
          <w:sz w:val="22"/>
          <w:szCs w:val="22"/>
        </w:rPr>
        <w:t xml:space="preserve"> składa dokument wymagany w SIWZ rozdział III pkt A) </w:t>
      </w:r>
      <w:proofErr w:type="spellStart"/>
      <w:r>
        <w:rPr>
          <w:rFonts w:ascii="Times New Roman" w:hAnsi="Times New Roman"/>
          <w:b w:val="0"/>
          <w:i/>
          <w:iCs/>
          <w:sz w:val="22"/>
          <w:szCs w:val="22"/>
        </w:rPr>
        <w:t>ppkt</w:t>
      </w:r>
      <w:proofErr w:type="spellEnd"/>
      <w:r>
        <w:rPr>
          <w:rFonts w:ascii="Times New Roman" w:hAnsi="Times New Roman"/>
          <w:b w:val="0"/>
          <w:i/>
          <w:iCs/>
          <w:sz w:val="22"/>
          <w:szCs w:val="22"/>
        </w:rPr>
        <w:t xml:space="preserve"> 4.)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W trakcie trwania umowy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Wykonawca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gwarantuje stałość cen netto oferowanego  przedmiotu umowy.</w:t>
      </w: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Sposób reprezentacji Wykonawcy dla potrzeb niniejszego zamówienia jest następujący: ................................................................................................................</w:t>
      </w:r>
      <w:r w:rsidR="005F2BE6">
        <w:rPr>
          <w:rFonts w:ascii="Times New Roman" w:hAnsi="Times New Roman"/>
        </w:rPr>
        <w:t>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(Wypełniają jedynie przedsiębiorcy prowadzący działalność w formie spółki cywilnej lub składający wspólną ofertę)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12. Oświadczamy, iż -za wyjątkiem informacji i dokumentów zawartych w ofercie na stronach nr ................................................... – niniejsza oferta oraz wszystkie załączniki  do niej są jawne i nie zawierają informacji stanowiących tajemnicę przedsiębiorstwa w rozumieniu przepisów o zwalczaniu nieuczciwej konkurencji.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13. Oświadczamy, że zapoznaliśmy się z SIWZ nr 22/P/1-6/2014 wraz ze zmianami wprowadzonymi pismami                       z dn. 30.06.2014 r. i 01.07.2014r.  i nie wnosimy do niej zastrzeżeń, oraz zdobyliśmy konieczne informacje do właściwego przygotowania oferty.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Oświadczamy, że zawarty w SIWZ  projekt umowy wraz ze zmianami wprowadzonymi pismami                       z dn. 30.06.2014 r. i 01.07.2014r. został przez nas zaakceptowany i zobowiązujemy się w przypadku wyboru naszej oferty, do  zawarcia umowy na określonych  w niej warunkach, w terminie i miejscu wyznaczonym przez  Zamawiającego.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15. Oświadczamy, że zrealizujemy zamówienie na warunkach określonych w SIWZ  nr 22/P/1-6/2014 wraz ze zmianami wprowadzonymi pismami  z dn. 30.06.2014 r.  i 01.07.2014r.  oraz  przedstawionych w niniejszej ofercie.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16. Wszelką korespondencję w sprawie niniejszego postępowania należy kierować na  poniższy adres: ...............................................................................................................</w:t>
      </w:r>
      <w:r w:rsidR="005F2BE6">
        <w:rPr>
          <w:rFonts w:ascii="Times New Roman" w:hAnsi="Times New Roman"/>
        </w:rPr>
        <w:t>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17. Ofertę niniejszą składamy na ........................ kolejno ponumerowanych stronach.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18. Załącznikami do niniejszej oferty są dokumenty wymagane w SIWZ.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ab/>
        <w:t xml:space="preserve">                       ............................................................................</w:t>
      </w:r>
    </w:p>
    <w:p w:rsidR="00CF1530" w:rsidRDefault="00CF1530" w:rsidP="00CF15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(miejscowość i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zCs w:val="22"/>
        </w:rPr>
        <w:t>Załącznik nr 5.4.</w:t>
      </w:r>
      <w:r>
        <w:rPr>
          <w:rFonts w:ascii="Times New Roman" w:hAnsi="Times New Roman"/>
          <w:i/>
          <w:sz w:val="22"/>
        </w:rPr>
        <w:t xml:space="preserve"> do SIWZ</w:t>
      </w:r>
    </w:p>
    <w:p w:rsidR="00CF1530" w:rsidRDefault="00CF1530" w:rsidP="00CF1530">
      <w:pPr>
        <w:pStyle w:val="Nagwek5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/Pieczęć Wykonawcy/</w:t>
      </w:r>
    </w:p>
    <w:p w:rsidR="00CF1530" w:rsidRDefault="00CF1530" w:rsidP="00CF15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F E R T A</w:t>
      </w:r>
    </w:p>
    <w:p w:rsidR="00CF1530" w:rsidRDefault="00CF1530" w:rsidP="00CF1530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Zadanie 4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Nawiązując do zaproszenia do udziału w postępowaniu prowadzonym w trybie przetargu nieograniczonego          do 134 tys. EURO na:</w:t>
      </w:r>
      <w:r>
        <w:rPr>
          <w:rFonts w:ascii="Times New Roman" w:hAnsi="Times New Roman"/>
          <w:b/>
        </w:rPr>
        <w:t xml:space="preserve"> „Dostawę odczynników monoklonalnych i </w:t>
      </w:r>
      <w:proofErr w:type="spellStart"/>
      <w:r>
        <w:rPr>
          <w:rFonts w:ascii="Times New Roman" w:hAnsi="Times New Roman"/>
          <w:b/>
        </w:rPr>
        <w:t>poliklonalnych</w:t>
      </w:r>
      <w:proofErr w:type="spellEnd"/>
      <w:r>
        <w:rPr>
          <w:rFonts w:ascii="Times New Roman" w:hAnsi="Times New Roman"/>
          <w:b/>
        </w:rPr>
        <w:t xml:space="preserve"> oraz krwinek wzorcowych do wykonywania badań immunohematologicznych dla krwiodawców i biorców”  – nr sprawy 22/P/1-6/2014.</w:t>
      </w:r>
    </w:p>
    <w:p w:rsidR="00CF1530" w:rsidRDefault="00CF1530" w:rsidP="00CF1530">
      <w:pPr>
        <w:jc w:val="center"/>
        <w:rPr>
          <w:rFonts w:ascii="Times New Roman" w:hAnsi="Times New Roman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CF1530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6. NIP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7. REGON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……………………………………………………………………………………....</w:t>
      </w:r>
    </w:p>
    <w:p w:rsidR="00CF1530" w:rsidRDefault="00CF1530" w:rsidP="00CF1530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8.adres e-mail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CF1530" w:rsidRDefault="00CF1530" w:rsidP="00CF1530">
      <w:pPr>
        <w:jc w:val="center"/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1. Składamy ofertę na wykonanie zamówienia zgodnie z opisem przedmiotu zamówienia  </w:t>
      </w:r>
      <w:r>
        <w:rPr>
          <w:rFonts w:ascii="Times New Roman" w:hAnsi="Times New Roman"/>
        </w:rPr>
        <w:br/>
        <w:t>zawartym w  Specyfikacji Istotnych Warunków Zamówienia  nr 22/P/1-6/2014 wraz ze zmianami wprowadzonymi pismem z dn. 30-06-2014 r. na: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„Dostawę odczynników monoklonalnych i </w:t>
      </w:r>
      <w:proofErr w:type="spellStart"/>
      <w:r>
        <w:rPr>
          <w:rFonts w:ascii="Times New Roman" w:hAnsi="Times New Roman"/>
          <w:b/>
        </w:rPr>
        <w:t>poliklonalnych</w:t>
      </w:r>
      <w:proofErr w:type="spellEnd"/>
      <w:r>
        <w:rPr>
          <w:rFonts w:ascii="Times New Roman" w:hAnsi="Times New Roman"/>
          <w:b/>
        </w:rPr>
        <w:t xml:space="preserve"> oraz krwinek wzorcowych do wykonywania badań immunohematologicznych dla krwiodawców i biorców”  – </w:t>
      </w:r>
      <w:r>
        <w:rPr>
          <w:rFonts w:ascii="Times New Roman" w:hAnsi="Times New Roman"/>
          <w:b/>
          <w:u w:val="single"/>
        </w:rPr>
        <w:t xml:space="preserve"> Zadanie 4</w:t>
      </w:r>
      <w:r>
        <w:rPr>
          <w:rFonts w:ascii="Times New Roman" w:hAnsi="Times New Roman"/>
          <w:b/>
        </w:rPr>
        <w:t>: Papaina – standaryzowany odczynnik do badań serologicznych” - zgodnie z załącznikami.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2. Oferowane odczynniki spełniają wymagania zawarte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w szczegółowym opisie przedmiotu zamówienia dotyczącego zadania 4 – załącznik nr 1.4.  </w:t>
      </w:r>
    </w:p>
    <w:p w:rsidR="00CF1530" w:rsidRDefault="00CF1530" w:rsidP="00CF1530">
      <w:pPr>
        <w:pStyle w:val="Tekstpodstawowy2"/>
        <w:jc w:val="left"/>
        <w:rPr>
          <w:rFonts w:ascii="Times New Roman" w:hAnsi="Times New Roman"/>
          <w:b/>
          <w:color w:val="000000"/>
          <w:sz w:val="22"/>
          <w:szCs w:val="22"/>
        </w:rPr>
      </w:pPr>
    </w:p>
    <w:p w:rsidR="00CF1530" w:rsidRDefault="00CF1530" w:rsidP="00CF1530">
      <w:pPr>
        <w:pStyle w:val="Tekstpodstawowy2"/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CF1530" w:rsidRDefault="00CF1530" w:rsidP="00CF1530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Podatek VAT …%: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Wykonawca zobowiązuje się dostarczać do wskazanego pomieszczenia magazynowego znajdującego się w siedzibie Zamawiającego zamówiony pisemnie przedmiot umowy  </w:t>
      </w:r>
      <w:r>
        <w:rPr>
          <w:rFonts w:ascii="Times New Roman" w:hAnsi="Times New Roman"/>
          <w:b/>
        </w:rPr>
        <w:t>w terminie do 14 dni</w:t>
      </w:r>
      <w:r>
        <w:rPr>
          <w:rFonts w:ascii="Times New Roman" w:hAnsi="Times New Roman"/>
        </w:rPr>
        <w:t xml:space="preserve"> od daty pisemnego złożenia zamówienia.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5.Transport przedmiotu zamówienia zapewniony przez Wykonawcę, w warunkach odpowiednich dla przedmiotu zamówienia, do wskazanego pomieszczenia magazynowego w siedzibie  Regionalnego Centrum Krwiodawstwa i Krwiolecznictwa we Wrocławiu, od poniedziałku do piątku  w godz. 7.00 – 13.30.  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6.Dostawa będzie realizowana - </w:t>
      </w:r>
      <w:r>
        <w:rPr>
          <w:rFonts w:ascii="Times New Roman" w:hAnsi="Times New Roman"/>
          <w:b w:val="0"/>
          <w:sz w:val="22"/>
          <w:szCs w:val="22"/>
          <w:u w:val="single"/>
        </w:rPr>
        <w:t>dla zadania 4</w:t>
      </w:r>
      <w:r>
        <w:rPr>
          <w:rFonts w:ascii="Times New Roman" w:hAnsi="Times New Roman"/>
          <w:b w:val="0"/>
          <w:sz w:val="22"/>
          <w:szCs w:val="22"/>
        </w:rPr>
        <w:t>: zamówienia w formie pisemnej będą składane zgodnie z potrzebami Zamawiającego. Przy czym całość dostawy cząstkowej  poszczególnego odczynnika będzie pochodziła z jednej serii.</w:t>
      </w:r>
      <w:r>
        <w:rPr>
          <w:rFonts w:ascii="Times New Roman" w:hAnsi="Times New Roman"/>
          <w:b w:val="0"/>
          <w:color w:val="000000"/>
          <w:sz w:val="22"/>
          <w:szCs w:val="22"/>
          <w:lang w:eastAsia="en-US"/>
        </w:rPr>
        <w:t xml:space="preserve"> W wyjątkowych przypadkach, po wcześniejszym uzgodnieniu przez Strony, możliwa jest dostawa na cito - do 12 godzin od złożenia faksem pisemnego zamówienia.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7. Termin płatności za każdą dostawę przedmiotu zamówienia, wykonaną zgodnie z  umową, wynosi 30 dni od daty dostawy i wystawienia faktury VAT.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Wykonawca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jest  związany niniejszą ofertą przez czas wskazany w SIWZ, czyli przez  okres 30 dni od upływu terminu składania ofert.</w:t>
      </w:r>
    </w:p>
    <w:p w:rsidR="00CF1530" w:rsidRDefault="00CF1530" w:rsidP="00CF1530">
      <w:pPr>
        <w:pStyle w:val="Tekstpodstawowy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9. Oświadczamy, że należymy/nie należymy* do grupy kapitałowej </w:t>
      </w:r>
      <w:r>
        <w:rPr>
          <w:rFonts w:ascii="Times New Roman" w:hAnsi="Times New Roman"/>
          <w:b w:val="0"/>
          <w:iCs/>
          <w:sz w:val="22"/>
          <w:szCs w:val="22"/>
        </w:rPr>
        <w:t xml:space="preserve">o której mowa w art. 24 ust. 2 pkt 5 ustawy </w:t>
      </w:r>
      <w:proofErr w:type="spellStart"/>
      <w:r>
        <w:rPr>
          <w:rFonts w:ascii="Times New Roman" w:hAnsi="Times New Roman"/>
          <w:b w:val="0"/>
          <w:iCs/>
          <w:sz w:val="22"/>
          <w:szCs w:val="22"/>
        </w:rPr>
        <w:t>Pzp</w:t>
      </w:r>
      <w:proofErr w:type="spellEnd"/>
      <w:r>
        <w:rPr>
          <w:rFonts w:ascii="Times New Roman" w:hAnsi="Times New Roman"/>
          <w:b w:val="0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*niepotrzebne skreślić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 xml:space="preserve">(W przypadku, gdy Wykonawca oświadczy, że należy </w:t>
      </w:r>
      <w:r>
        <w:rPr>
          <w:rFonts w:ascii="Times New Roman" w:hAnsi="Times New Roman"/>
          <w:b w:val="0"/>
          <w:i/>
          <w:sz w:val="22"/>
          <w:szCs w:val="22"/>
        </w:rPr>
        <w:t xml:space="preserve">do grupy kapitałowej </w:t>
      </w:r>
      <w:r>
        <w:rPr>
          <w:rFonts w:ascii="Times New Roman" w:hAnsi="Times New Roman"/>
          <w:b w:val="0"/>
          <w:i/>
          <w:iCs/>
          <w:sz w:val="22"/>
          <w:szCs w:val="22"/>
        </w:rPr>
        <w:t xml:space="preserve">o której mowa w art. 24 ust. 2 pkt 5 </w:t>
      </w:r>
      <w:proofErr w:type="spellStart"/>
      <w:r>
        <w:rPr>
          <w:rFonts w:ascii="Times New Roman" w:hAnsi="Times New Roman"/>
          <w:b w:val="0"/>
          <w:i/>
          <w:iCs/>
          <w:sz w:val="22"/>
          <w:szCs w:val="22"/>
        </w:rPr>
        <w:t>pzp</w:t>
      </w:r>
      <w:proofErr w:type="spellEnd"/>
      <w:r>
        <w:rPr>
          <w:rFonts w:ascii="Times New Roman" w:hAnsi="Times New Roman"/>
          <w:b w:val="0"/>
          <w:i/>
          <w:iCs/>
          <w:sz w:val="22"/>
          <w:szCs w:val="22"/>
        </w:rPr>
        <w:t xml:space="preserve"> składa dokument wymagany w SIWZ rozdział III pkt A) </w:t>
      </w:r>
      <w:proofErr w:type="spellStart"/>
      <w:r>
        <w:rPr>
          <w:rFonts w:ascii="Times New Roman" w:hAnsi="Times New Roman"/>
          <w:b w:val="0"/>
          <w:i/>
          <w:iCs/>
          <w:sz w:val="22"/>
          <w:szCs w:val="22"/>
        </w:rPr>
        <w:t>ppkt</w:t>
      </w:r>
      <w:proofErr w:type="spellEnd"/>
      <w:r>
        <w:rPr>
          <w:rFonts w:ascii="Times New Roman" w:hAnsi="Times New Roman"/>
          <w:b w:val="0"/>
          <w:i/>
          <w:iCs/>
          <w:sz w:val="22"/>
          <w:szCs w:val="22"/>
        </w:rPr>
        <w:t xml:space="preserve"> 4.)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W trakcie trwania umowy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Wykonawca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gwarantuje stałość cen netto oferowanego  przedmiotu umowy.</w:t>
      </w:r>
    </w:p>
    <w:p w:rsidR="005F2BE6" w:rsidRDefault="005F2BE6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Sposób reprezentacji Wykonawcy dla potrzeb niniejszego zamówienia jest następujący: 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(Wypełniają jedynie przedsiębiorcy prowadzący działalność w formie spółki cywilnej lub składający wspólną ofertę)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12. Oświadczamy, iż -za wyjątkiem informacji i dokumentów zawartych w ofercie na stronach nr ................................................... – niniejsza oferta oraz wszystkie załączniki  do niej są jawne i nie zawierają informacji stanowiących tajemnicę przedsiębiorstwa w rozumieniu przepisów o zwalczaniu nieuczciwej konkurencji.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13. Oświadczamy, że zapoznaliśmy się z SIWZ nr 22/P/1-6/2014 wraz ze zmianami wprowadzonymi pismami                       z dn. 30.06.2014 r. i 01.07.2014r.  i nie wnosimy do niej zastrzeżeń, oraz zdobyliśmy konieczne informacje do właściwego przygotowania oferty.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Oświadczamy, że zawarty w SIWZ  projekt umowy wraz ze zmianami wprowadzonymi pismami                       z dn. 30.06.2014 r. i 01.07.2014r. został przez nas zaakceptowany i zobowiązujemy się w przypadku wyboru naszej oferty, do  zawarcia umowy na określonych  w niej warunkach, w terminie i miejscu wyznaczonym przez  Zamawiającego.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15. Oświadczamy, że zrealizujemy zamówienie na warunkach określonych w SIWZ  nr 22/P/1-6/2014 wraz ze zmianami wprowadzonymi pismami  z dn. 30.06.2014 r.  i 01.07.2014r.  oraz  przedstawionych w niniejszej ofercie.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16. Wszelką korespondencję w sprawie niniejszego postępowania należy kierować na  poniższy adres: 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17. Ofertę niniejszą składamy na ........................ kolejno ponumerowanych stronach.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18. Załącznikami do niniejszej oferty są dokumenty wymagane w SIWZ.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ab/>
        <w:t xml:space="preserve">                       ............................................................................</w:t>
      </w:r>
    </w:p>
    <w:p w:rsidR="00CF1530" w:rsidRDefault="00CF1530" w:rsidP="00CF15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(miejscowość i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:rsidR="00CF1530" w:rsidRDefault="00CF1530" w:rsidP="00CF1530">
      <w:pPr>
        <w:rPr>
          <w:rFonts w:ascii="Arial" w:hAnsi="Arial"/>
          <w:szCs w:val="20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Nagwek1"/>
        <w:jc w:val="right"/>
        <w:rPr>
          <w:rFonts w:ascii="Times New Roman" w:hAnsi="Times New Roman"/>
          <w:i/>
          <w:sz w:val="22"/>
          <w:szCs w:val="22"/>
        </w:rPr>
      </w:pPr>
    </w:p>
    <w:p w:rsidR="00CF1530" w:rsidRDefault="00CF1530" w:rsidP="00CF1530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zCs w:val="22"/>
        </w:rPr>
        <w:t>Załącznik nr 5.5.</w:t>
      </w:r>
      <w:r>
        <w:rPr>
          <w:rFonts w:ascii="Times New Roman" w:hAnsi="Times New Roman"/>
          <w:i/>
          <w:sz w:val="22"/>
        </w:rPr>
        <w:t xml:space="preserve"> do SIWZ</w:t>
      </w:r>
    </w:p>
    <w:p w:rsidR="00CF1530" w:rsidRDefault="00CF1530" w:rsidP="00CF1530">
      <w:pPr>
        <w:pStyle w:val="Nagwek5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:rsidR="00CF1530" w:rsidRDefault="00CF1530" w:rsidP="00CF1530">
      <w:pPr>
        <w:jc w:val="center"/>
        <w:rPr>
          <w:rFonts w:ascii="Times New Roman" w:hAnsi="Times New Roman"/>
        </w:rPr>
      </w:pPr>
    </w:p>
    <w:p w:rsidR="00CF1530" w:rsidRDefault="00CF1530" w:rsidP="00CF1530">
      <w:pPr>
        <w:jc w:val="center"/>
        <w:rPr>
          <w:rFonts w:ascii="Times New Roman" w:hAnsi="Times New Roman"/>
        </w:rPr>
      </w:pPr>
    </w:p>
    <w:p w:rsidR="00CF1530" w:rsidRDefault="00CF1530" w:rsidP="005F2BE6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/Pieczęć Wykonawcy/</w:t>
      </w:r>
    </w:p>
    <w:p w:rsidR="00CF1530" w:rsidRDefault="00CF1530" w:rsidP="00CF15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F E R T A</w:t>
      </w:r>
    </w:p>
    <w:p w:rsidR="00CF1530" w:rsidRDefault="00CF1530" w:rsidP="00CF1530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Zadanie 5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Nawiązując do zaproszenia do udziału w postępowaniu prowadzonym w trybie przetargu nieograniczonego          do 134 tys. EURO na:</w:t>
      </w:r>
      <w:r>
        <w:rPr>
          <w:rFonts w:ascii="Times New Roman" w:hAnsi="Times New Roman"/>
          <w:b/>
        </w:rPr>
        <w:t xml:space="preserve"> „Dostawę odczynników monoklonalnych i </w:t>
      </w:r>
      <w:proofErr w:type="spellStart"/>
      <w:r>
        <w:rPr>
          <w:rFonts w:ascii="Times New Roman" w:hAnsi="Times New Roman"/>
          <w:b/>
        </w:rPr>
        <w:t>poliklonalnych</w:t>
      </w:r>
      <w:proofErr w:type="spellEnd"/>
      <w:r>
        <w:rPr>
          <w:rFonts w:ascii="Times New Roman" w:hAnsi="Times New Roman"/>
          <w:b/>
        </w:rPr>
        <w:t xml:space="preserve"> oraz krwinek wzorcowych do wykonywania badań immunohematologicznych dla krwiodawców i biorców”   – nr sprawy 22/P/1-6/2014.</w:t>
      </w:r>
    </w:p>
    <w:p w:rsidR="00CF1530" w:rsidRDefault="00CF1530" w:rsidP="00CF1530">
      <w:pPr>
        <w:jc w:val="center"/>
        <w:rPr>
          <w:rFonts w:ascii="Times New Roman" w:hAnsi="Times New Roman"/>
          <w:b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CF1530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6. NIP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……………………………………………………………………………………………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7. REGON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……………………………………………………………………………………….</w:t>
      </w:r>
    </w:p>
    <w:p w:rsidR="00CF1530" w:rsidRDefault="00CF1530" w:rsidP="00CF1530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8.adres e-mail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…………………………………………………………………………….</w:t>
      </w:r>
    </w:p>
    <w:p w:rsidR="00CF1530" w:rsidRDefault="00CF1530" w:rsidP="00CF1530">
      <w:pPr>
        <w:jc w:val="center"/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1. Składamy ofertę na wykonanie zamówienia zgodnie z opisem przedmiotu zamówienia  zawartym w  Specyfikacji Istotnych Warunków Zamówienia  nr 22/P/1-6/2014 wraz ze zmianami wprowadzonymi pismem z dn. 30-06-2014 r. na:</w:t>
      </w:r>
    </w:p>
    <w:p w:rsidR="00CF1530" w:rsidRDefault="00CF1530" w:rsidP="005F2BE6">
      <w:pPr>
        <w:spacing w:after="0"/>
        <w:rPr>
          <w:rFonts w:ascii="Arial" w:hAnsi="Arial"/>
        </w:rPr>
      </w:pPr>
      <w:r>
        <w:rPr>
          <w:rFonts w:ascii="Times New Roman" w:hAnsi="Times New Roman"/>
          <w:b/>
        </w:rPr>
        <w:t xml:space="preserve">„Dostawę odczynników monoklonalnych i </w:t>
      </w:r>
      <w:proofErr w:type="spellStart"/>
      <w:r>
        <w:rPr>
          <w:rFonts w:ascii="Times New Roman" w:hAnsi="Times New Roman"/>
          <w:b/>
        </w:rPr>
        <w:t>poliklonalnych</w:t>
      </w:r>
      <w:proofErr w:type="spellEnd"/>
      <w:r>
        <w:rPr>
          <w:rFonts w:ascii="Times New Roman" w:hAnsi="Times New Roman"/>
          <w:b/>
        </w:rPr>
        <w:t xml:space="preserve"> oraz krwinek wzorcowych do wykonywania badań immunohematologicznych dla krwiodawców i biorców”  - </w:t>
      </w:r>
      <w:r>
        <w:rPr>
          <w:rFonts w:ascii="Times New Roman" w:hAnsi="Times New Roman"/>
          <w:b/>
          <w:u w:val="single"/>
        </w:rPr>
        <w:t>Zadanie 5</w:t>
      </w:r>
      <w:r>
        <w:rPr>
          <w:rFonts w:ascii="Times New Roman" w:hAnsi="Times New Roman"/>
          <w:b/>
        </w:rPr>
        <w:t>: „Krwinki wzorcowe do układu ABO”</w:t>
      </w:r>
    </w:p>
    <w:p w:rsidR="00CF1530" w:rsidRDefault="00CF1530" w:rsidP="005F2BE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zgodnie z załącznikami.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2. Oferowane odczynniki spełniają wymagania zawarte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 szczegółowym opisie przedmiotu zamówienia dotyczącego zadania 5 – załącznik nr 1.5.  wraz ze zmianami wprowadzonymi pismem z dn. 30-06-2014 r.</w:t>
      </w:r>
    </w:p>
    <w:p w:rsidR="00CF1530" w:rsidRDefault="00CF1530" w:rsidP="00CF1530">
      <w:pPr>
        <w:pStyle w:val="Tekstpodstawowy2"/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CF1530" w:rsidRDefault="00CF1530" w:rsidP="00CF1530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Podatek VAT …%: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Tekstpodstawowy2"/>
        <w:jc w:val="left"/>
        <w:rPr>
          <w:rFonts w:ascii="Times New Roman" w:hAnsi="Times New Roman"/>
          <w:b/>
          <w:color w:val="000000"/>
          <w:sz w:val="22"/>
          <w:szCs w:val="22"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Wykonawca zobowiązuje się dostarczać do wskazanego pomieszczenia magazynowego znajdującego się w siedzibie Zamawiającego zamówiony pisemnie przedmiot umowy  w terminie </w:t>
      </w:r>
      <w:r w:rsidR="00566CF0">
        <w:rPr>
          <w:rFonts w:ascii="Times New Roman" w:hAnsi="Times New Roman"/>
        </w:rPr>
        <w:t xml:space="preserve">wg zaakceptowanego przez Zamawiającego </w:t>
      </w:r>
      <w:r w:rsidR="00566CF0">
        <w:rPr>
          <w:rFonts w:ascii="Times New Roman" w:hAnsi="Times New Roman"/>
          <w:i/>
          <w:iCs/>
        </w:rPr>
        <w:t>harmonogramu dostaw</w:t>
      </w:r>
      <w:r w:rsidR="00566CF0">
        <w:rPr>
          <w:rFonts w:ascii="Times New Roman" w:hAnsi="Times New Roman"/>
        </w:rPr>
        <w:t xml:space="preserve"> stanowiącego załącznik  nr 1 do Umowy.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5.Transport przedmiotu zamówienia zapewniony przez Wykonawcę, w warunkach odpowiednich dla przedmiotu zamówienia, do wskazanego pomieszczenia magazynowego w siedzibie   Regionalnego Centrum Krwiodawstwa i Krwiolecznictwa we Wrocławiu, od poniedziałku do piątku  w godz. 7.00 – 13.30.  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6.Dostawa będzie realizowana- </w:t>
      </w:r>
      <w:r>
        <w:rPr>
          <w:rFonts w:ascii="Times New Roman" w:hAnsi="Times New Roman"/>
          <w:b w:val="0"/>
          <w:sz w:val="22"/>
          <w:szCs w:val="22"/>
          <w:u w:val="single"/>
        </w:rPr>
        <w:t>dla zadania 5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b w:val="0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dostawa krwinek wzorcowych ma być dokonywana 1 raz na miesiąc wg zaakceptowanego przez Zamawiającego </w:t>
      </w:r>
      <w:r>
        <w:rPr>
          <w:rFonts w:ascii="Times New Roman" w:hAnsi="Times New Roman"/>
          <w:b w:val="0"/>
          <w:i/>
          <w:iCs/>
          <w:sz w:val="22"/>
        </w:rPr>
        <w:t>harmonogramu dostaw</w:t>
      </w:r>
      <w:r>
        <w:rPr>
          <w:rFonts w:ascii="Times New Roman" w:hAnsi="Times New Roman"/>
          <w:b w:val="0"/>
          <w:sz w:val="22"/>
        </w:rPr>
        <w:t xml:space="preserve"> stanowiącym załącznik  nr 1 do Umowy, a w wyjątkowych przypadkach, po wcześniejszym uzgodnieniu przez Strony, dostawa na cito - do 12 godzin od złożenia faksem pisemnego zamówienia.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7. Termin płatności za każdą dostawę przedmiotu zamówienia, wykonaną zgodnie z  umową, wynosi 30 dni od daty dostawy i wystawienia faktury VAT.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Wykonawca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jest  związany niniejszą ofertą przez czas wskazany w SIWZ, czyli przez  okres 30 dni od upływu terminu składania ofert.</w:t>
      </w:r>
    </w:p>
    <w:p w:rsidR="00CF1530" w:rsidRDefault="00CF1530" w:rsidP="00CF1530">
      <w:pPr>
        <w:pStyle w:val="Tekstpodstawowy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9. Oświadczamy, że należymy/nie należymy* do grupy kapitałowej </w:t>
      </w:r>
      <w:r>
        <w:rPr>
          <w:rFonts w:ascii="Times New Roman" w:hAnsi="Times New Roman"/>
          <w:b w:val="0"/>
          <w:iCs/>
          <w:sz w:val="22"/>
          <w:szCs w:val="22"/>
        </w:rPr>
        <w:t xml:space="preserve">o której mowa w art. 24 ust. 2 pkt 5 ustawy </w:t>
      </w:r>
      <w:proofErr w:type="spellStart"/>
      <w:r>
        <w:rPr>
          <w:rFonts w:ascii="Times New Roman" w:hAnsi="Times New Roman"/>
          <w:b w:val="0"/>
          <w:iCs/>
          <w:sz w:val="22"/>
          <w:szCs w:val="22"/>
        </w:rPr>
        <w:t>P.z.p</w:t>
      </w:r>
      <w:proofErr w:type="spellEnd"/>
      <w:r>
        <w:rPr>
          <w:rFonts w:ascii="Times New Roman" w:hAnsi="Times New Roman"/>
          <w:b w:val="0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*niepotrzebne skreślić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 xml:space="preserve">(W przypadku, gdy Wykonawca oświadczy, że należy </w:t>
      </w:r>
      <w:r>
        <w:rPr>
          <w:rFonts w:ascii="Times New Roman" w:hAnsi="Times New Roman"/>
          <w:b w:val="0"/>
          <w:i/>
          <w:sz w:val="22"/>
          <w:szCs w:val="22"/>
        </w:rPr>
        <w:t xml:space="preserve">do grupy kapitałowej </w:t>
      </w:r>
      <w:r>
        <w:rPr>
          <w:rFonts w:ascii="Times New Roman" w:hAnsi="Times New Roman"/>
          <w:b w:val="0"/>
          <w:i/>
          <w:iCs/>
          <w:sz w:val="22"/>
          <w:szCs w:val="22"/>
        </w:rPr>
        <w:t xml:space="preserve">o której mowa w art. 24 ust. 2 pkt 5 </w:t>
      </w:r>
      <w:proofErr w:type="spellStart"/>
      <w:r>
        <w:rPr>
          <w:rFonts w:ascii="Times New Roman" w:hAnsi="Times New Roman"/>
          <w:b w:val="0"/>
          <w:i/>
          <w:iCs/>
          <w:sz w:val="22"/>
          <w:szCs w:val="22"/>
        </w:rPr>
        <w:t>pzp</w:t>
      </w:r>
      <w:proofErr w:type="spellEnd"/>
      <w:r>
        <w:rPr>
          <w:rFonts w:ascii="Times New Roman" w:hAnsi="Times New Roman"/>
          <w:b w:val="0"/>
          <w:i/>
          <w:iCs/>
          <w:sz w:val="22"/>
          <w:szCs w:val="22"/>
        </w:rPr>
        <w:t xml:space="preserve"> składa dokument wymagany w SIWZ rozdział III pkt A) </w:t>
      </w:r>
      <w:proofErr w:type="spellStart"/>
      <w:r>
        <w:rPr>
          <w:rFonts w:ascii="Times New Roman" w:hAnsi="Times New Roman"/>
          <w:b w:val="0"/>
          <w:i/>
          <w:iCs/>
          <w:sz w:val="22"/>
          <w:szCs w:val="22"/>
        </w:rPr>
        <w:t>ppkt</w:t>
      </w:r>
      <w:proofErr w:type="spellEnd"/>
      <w:r>
        <w:rPr>
          <w:rFonts w:ascii="Times New Roman" w:hAnsi="Times New Roman"/>
          <w:b w:val="0"/>
          <w:i/>
          <w:iCs/>
          <w:sz w:val="22"/>
          <w:szCs w:val="22"/>
        </w:rPr>
        <w:t xml:space="preserve"> 4.)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 trakcie trwania umowy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Wykonawca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gwarantuje stałość cen netto oferowanego  przedmiotu umowy.</w:t>
      </w:r>
    </w:p>
    <w:p w:rsidR="005F2BE6" w:rsidRDefault="005F2BE6" w:rsidP="00CF1530">
      <w:pPr>
        <w:rPr>
          <w:rFonts w:ascii="Times New Roman" w:hAnsi="Times New Roman"/>
        </w:rPr>
      </w:pPr>
    </w:p>
    <w:p w:rsidR="005F2BE6" w:rsidRDefault="005F2BE6" w:rsidP="00CF1530">
      <w:pPr>
        <w:rPr>
          <w:rFonts w:ascii="Times New Roman" w:hAnsi="Times New Roman"/>
        </w:rPr>
      </w:pPr>
    </w:p>
    <w:p w:rsidR="005F2BE6" w:rsidRDefault="005F2BE6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Sposób reprezentacji Wykonawcy dla potrzeb niniejszego zamówienia jest następujący: 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(Wypełniają jedynie przedsiębiorcy prowadzący działalność w formie spółki cywilnej lub składający wspólną ofertę)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12. Oświadczamy, iż -za wyjątkiem informacji i dokumentów zawartych w ofercie na stronach nr ................................................... – niniejsza oferta oraz wszystkie załączniki  do niej są jawne i nie zawierają informacji stanowiących tajemnicę przedsiębiorstwa w rozumieniu przepisów o zwalczaniu nieuczciwej konkurencji.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13. Oświadczamy, że zapoznaliśmy się z SIWZ nr 22/P/1-6/2014 wraz ze zmianami wprowadzonymi pismem                       z dn. 30.06.2014 r. i nie wnosimy do niej zastrzeżeń, oraz zdobyliśmy konieczne informacje do właściwego przygotowania oferty.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Oświadczamy, że zawarty w SIWZ  projekt umowy wraz ze zmianami wprowadzonymi pismem  z dn. 30.06.2014 r. został przez nas zaakceptowany i zobowiązujemy się w przypadku wyboru naszej oferty, do  zawarcia umowy na określonych  w niej warunkach, w terminie i miejscu wyznaczonym przez  Zamawiającego.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15. Oświadczamy, że zrealizujemy zamówienie na warunkach określonych w SIWZ  nr 22/P/1-6/2014 wraz ze zmianami wprowadzonymi pismem  z dn. 30.06.2014 r.  oraz  przedstawionych w niniejszej ofercie.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16. Wszelką korespondencję w sprawie niniejszego postępowania należy kierować na  poniższy adres: 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17. Ofertę niniejszą składamy na ........................ kolejno ponumerowanych stronach.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18. Załącznikami do niniejszej oferty są dokumenty wymagane w SIWZ.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ab/>
        <w:t xml:space="preserve">                       ............................................................................</w:t>
      </w:r>
    </w:p>
    <w:p w:rsidR="00CF1530" w:rsidRDefault="00CF1530" w:rsidP="00CF15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(miejscowość i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  <w:szCs w:val="22"/>
        </w:rPr>
        <w:t>Załącznik nr 5.6.</w:t>
      </w:r>
      <w:r>
        <w:rPr>
          <w:rFonts w:ascii="Times New Roman" w:hAnsi="Times New Roman"/>
          <w:i/>
          <w:sz w:val="22"/>
        </w:rPr>
        <w:t xml:space="preserve"> do SIWZ</w:t>
      </w:r>
    </w:p>
    <w:p w:rsidR="00CF1530" w:rsidRDefault="00CF1530" w:rsidP="00CF1530">
      <w:pPr>
        <w:pStyle w:val="Nagwek5"/>
        <w:jc w:val="center"/>
        <w:rPr>
          <w:rFonts w:ascii="Times New Roman" w:hAnsi="Times New Roman"/>
          <w:i/>
          <w:sz w:val="22"/>
          <w:szCs w:val="22"/>
          <w:u w:val="single"/>
        </w:rPr>
      </w:pPr>
    </w:p>
    <w:p w:rsidR="00CF1530" w:rsidRDefault="00CF1530" w:rsidP="00CF1530">
      <w:pPr>
        <w:jc w:val="center"/>
        <w:rPr>
          <w:rFonts w:ascii="Times New Roman" w:hAnsi="Times New Roman"/>
        </w:rPr>
      </w:pPr>
    </w:p>
    <w:p w:rsidR="00CF1530" w:rsidRDefault="00CF1530" w:rsidP="0030715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/Pieczęć Wykonawcy/</w:t>
      </w:r>
    </w:p>
    <w:p w:rsidR="00CF1530" w:rsidRDefault="00CF1530" w:rsidP="00CF15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F E R T A</w:t>
      </w:r>
    </w:p>
    <w:p w:rsidR="00CF1530" w:rsidRDefault="00CF1530" w:rsidP="00CF1530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Zadanie 6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Nawiązując do zaproszenia do udziału w postępowaniu prowadzonym w trybie przetargu nieograniczonego          do 134 tys. EURO na:</w:t>
      </w:r>
      <w:r>
        <w:rPr>
          <w:rFonts w:ascii="Times New Roman" w:hAnsi="Times New Roman"/>
          <w:b/>
        </w:rPr>
        <w:t xml:space="preserve"> „Dostawę odczynników monoklonalnych i </w:t>
      </w:r>
      <w:proofErr w:type="spellStart"/>
      <w:r>
        <w:rPr>
          <w:rFonts w:ascii="Times New Roman" w:hAnsi="Times New Roman"/>
          <w:b/>
        </w:rPr>
        <w:t>poliklonalnych</w:t>
      </w:r>
      <w:proofErr w:type="spellEnd"/>
      <w:r>
        <w:rPr>
          <w:rFonts w:ascii="Times New Roman" w:hAnsi="Times New Roman"/>
          <w:b/>
        </w:rPr>
        <w:t xml:space="preserve"> oraz krwinek wzorcowych do wykonywania badań immunohematologicznych dla krwiodawców i biorców”  – nr sprawy 22/P/1-6/2014.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 w:rsidRPr="00CF1530"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:rsidR="00CF1530" w:rsidRP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6. NIP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……………………………………………………………………………………………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7. REGON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……………………………………………………………………………………….</w:t>
      </w:r>
    </w:p>
    <w:p w:rsidR="00CF1530" w:rsidRDefault="00CF1530" w:rsidP="00CF1530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8.adres e-mail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…………………………………………………………………………….</w:t>
      </w:r>
    </w:p>
    <w:p w:rsidR="00CF1530" w:rsidRDefault="00CF1530" w:rsidP="00CF1530">
      <w:pPr>
        <w:jc w:val="center"/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  <w:b/>
        </w:rPr>
      </w:pP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1. Składamy ofertę na wykonanie zamówienia zgodnie z opisem przedmiotu zamówienia  zawartym w  Specyfikacji Istotnych Warunków Zamówienia  nr 22/P/1-6/2014 wraz ze zmianami wprowadzonymi pismem z dn. 30-06-2014 r. na: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„Dostawę odczynników monoklonalnych i </w:t>
      </w:r>
      <w:proofErr w:type="spellStart"/>
      <w:r>
        <w:rPr>
          <w:rFonts w:ascii="Times New Roman" w:hAnsi="Times New Roman"/>
          <w:b/>
        </w:rPr>
        <w:t>poliklonalnych</w:t>
      </w:r>
      <w:proofErr w:type="spellEnd"/>
      <w:r>
        <w:rPr>
          <w:rFonts w:ascii="Times New Roman" w:hAnsi="Times New Roman"/>
          <w:b/>
        </w:rPr>
        <w:t xml:space="preserve"> oraz krwinek wzorcowych do wykonywania badań immunohematologicznych dla krwiodawców i biorców”  – </w:t>
      </w:r>
      <w:r>
        <w:rPr>
          <w:rFonts w:ascii="Times New Roman" w:hAnsi="Times New Roman"/>
          <w:b/>
          <w:u w:val="single"/>
        </w:rPr>
        <w:t xml:space="preserve"> Zadanie 6</w:t>
      </w:r>
      <w:r>
        <w:rPr>
          <w:rFonts w:ascii="Times New Roman" w:hAnsi="Times New Roman"/>
          <w:b/>
        </w:rPr>
        <w:t>: „Krwinki wzorcowe do identyfikacji przeciwciał”- zgodnie z załącznikami.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2. Oferowane odczynniki spełniają wymagania zawarte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 szczegółowym opisie przedmiotu zamówienia dotyczącego zadania 6 – załącznik nr 1.6. wraz ze zmianami wprowadzonymi pismem z dn. 30-06-2014 r.</w:t>
      </w:r>
    </w:p>
    <w:p w:rsidR="00CF1530" w:rsidRDefault="00CF1530" w:rsidP="00CF1530">
      <w:pPr>
        <w:pStyle w:val="Tekstpodstawowy2"/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3. </w:t>
      </w:r>
      <w:r>
        <w:rPr>
          <w:rFonts w:ascii="Times New Roman" w:hAnsi="Times New Roman"/>
          <w:b/>
          <w:color w:val="000000"/>
          <w:sz w:val="22"/>
          <w:szCs w:val="22"/>
          <w:u w:val="single"/>
        </w:rPr>
        <w:t>Oferowane warunki</w:t>
      </w:r>
      <w:r>
        <w:rPr>
          <w:rFonts w:ascii="Times New Roman" w:hAnsi="Times New Roman"/>
          <w:b/>
          <w:sz w:val="22"/>
          <w:szCs w:val="22"/>
          <w:u w:val="single"/>
        </w:rPr>
        <w:t>:</w:t>
      </w:r>
    </w:p>
    <w:p w:rsidR="00CF1530" w:rsidRDefault="00CF1530" w:rsidP="00CF1530">
      <w:pPr>
        <w:pStyle w:val="Stopka"/>
        <w:rPr>
          <w:rFonts w:ascii="Times New Roman" w:hAnsi="Times New Roman"/>
          <w:b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PLN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PLN)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Podatek VAT …%: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rPr>
          <w:rFonts w:ascii="Times New Roman" w:hAnsi="Times New Roman"/>
        </w:rPr>
      </w:pPr>
    </w:p>
    <w:p w:rsidR="004722E0" w:rsidRDefault="00CF1530" w:rsidP="004722E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4722E0">
        <w:rPr>
          <w:rFonts w:ascii="Times New Roman" w:hAnsi="Times New Roman"/>
        </w:rPr>
        <w:t xml:space="preserve">Wykonawca zobowiązuje się dostarczać do wskazanego pomieszczenia magazynowego znajdującego się w siedzibie Zamawiającego zamówiony pisemnie przedmiot umowy  w terminie wg zaakceptowanego przez Zamawiającego </w:t>
      </w:r>
      <w:r w:rsidR="004722E0">
        <w:rPr>
          <w:rFonts w:ascii="Times New Roman" w:hAnsi="Times New Roman"/>
          <w:i/>
          <w:iCs/>
        </w:rPr>
        <w:t>harmonogramu dostaw</w:t>
      </w:r>
      <w:r w:rsidR="004722E0">
        <w:rPr>
          <w:rFonts w:ascii="Times New Roman" w:hAnsi="Times New Roman"/>
        </w:rPr>
        <w:t xml:space="preserve"> stanowiącego załącznik  nr 1 do Umowy.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5.Transport przedmiotu zamówienia zapewniony przez Wykonawcę, w warunkach odpowiednich dla przedmiotu zamówienia, do wskazanego pomieszczenia magazynowego w siedzibie  Regionalnego Centrum Krwiodawstwa i Krwiolecznictwa we Wrocławiu, od poniedziałku do piątku  w godz. 7.00 – 13.30.  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6.Dostawa będzie realizowana- </w:t>
      </w:r>
      <w:r>
        <w:rPr>
          <w:rFonts w:ascii="Times New Roman" w:hAnsi="Times New Roman"/>
          <w:b w:val="0"/>
          <w:sz w:val="22"/>
          <w:szCs w:val="22"/>
          <w:u w:val="single"/>
        </w:rPr>
        <w:t>dla zadania 6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b w:val="0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dostawa krwinek wzorcowych ma być dokonywana 1 raz na miesiąc wg zaakceptowanego przez Zamawiającego </w:t>
      </w:r>
      <w:r>
        <w:rPr>
          <w:rFonts w:ascii="Times New Roman" w:hAnsi="Times New Roman"/>
          <w:b w:val="0"/>
          <w:i/>
          <w:iCs/>
          <w:sz w:val="22"/>
        </w:rPr>
        <w:t>harmonogramu dostaw</w:t>
      </w:r>
      <w:r>
        <w:rPr>
          <w:rFonts w:ascii="Times New Roman" w:hAnsi="Times New Roman"/>
          <w:b w:val="0"/>
          <w:sz w:val="22"/>
        </w:rPr>
        <w:t xml:space="preserve"> stanowiącym załącznik  nr 1 do Umowy, a w wyjątkowych przypadkach, po wcześniejszym uzgodnieniu przez Strony, dostawa na cito - do 12 godzin od złożenia faksem pisemnego zamówienia.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7. Termin płatności za każdą dostawę przedmiotu zamówienia, wykonaną zgodnie z  umową, wynosi 30 dni od daty dostawy i wystawienia faktury VAT.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Wykonawca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jest  związany niniejszą ofertą przez czas wskazany w SIWZ, czyli przez  okres 30 dni od upływu terminu składania ofert.</w:t>
      </w:r>
    </w:p>
    <w:p w:rsidR="00CF1530" w:rsidRDefault="00CF1530" w:rsidP="00CF1530">
      <w:pPr>
        <w:pStyle w:val="Tekstpodstawowy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9. Oświadczamy, że należymy/nie należymy* do grupy kapitałowej </w:t>
      </w:r>
      <w:r>
        <w:rPr>
          <w:rFonts w:ascii="Times New Roman" w:hAnsi="Times New Roman"/>
          <w:b w:val="0"/>
          <w:iCs/>
          <w:sz w:val="22"/>
          <w:szCs w:val="22"/>
        </w:rPr>
        <w:t xml:space="preserve">o której mowa w art. 24 ust. 2 pkt 5 ustawy </w:t>
      </w:r>
      <w:proofErr w:type="spellStart"/>
      <w:r>
        <w:rPr>
          <w:rFonts w:ascii="Times New Roman" w:hAnsi="Times New Roman"/>
          <w:b w:val="0"/>
          <w:iCs/>
          <w:sz w:val="22"/>
          <w:szCs w:val="22"/>
        </w:rPr>
        <w:t>Pzp</w:t>
      </w:r>
      <w:proofErr w:type="spellEnd"/>
      <w:r>
        <w:rPr>
          <w:rFonts w:ascii="Times New Roman" w:hAnsi="Times New Roman"/>
          <w:b w:val="0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*niepotrzebne skreślić</w:t>
      </w:r>
    </w:p>
    <w:p w:rsidR="00CF1530" w:rsidRDefault="00CF1530" w:rsidP="00CF1530">
      <w:pPr>
        <w:pStyle w:val="Tekstpodstawowy"/>
        <w:jc w:val="left"/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i/>
          <w:iCs/>
          <w:sz w:val="22"/>
          <w:szCs w:val="22"/>
        </w:rPr>
        <w:t xml:space="preserve">(W przypadku, gdy Wykonawca oświadczy, że należy </w:t>
      </w:r>
      <w:r>
        <w:rPr>
          <w:rFonts w:ascii="Times New Roman" w:hAnsi="Times New Roman"/>
          <w:b w:val="0"/>
          <w:i/>
          <w:sz w:val="22"/>
          <w:szCs w:val="22"/>
        </w:rPr>
        <w:t xml:space="preserve">do grupy kapitałowej </w:t>
      </w:r>
      <w:r>
        <w:rPr>
          <w:rFonts w:ascii="Times New Roman" w:hAnsi="Times New Roman"/>
          <w:b w:val="0"/>
          <w:i/>
          <w:iCs/>
          <w:sz w:val="22"/>
          <w:szCs w:val="22"/>
        </w:rPr>
        <w:t xml:space="preserve">o której mowa w art. 24 ust. 2 pkt 5 </w:t>
      </w:r>
      <w:proofErr w:type="spellStart"/>
      <w:r>
        <w:rPr>
          <w:rFonts w:ascii="Times New Roman" w:hAnsi="Times New Roman"/>
          <w:b w:val="0"/>
          <w:i/>
          <w:iCs/>
          <w:sz w:val="22"/>
          <w:szCs w:val="22"/>
        </w:rPr>
        <w:t>pzp</w:t>
      </w:r>
      <w:proofErr w:type="spellEnd"/>
      <w:r>
        <w:rPr>
          <w:rFonts w:ascii="Times New Roman" w:hAnsi="Times New Roman"/>
          <w:b w:val="0"/>
          <w:i/>
          <w:iCs/>
          <w:sz w:val="22"/>
          <w:szCs w:val="22"/>
        </w:rPr>
        <w:t xml:space="preserve"> składa dokument wymagany w SIWZ rozdział III pkt A) </w:t>
      </w:r>
      <w:proofErr w:type="spellStart"/>
      <w:r>
        <w:rPr>
          <w:rFonts w:ascii="Times New Roman" w:hAnsi="Times New Roman"/>
          <w:b w:val="0"/>
          <w:i/>
          <w:iCs/>
          <w:sz w:val="22"/>
          <w:szCs w:val="22"/>
        </w:rPr>
        <w:t>ppkt</w:t>
      </w:r>
      <w:proofErr w:type="spellEnd"/>
      <w:r>
        <w:rPr>
          <w:rFonts w:ascii="Times New Roman" w:hAnsi="Times New Roman"/>
          <w:b w:val="0"/>
          <w:i/>
          <w:iCs/>
          <w:sz w:val="22"/>
          <w:szCs w:val="22"/>
        </w:rPr>
        <w:t xml:space="preserve"> 4.)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W trakcie trwania umowy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Wykonawca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gwarantuje stałość cen netto oferowanego  przedmiotu umowy.</w:t>
      </w:r>
    </w:p>
    <w:p w:rsidR="005F2BE6" w:rsidRDefault="005F2BE6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Sposób reprezentacji Wykonawcy dla potrzeb niniejszego zamówienia jest następujący: 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(Wypełniają jedynie przedsiębiorcy prowadzący działalność w formie spółki cywilnej lub składający wspólną </w:t>
      </w:r>
      <w:proofErr w:type="spellStart"/>
      <w:r>
        <w:rPr>
          <w:rFonts w:ascii="Times New Roman" w:hAnsi="Times New Roman"/>
        </w:rPr>
        <w:t>fertę</w:t>
      </w:r>
      <w:proofErr w:type="spellEnd"/>
      <w:r>
        <w:rPr>
          <w:rFonts w:ascii="Times New Roman" w:hAnsi="Times New Roman"/>
        </w:rPr>
        <w:t>)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12. Oświadczamy, iż -za wyjątkiem informacji i dokumentów zawartych w ofercie na stronach nr ................................................... – niniejsza oferta oraz wszystkie załączniki  do niej są jawne i nie zawierają informacji stanowiących tajemnicę przedsiębiorstwa w rozumieniu przepisów o zwalczaniu nieuczciwej konkurencji.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13. Oświadczamy, że zapoznaliśmy się z SIWZ nr 22/P/1-6/2014 wraz ze zmianami wprowadzonymi pismem                       z dn. 30.06.2014 r. i nie wnosimy do niej zastrzeżeń, oraz zdobyliśmy konieczne informacje do właściwego przygotowania oferty.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Oświadczamy, że zawarty w SIWZ  projekt umowy wraz ze zmianami wprowadzonymi pismem  z dn. 30.06.2014 r. został przez nas zaakceptowany i zobowiązujemy się w przypadku wyboru naszej oferty, do  zawarcia umowy na określonych  w niej warunkach, w terminie i miejscu wyznaczonym przez  Zamawiającego.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15. Oświadczamy, że zrealizujemy zamówienie na warunkach określonych w SIWZ  nr 22/P/1-6/2014 wraz ze zmianami wprowadzonymi pismem  z dn. 30.06.2014 r.  oraz  przedstawionych w niniejszej ofercie.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16. Wszelką korespondencję w sprawie niniejszego postępowania należy kierować na  poniższy adres: 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</w:t>
      </w:r>
    </w:p>
    <w:p w:rsidR="00CF1530" w:rsidRDefault="00CF1530" w:rsidP="00CF1530">
      <w:pPr>
        <w:rPr>
          <w:rFonts w:ascii="Times New Roman" w:hAnsi="Times New Roman"/>
          <w:b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17. Ofertę niniejszą składamy na ........................ kolejno ponumerowanych stronach.</w:t>
      </w: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18. Załącznikami do niniejszej oferty są dokumenty wymagane w SIWZ.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ab/>
        <w:t xml:space="preserve">                       ............................................................................</w:t>
      </w:r>
    </w:p>
    <w:p w:rsidR="00CF1530" w:rsidRDefault="00CF1530" w:rsidP="00CF15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(miejscowość i data)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Wykonawcy/Wykonawców</w:t>
      </w:r>
      <w:r>
        <w:rPr>
          <w:rFonts w:ascii="Times New Roman" w:hAnsi="Times New Roman"/>
          <w:szCs w:val="24"/>
        </w:rPr>
        <w:t>)</w:t>
      </w: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Cs/>
          <w:i/>
          <w:sz w:val="22"/>
        </w:rPr>
        <w:t>załącznik nr 6.1. – 6.4.</w:t>
      </w:r>
      <w:r>
        <w:rPr>
          <w:rFonts w:ascii="Times New Roman" w:hAnsi="Times New Roman"/>
          <w:i/>
          <w:sz w:val="22"/>
        </w:rPr>
        <w:t xml:space="preserve"> do SIWZ</w:t>
      </w:r>
    </w:p>
    <w:p w:rsidR="00CF1530" w:rsidRDefault="00CF1530" w:rsidP="00CF1530">
      <w:pPr>
        <w:pStyle w:val="Nagwek"/>
        <w:jc w:val="right"/>
        <w:rPr>
          <w:rFonts w:ascii="Times New Roman" w:hAnsi="Times New Roman"/>
          <w:b/>
          <w:bCs/>
          <w:i/>
          <w:sz w:val="22"/>
          <w:u w:val="single"/>
        </w:rPr>
      </w:pPr>
    </w:p>
    <w:p w:rsidR="00CF1530" w:rsidRDefault="00CF1530" w:rsidP="00CF1530">
      <w:pPr>
        <w:pStyle w:val="Tytu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UMOWA NR 22/P/1-4/2014 (projekt)</w:t>
      </w:r>
    </w:p>
    <w:p w:rsidR="00CF1530" w:rsidRDefault="00CF1530" w:rsidP="00CF1530">
      <w:pPr>
        <w:pStyle w:val="Tytu"/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Tekstpodstawowy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Zawarta w dniu                            we Wrocławiu pomiędzy: Regionalnym Centrum Krwiodawstwa </w:t>
      </w:r>
      <w:r>
        <w:rPr>
          <w:rFonts w:ascii="Times New Roman" w:hAnsi="Times New Roman"/>
          <w:b w:val="0"/>
          <w:color w:val="000000"/>
          <w:sz w:val="22"/>
          <w:szCs w:val="22"/>
        </w:rPr>
        <w:br/>
        <w:t xml:space="preserve">i Krwiolecznictwa im. prof. dr hab. Tadeusza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</w:rPr>
        <w:t>Dorobisza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</w:rPr>
        <w:t xml:space="preserve"> we Wrocławiu, ul. Czerwonego Krzyża 5/9, 50-345 Wrocław, zarejestrowanym w Krajowym Rejestrze Sądowym pod Nr KRS: 0000034677, </w:t>
      </w:r>
      <w:r>
        <w:rPr>
          <w:rFonts w:ascii="Times New Roman" w:hAnsi="Times New Roman"/>
          <w:b w:val="0"/>
          <w:sz w:val="22"/>
          <w:szCs w:val="22"/>
        </w:rPr>
        <w:t>NIP: 898-18-53-248; REGON: -000291121-,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zwanym w treści umowy „Zamawiającym”, w imieniu którego działa:</w:t>
      </w:r>
    </w:p>
    <w:p w:rsidR="00CF1530" w:rsidRDefault="00CF1530" w:rsidP="00CF1530">
      <w:pPr>
        <w:ind w:left="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1..........................................</w:t>
      </w:r>
    </w:p>
    <w:p w:rsidR="00CF1530" w:rsidRDefault="00CF1530" w:rsidP="00CF1530">
      <w:pPr>
        <w:ind w:left="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a: </w:t>
      </w:r>
    </w:p>
    <w:p w:rsidR="00CF1530" w:rsidRDefault="00CF1530" w:rsidP="00CF1530">
      <w:pPr>
        <w:ind w:left="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Firmą: </w:t>
      </w:r>
    </w:p>
    <w:p w:rsidR="00CF1530" w:rsidRDefault="00CF1530" w:rsidP="00CF153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zarejestrowaną  w </w:t>
      </w:r>
      <w:r>
        <w:rPr>
          <w:rFonts w:ascii="Times New Roman" w:hAnsi="Times New Roman"/>
        </w:rPr>
        <w:t xml:space="preserve">KRS nr: </w:t>
      </w:r>
    </w:p>
    <w:p w:rsidR="00CF1530" w:rsidRDefault="00CF1530" w:rsidP="005F2BE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zwanym w treści umowy </w:t>
      </w:r>
      <w:r>
        <w:rPr>
          <w:rFonts w:ascii="Times New Roman" w:hAnsi="Times New Roman"/>
          <w:b/>
          <w:color w:val="000000"/>
        </w:rPr>
        <w:t>„Wykonawcą”</w:t>
      </w:r>
      <w:r>
        <w:rPr>
          <w:rFonts w:ascii="Times New Roman" w:hAnsi="Times New Roman"/>
          <w:color w:val="000000"/>
        </w:rPr>
        <w:t xml:space="preserve"> w imieniu którego działa: </w:t>
      </w:r>
    </w:p>
    <w:p w:rsidR="00CF1530" w:rsidRDefault="00CF1530" w:rsidP="00CF1530">
      <w:pPr>
        <w:ind w:left="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została zawarta umowa następującej treści: </w:t>
      </w:r>
    </w:p>
    <w:p w:rsidR="00CF1530" w:rsidRDefault="00CF1530" w:rsidP="00CF1530">
      <w:pPr>
        <w:ind w:left="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§ 1</w:t>
      </w:r>
    </w:p>
    <w:p w:rsidR="00CF1530" w:rsidRDefault="00CF1530" w:rsidP="00CF1530">
      <w:pPr>
        <w:ind w:left="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Niniejsza umowa została poprzedzona przeprowadzeniem postępowania w trybie przetargu nieograniczonego       nr 22/P/1-6/2014  zgodnie z przepisami ustawy z dnia 29 stycznia 2004 r. prawo zamówień publicznych                 (t. jedn. -  </w:t>
      </w:r>
      <w:r>
        <w:rPr>
          <w:rFonts w:ascii="Times New Roman" w:hAnsi="Times New Roman"/>
        </w:rPr>
        <w:t xml:space="preserve">Dz. U. z 2013 r., poz. 907, </w:t>
      </w:r>
      <w:r>
        <w:rPr>
          <w:rFonts w:ascii="Times New Roman" w:hAnsi="Times New Roman"/>
          <w:color w:val="000000"/>
        </w:rPr>
        <w:t>ze zm.), zwanej dalej „Ustawą”.</w:t>
      </w:r>
    </w:p>
    <w:p w:rsidR="00CF1530" w:rsidRDefault="00CF1530" w:rsidP="00CF1530">
      <w:pPr>
        <w:ind w:left="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Specyfikacja Istotnych Warunków Zamówienia nr  22/P/1-6/2014 </w:t>
      </w:r>
      <w:r>
        <w:rPr>
          <w:rFonts w:ascii="Times New Roman" w:hAnsi="Times New Roman"/>
        </w:rPr>
        <w:t xml:space="preserve">wraz ze zmianami wprowadzonymi pismami                       z dn. 30.06.2014 r.   i 01.07.2014r. </w:t>
      </w:r>
      <w:r>
        <w:rPr>
          <w:rFonts w:ascii="Times New Roman" w:hAnsi="Times New Roman"/>
          <w:color w:val="000000"/>
        </w:rPr>
        <w:t xml:space="preserve">oraz oferta Wykonawcy (załącznik  nr 5.1.-5.4.) </w:t>
      </w:r>
      <w:r>
        <w:rPr>
          <w:rFonts w:ascii="Times New Roman" w:hAnsi="Times New Roman"/>
        </w:rPr>
        <w:t xml:space="preserve">wraz ze zmianami wprowadzonymi pismami  z dn. 30.06.2014 r. i 01.07.2014r.; </w:t>
      </w:r>
      <w:r>
        <w:rPr>
          <w:rFonts w:ascii="Times New Roman" w:hAnsi="Times New Roman"/>
          <w:color w:val="000000"/>
        </w:rPr>
        <w:t xml:space="preserve">wraz z zestawieniem </w:t>
      </w:r>
      <w:proofErr w:type="spellStart"/>
      <w:r>
        <w:rPr>
          <w:rFonts w:ascii="Times New Roman" w:hAnsi="Times New Roman"/>
          <w:color w:val="000000"/>
        </w:rPr>
        <w:t>cenowo-asortymentowym</w:t>
      </w:r>
      <w:proofErr w:type="spellEnd"/>
      <w:r>
        <w:rPr>
          <w:rFonts w:ascii="Times New Roman" w:hAnsi="Times New Roman"/>
          <w:color w:val="000000"/>
        </w:rPr>
        <w:t xml:space="preserve"> (załącznik nr 8.1.-8.4.) stanowią integralną część umowy, a postanowienia oraz  oświadczenia w nich zawarte są dla Wykonawcy wiążące .   </w:t>
      </w:r>
    </w:p>
    <w:p w:rsidR="00CF1530" w:rsidRDefault="00CF1530" w:rsidP="0030715B">
      <w:pPr>
        <w:spacing w:after="0"/>
        <w:ind w:left="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§ 2</w:t>
      </w:r>
    </w:p>
    <w:p w:rsidR="00CF1530" w:rsidRDefault="00CF1530" w:rsidP="0030715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przedmiot umowy</w:t>
      </w:r>
    </w:p>
    <w:p w:rsidR="00CF1530" w:rsidRDefault="00CF1530" w:rsidP="0030715B">
      <w:pPr>
        <w:spacing w:after="0"/>
        <w:ind w:left="60"/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zadanie 1 – zadanie 4</w:t>
      </w:r>
    </w:p>
    <w:p w:rsidR="00CF1530" w:rsidRDefault="00CF1530" w:rsidP="005F2BE6">
      <w:pPr>
        <w:spacing w:after="0"/>
        <w:ind w:left="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1.Przedmiotem umowy jest:</w:t>
      </w:r>
      <w:r>
        <w:rPr>
          <w:rFonts w:ascii="Times New Roman" w:hAnsi="Times New Roman"/>
          <w:b/>
        </w:rPr>
        <w:t xml:space="preserve"> dostawa odczynników monoklonalnych i </w:t>
      </w:r>
      <w:proofErr w:type="spellStart"/>
      <w:r>
        <w:rPr>
          <w:rFonts w:ascii="Times New Roman" w:hAnsi="Times New Roman"/>
          <w:b/>
        </w:rPr>
        <w:t>poliklonalnych</w:t>
      </w:r>
      <w:proofErr w:type="spellEnd"/>
      <w:r>
        <w:rPr>
          <w:rFonts w:ascii="Times New Roman" w:hAnsi="Times New Roman"/>
          <w:b/>
        </w:rPr>
        <w:t xml:space="preserve"> oraz krwinek wzorcowych do wykonywania badań immunohematologicznych dla krwiodawców i biorców,  t. j.:</w:t>
      </w:r>
    </w:p>
    <w:p w:rsidR="00CF1530" w:rsidRDefault="00CF1530" w:rsidP="005F2BE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Zadanie 1</w:t>
      </w:r>
      <w:r>
        <w:rPr>
          <w:rFonts w:ascii="Times New Roman" w:hAnsi="Times New Roman"/>
          <w:b/>
        </w:rPr>
        <w:t>: Odczynniki monoklonalne do oznaczania antygenów z układu ABO.</w:t>
      </w:r>
    </w:p>
    <w:p w:rsidR="00CF1530" w:rsidRDefault="00CF1530" w:rsidP="005F2BE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Zadanie 2</w:t>
      </w:r>
      <w:r>
        <w:rPr>
          <w:rFonts w:ascii="Times New Roman" w:hAnsi="Times New Roman"/>
          <w:b/>
        </w:rPr>
        <w:t>: Odczynniki monoklonalne do oznaczania antygenów z układu Rh</w:t>
      </w:r>
    </w:p>
    <w:p w:rsidR="00CF1530" w:rsidRDefault="00CF1530" w:rsidP="005F2BE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Zadanie 3</w:t>
      </w:r>
      <w:r>
        <w:rPr>
          <w:rFonts w:ascii="Times New Roman" w:hAnsi="Times New Roman"/>
          <w:b/>
        </w:rPr>
        <w:t xml:space="preserve">: Odczynniki monoklonalne i </w:t>
      </w:r>
      <w:proofErr w:type="spellStart"/>
      <w:r>
        <w:rPr>
          <w:rFonts w:ascii="Times New Roman" w:hAnsi="Times New Roman"/>
          <w:b/>
        </w:rPr>
        <w:t>poliklonalne</w:t>
      </w:r>
      <w:proofErr w:type="spellEnd"/>
      <w:r>
        <w:rPr>
          <w:rFonts w:ascii="Times New Roman" w:hAnsi="Times New Roman"/>
          <w:b/>
        </w:rPr>
        <w:t xml:space="preserve"> do oznaczania antygenów spoza układów ABO i Rh</w:t>
      </w:r>
    </w:p>
    <w:p w:rsidR="00CF1530" w:rsidRDefault="00CF1530" w:rsidP="005F2BE6">
      <w:pPr>
        <w:spacing w:after="0"/>
        <w:rPr>
          <w:rFonts w:ascii="Arial" w:hAnsi="Arial"/>
        </w:rPr>
      </w:pPr>
      <w:r>
        <w:rPr>
          <w:rFonts w:ascii="Times New Roman" w:hAnsi="Times New Roman"/>
          <w:b/>
          <w:u w:val="single"/>
        </w:rPr>
        <w:t>Zadanie 4</w:t>
      </w:r>
      <w:r>
        <w:rPr>
          <w:rFonts w:ascii="Times New Roman" w:hAnsi="Times New Roman"/>
          <w:b/>
        </w:rPr>
        <w:t>: Papaina – standaryzowany odczynnik do badań serologicznych</w:t>
      </w:r>
    </w:p>
    <w:p w:rsidR="00CF1530" w:rsidRDefault="00CF1530" w:rsidP="005F2BE6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  Oferowane odczynniki do badań z zakresu immunologii transfuzjologicznej posiadają termin ważności    minimum 12 miesięcy od daty dostawy - </w:t>
      </w:r>
      <w:r>
        <w:rPr>
          <w:rFonts w:ascii="Times New Roman" w:hAnsi="Times New Roman"/>
          <w:color w:val="000000"/>
          <w:sz w:val="22"/>
          <w:szCs w:val="22"/>
          <w:u w:val="single"/>
        </w:rPr>
        <w:t>dotyczy zad.1. – zad.3.</w:t>
      </w:r>
      <w:r>
        <w:rPr>
          <w:rFonts w:ascii="Times New Roman" w:hAnsi="Times New Roman"/>
          <w:color w:val="000000"/>
          <w:sz w:val="22"/>
          <w:szCs w:val="22"/>
        </w:rPr>
        <w:t xml:space="preserve"> 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2.1.</w:t>
      </w:r>
      <w:r>
        <w:rPr>
          <w:rFonts w:ascii="Times New Roman" w:hAnsi="Times New Roman"/>
          <w:color w:val="000000"/>
          <w:sz w:val="22"/>
          <w:szCs w:val="22"/>
        </w:rPr>
        <w:t xml:space="preserve"> Oferowany </w:t>
      </w:r>
      <w:r>
        <w:rPr>
          <w:rFonts w:ascii="Times New Roman" w:hAnsi="Times New Roman"/>
          <w:sz w:val="22"/>
          <w:szCs w:val="22"/>
        </w:rPr>
        <w:t>odczynnik do badań serologicznych</w:t>
      </w:r>
      <w:r>
        <w:rPr>
          <w:rFonts w:ascii="Times New Roman" w:hAnsi="Times New Roman"/>
          <w:color w:val="000000"/>
          <w:sz w:val="22"/>
          <w:szCs w:val="22"/>
        </w:rPr>
        <w:t xml:space="preserve"> posiada termin ważności </w:t>
      </w:r>
      <w:r>
        <w:rPr>
          <w:rFonts w:ascii="Times New Roman" w:hAnsi="Times New Roman"/>
          <w:sz w:val="22"/>
          <w:szCs w:val="22"/>
        </w:rPr>
        <w:t>co najmniej 10 miesięcy dni</w:t>
      </w:r>
      <w:r>
        <w:rPr>
          <w:rFonts w:ascii="Times New Roman" w:hAnsi="Times New Roman"/>
          <w:color w:val="000000"/>
          <w:sz w:val="22"/>
          <w:szCs w:val="22"/>
        </w:rPr>
        <w:t xml:space="preserve"> od daty dostawy – </w:t>
      </w:r>
      <w:r>
        <w:rPr>
          <w:rFonts w:ascii="Times New Roman" w:hAnsi="Times New Roman"/>
          <w:color w:val="000000"/>
          <w:sz w:val="22"/>
          <w:szCs w:val="22"/>
          <w:u w:val="single"/>
        </w:rPr>
        <w:t>dotyczy zadania 4</w:t>
      </w:r>
      <w:r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3. Oferowane odczynniki posiadają instrukcję stosowania w języku polskim – </w:t>
      </w:r>
      <w:r>
        <w:rPr>
          <w:rFonts w:ascii="Times New Roman" w:hAnsi="Times New Roman"/>
          <w:color w:val="000000"/>
          <w:sz w:val="22"/>
          <w:szCs w:val="22"/>
          <w:u w:val="single"/>
        </w:rPr>
        <w:t>dotyczy zadania 1 – zadania 4</w:t>
      </w:r>
      <w:r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Oferowane odczynniki spełniają wymagania zawarte w załączniku </w:t>
      </w:r>
      <w:r>
        <w:rPr>
          <w:rFonts w:ascii="Times New Roman" w:hAnsi="Times New Roman"/>
          <w:sz w:val="22"/>
          <w:szCs w:val="22"/>
          <w:u w:val="single"/>
        </w:rPr>
        <w:t>nr 1.1.  – 1.4.</w:t>
      </w:r>
      <w:r>
        <w:rPr>
          <w:rFonts w:ascii="Times New Roman" w:hAnsi="Times New Roman"/>
          <w:sz w:val="22"/>
          <w:szCs w:val="22"/>
        </w:rPr>
        <w:t xml:space="preserve"> wraz ze zmianami wprowadzonymi pism</w:t>
      </w:r>
      <w:r>
        <w:rPr>
          <w:rFonts w:ascii="Times New Roman" w:hAnsi="Times New Roman"/>
          <w:sz w:val="22"/>
          <w:szCs w:val="22"/>
          <w:lang w:val="pl-PL"/>
        </w:rPr>
        <w:t>em</w:t>
      </w:r>
      <w:r>
        <w:rPr>
          <w:rFonts w:ascii="Times New Roman" w:hAnsi="Times New Roman"/>
          <w:sz w:val="22"/>
          <w:szCs w:val="22"/>
        </w:rPr>
        <w:t xml:space="preserve">  z dn. </w:t>
      </w:r>
      <w:r>
        <w:rPr>
          <w:rFonts w:ascii="Times New Roman" w:hAnsi="Times New Roman"/>
          <w:sz w:val="22"/>
          <w:szCs w:val="22"/>
          <w:lang w:val="pl-PL"/>
        </w:rPr>
        <w:t>01</w:t>
      </w:r>
      <w:r>
        <w:rPr>
          <w:rFonts w:ascii="Times New Roman" w:hAnsi="Times New Roman"/>
          <w:sz w:val="22"/>
          <w:szCs w:val="22"/>
        </w:rPr>
        <w:t>.07.2014r.</w:t>
      </w:r>
    </w:p>
    <w:p w:rsidR="00CF1530" w:rsidRDefault="00CF1530" w:rsidP="00CF1530">
      <w:pPr>
        <w:ind w:left="60"/>
        <w:jc w:val="center"/>
        <w:rPr>
          <w:rFonts w:ascii="Times New Roman" w:hAnsi="Times New Roman"/>
          <w:b/>
          <w:color w:val="000000"/>
        </w:rPr>
      </w:pPr>
    </w:p>
    <w:p w:rsidR="00CF1530" w:rsidRDefault="00CF1530" w:rsidP="00CF1530">
      <w:pPr>
        <w:ind w:left="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§ 3</w:t>
      </w:r>
    </w:p>
    <w:p w:rsidR="00CF1530" w:rsidRDefault="00CF1530" w:rsidP="00CF1530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wynagrodzenie i warunki płatności</w:t>
      </w:r>
    </w:p>
    <w:p w:rsidR="00CF1530" w:rsidRDefault="00CF1530" w:rsidP="009D2532">
      <w:pPr>
        <w:pStyle w:val="Tekstpodstawowy2"/>
        <w:numPr>
          <w:ilvl w:val="0"/>
          <w:numId w:val="4"/>
        </w:numPr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Wynagrodzenie Wykonawcy ustala się:</w:t>
      </w:r>
    </w:p>
    <w:p w:rsidR="00CF1530" w:rsidRDefault="00CF1530" w:rsidP="00CF1530">
      <w:pPr>
        <w:ind w:left="60"/>
        <w:rPr>
          <w:rFonts w:ascii="Arial" w:hAnsi="Arial"/>
          <w:color w:val="000000"/>
          <w:sz w:val="20"/>
          <w:szCs w:val="20"/>
        </w:rPr>
      </w:pPr>
      <w:r>
        <w:rPr>
          <w:lang w:val="x-none"/>
        </w:rPr>
        <w:t xml:space="preserve">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Podatek VAT …%: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       </w:t>
      </w:r>
      <w:r>
        <w:rPr>
          <w:rFonts w:ascii="Times New Roman" w:hAnsi="Times New Roman"/>
          <w:color w:val="000000"/>
          <w:sz w:val="22"/>
          <w:szCs w:val="22"/>
        </w:rPr>
        <w:br/>
      </w:r>
    </w:p>
    <w:p w:rsidR="00CF1530" w:rsidRDefault="00CF1530" w:rsidP="00CF1530">
      <w:pPr>
        <w:tabs>
          <w:tab w:val="num" w:pos="360"/>
        </w:tabs>
        <w:ind w:left="360" w:right="-317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Wynagrodzenie, o którym mowa w ust. 1 rozumiane jest jako DDP (zgodnie z  </w:t>
      </w:r>
      <w:proofErr w:type="spellStart"/>
      <w:r>
        <w:rPr>
          <w:rFonts w:ascii="Times New Roman" w:hAnsi="Times New Roman"/>
        </w:rPr>
        <w:t>Incoterms</w:t>
      </w:r>
      <w:proofErr w:type="spellEnd"/>
      <w:r>
        <w:rPr>
          <w:rFonts w:ascii="Times New Roman" w:hAnsi="Times New Roman"/>
        </w:rPr>
        <w:t xml:space="preserve"> 2010) i będzie obejmować między innymi :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a/ wartość przedmiotu umowy,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b/koszty transportu zagranicznego (o ile wystąpią) i krajowego do siedziby Zamawiającego,</w:t>
      </w:r>
    </w:p>
    <w:p w:rsidR="00CF1530" w:rsidRDefault="00CF1530" w:rsidP="00CF1530">
      <w:pPr>
        <w:pStyle w:val="Tekstpodstawowy"/>
        <w:ind w:left="629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c/ koszty  ubezpieczenia towaru za granicą (o ile wystąpią)i w kraju do czasu przekazania go do  </w:t>
      </w:r>
    </w:p>
    <w:p w:rsidR="00CF1530" w:rsidRDefault="00CF1530" w:rsidP="00CF1530">
      <w:pPr>
        <w:pStyle w:val="Tekstpodstawowy"/>
        <w:ind w:left="629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Zamawiającego,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d/ koszty opakowania i znakowania wymaganego do przewozu (o ile wystąpią),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e/ koszty załadunku i rozładunku oraz transportu wewnętrznego u Zamawiającego,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f/ cło i koszty odprawy celnej (o ile wystąpi),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g/ koszty kontroli międzynarodowej (o ile wystąpi),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h/ podatek VAT.</w:t>
      </w:r>
    </w:p>
    <w:p w:rsidR="00CF1530" w:rsidRDefault="00CF1530" w:rsidP="00CF1530">
      <w:pPr>
        <w:pStyle w:val="Stopka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color w:val="000000"/>
          <w:sz w:val="22"/>
          <w:szCs w:val="22"/>
        </w:rPr>
        <w:t xml:space="preserve"> Wartość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umowy netto podana w pkt. 1 nie może ulec</w:t>
      </w:r>
      <w:r>
        <w:rPr>
          <w:rFonts w:ascii="Times New Roman" w:hAnsi="Times New Roman"/>
          <w:sz w:val="22"/>
          <w:szCs w:val="22"/>
        </w:rPr>
        <w:t xml:space="preserve"> podwyższeniu</w:t>
      </w:r>
      <w:r>
        <w:rPr>
          <w:rFonts w:ascii="Times New Roman" w:hAnsi="Times New Roman"/>
          <w:color w:val="000000"/>
          <w:sz w:val="22"/>
          <w:szCs w:val="22"/>
        </w:rPr>
        <w:t xml:space="preserve"> przez cały okres trwania umowy. </w:t>
      </w:r>
    </w:p>
    <w:p w:rsidR="00CF1530" w:rsidRDefault="00CF1530" w:rsidP="00CF1530">
      <w:pPr>
        <w:tabs>
          <w:tab w:val="num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4.Termin płatności za każdą dostawę, wykonaną zgodnie z umową wynosi 30 dni od daty dostawy </w:t>
      </w:r>
      <w:r>
        <w:rPr>
          <w:rFonts w:ascii="Times New Roman" w:hAnsi="Times New Roman"/>
        </w:rPr>
        <w:br/>
        <w:t>i wystawienia faktury VAT.</w:t>
      </w:r>
    </w:p>
    <w:p w:rsidR="00CF1530" w:rsidRDefault="00CF1530" w:rsidP="00CF1530">
      <w:pPr>
        <w:tabs>
          <w:tab w:val="num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Płatność będzie dokonywana przelewem na wskazane w  fakturze konto Wykonawcy, </w:t>
      </w:r>
      <w:r>
        <w:rPr>
          <w:rFonts w:ascii="Times New Roman" w:hAnsi="Times New Roman"/>
          <w:color w:val="000000"/>
        </w:rPr>
        <w:t>Wykonawca ma obowiązek załączyć do każdej dostawy PZ / fakturę (oryginał) zawierającą dane zgodne z dostawą  i umową oraz z ofertą przetargową, tj. nazwę i numer katalogowy produktu wg producenta, ponadto na fakturze powinien być zamieszczony numer umowy.</w:t>
      </w:r>
    </w:p>
    <w:p w:rsidR="00CF1530" w:rsidRDefault="00CF1530" w:rsidP="00CF1530">
      <w:pPr>
        <w:pStyle w:val="Tekstpodstawowywcity3"/>
        <w:ind w:left="0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ind w:left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CF1530" w:rsidRDefault="00CF1530" w:rsidP="00CF1530">
      <w:pPr>
        <w:ind w:left="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Warunki dostawy</w:t>
      </w:r>
    </w:p>
    <w:p w:rsidR="00CF1530" w:rsidRDefault="00CF1530" w:rsidP="009D2532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od dnia podpisania umowy dostarczać sukcesywnie, zgodnie z zamówieniami, przedmiot umowy  do siedziby Zamawiającego w terminie do 14 dni od daty zamówienia złożonego w formie pisemnej przesłanego faksem, niezwłocznie potwierdzonego przez Wykonawcę do realizacji faksem zwrotnym do Zamawiającego.</w:t>
      </w:r>
    </w:p>
    <w:p w:rsidR="00CF1530" w:rsidRDefault="00CF1530" w:rsidP="009D2532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Transport przedmiotu umowy będzie zapewniony przez Wykonawcę, w warunkach odpowiednich dla przedmiotu umowy, do magazynu Regionalnego Centrum Krwiodawstwa i Krwiolecznictwa we Wrocławiu,   od poniedziałku do piątku w godz.7.00 do 13.30.  </w:t>
      </w:r>
    </w:p>
    <w:p w:rsidR="00CF1530" w:rsidRDefault="00CF1530" w:rsidP="00CF1530">
      <w:pPr>
        <w:pStyle w:val="Tekstpodstawowy"/>
        <w:ind w:left="357" w:hanging="357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3.  </w:t>
      </w:r>
      <w:r>
        <w:rPr>
          <w:rFonts w:ascii="Times New Roman" w:hAnsi="Times New Roman"/>
          <w:b w:val="0"/>
          <w:sz w:val="22"/>
          <w:szCs w:val="22"/>
        </w:rPr>
        <w:t xml:space="preserve"> Dostawa będzie realizowana- </w:t>
      </w:r>
      <w:r>
        <w:rPr>
          <w:rFonts w:ascii="Times New Roman" w:hAnsi="Times New Roman"/>
          <w:b w:val="0"/>
          <w:sz w:val="22"/>
          <w:szCs w:val="22"/>
          <w:u w:val="single"/>
        </w:rPr>
        <w:t>dla zadania 1-4</w:t>
      </w:r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zamówienia w formie pisemnej będą składane zgodnie z potrzebami Zamawiającego. Przy czym całość dostawy cząstkowej  poszczególnego odczynnika będzie pochodziła z jednej serii.</w:t>
      </w:r>
      <w:r>
        <w:rPr>
          <w:rFonts w:ascii="Times New Roman" w:hAnsi="Times New Roman"/>
          <w:b w:val="0"/>
          <w:color w:val="000000"/>
          <w:sz w:val="22"/>
          <w:szCs w:val="22"/>
          <w:lang w:eastAsia="en-US"/>
        </w:rPr>
        <w:t xml:space="preserve"> W wyjątkowych przypadkach, po wcześniejszym uzgodnieniu przez Strony, możliwa jest dostawa na cito - do 12 godzin od złożenia faksem pisemnego zamówienia.</w:t>
      </w:r>
    </w:p>
    <w:p w:rsidR="00CF1530" w:rsidRDefault="00CF1530" w:rsidP="00CF1530">
      <w:pPr>
        <w:pStyle w:val="Tekstpodstawowy"/>
        <w:ind w:left="357" w:hanging="357"/>
        <w:jc w:val="left"/>
        <w:rPr>
          <w:rFonts w:ascii="Times New Roman" w:hAnsi="Times New Roman"/>
          <w:b w:val="0"/>
          <w:sz w:val="22"/>
          <w:szCs w:val="22"/>
        </w:rPr>
      </w:pPr>
    </w:p>
    <w:p w:rsidR="00CF1530" w:rsidRDefault="00CF1530" w:rsidP="00CF1530">
      <w:pPr>
        <w:rPr>
          <w:rFonts w:ascii="Times New Roman" w:hAnsi="Times New Roman"/>
        </w:rPr>
      </w:pPr>
    </w:p>
    <w:p w:rsidR="00CF1530" w:rsidRDefault="00CF1530" w:rsidP="00CF15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§ 5</w:t>
      </w:r>
    </w:p>
    <w:p w:rsidR="00CF1530" w:rsidRDefault="00CF1530" w:rsidP="00CF1530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Odstąpienie od umowy</w:t>
      </w:r>
    </w:p>
    <w:p w:rsidR="00CF1530" w:rsidRDefault="00CF1530" w:rsidP="00CF1530">
      <w:pPr>
        <w:pStyle w:val="Tekstpodstawowy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Stronom przysługuje prawo do odstąpienia od umowy z ważnych powodów, a w szczególności,   </w:t>
      </w:r>
      <w:r>
        <w:rPr>
          <w:rFonts w:ascii="Times New Roman" w:hAnsi="Times New Roman"/>
          <w:sz w:val="22"/>
          <w:szCs w:val="22"/>
        </w:rPr>
        <w:br/>
        <w:t xml:space="preserve">gdy druga Strona nie wykonuje niniejszej umowy bądź wykonuje umowę w sposób niezgodny z jej </w:t>
      </w:r>
      <w:r>
        <w:rPr>
          <w:rFonts w:ascii="Times New Roman" w:hAnsi="Times New Roman"/>
          <w:sz w:val="22"/>
          <w:szCs w:val="22"/>
        </w:rPr>
        <w:br/>
        <w:t xml:space="preserve">postanowieniami.    </w:t>
      </w:r>
    </w:p>
    <w:p w:rsidR="00CF1530" w:rsidRDefault="00CF1530" w:rsidP="00CF1530">
      <w:pPr>
        <w:pStyle w:val="Tekstpodstawowy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CF1530" w:rsidRDefault="00CF1530" w:rsidP="00CF1530">
      <w:pPr>
        <w:pStyle w:val="Tekstpodstawowy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W przypadku, o którym mowa w pkt. 2 Wykonawca może żądać wyłącznie wynagrodzenia należnego z    tytułu wykonania części umowy.</w:t>
      </w:r>
    </w:p>
    <w:p w:rsidR="00CF1530" w:rsidRDefault="00CF1530" w:rsidP="00CF1530">
      <w:pPr>
        <w:jc w:val="center"/>
        <w:rPr>
          <w:rFonts w:ascii="Times New Roman" w:hAnsi="Times New Roman"/>
          <w:b/>
        </w:rPr>
      </w:pPr>
    </w:p>
    <w:p w:rsidR="00CF1530" w:rsidRDefault="00CF1530" w:rsidP="00CF15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CF1530" w:rsidRDefault="00CF1530" w:rsidP="00CF1530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Kary umowne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W razie niewykonania lub nienależytego wykonania umowy:</w:t>
      </w:r>
    </w:p>
    <w:p w:rsidR="00CF1530" w:rsidRDefault="00CF1530" w:rsidP="00CF1530">
      <w:pPr>
        <w:pStyle w:val="Tekstpodstawowy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 Wykonawca zobowiązuje się zapłacić Zamawiającemu kary umowne:</w:t>
      </w:r>
    </w:p>
    <w:p w:rsidR="00CF1530" w:rsidRDefault="00CF1530" w:rsidP="00CF1530">
      <w:pPr>
        <w:pStyle w:val="Tekstpodstawowy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a) w wysokości 20% wartości ogółem przedmiotu umowy brutto, gdy Zamawiający odstąpi od umowy </w:t>
      </w:r>
      <w:r>
        <w:rPr>
          <w:rFonts w:ascii="Times New Roman" w:hAnsi="Times New Roman"/>
          <w:sz w:val="22"/>
          <w:szCs w:val="22"/>
        </w:rPr>
        <w:br/>
        <w:t xml:space="preserve">         z powodu okoliczności, o których mowa w § 5 ust.1. </w:t>
      </w:r>
    </w:p>
    <w:p w:rsidR="00CF1530" w:rsidRDefault="00CF1530" w:rsidP="00CF1530">
      <w:pPr>
        <w:pStyle w:val="Tekstpodstawowy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b) w wysokości 0,2% wartości  nie dostarczonego w terminie przedmiotu umowy brutto, za każdy </w:t>
      </w:r>
      <w:r>
        <w:rPr>
          <w:rFonts w:ascii="Times New Roman" w:hAnsi="Times New Roman"/>
          <w:sz w:val="22"/>
          <w:szCs w:val="22"/>
        </w:rPr>
        <w:br/>
        <w:t xml:space="preserve">         rozpoczęty dzień zwłoki.</w:t>
      </w:r>
    </w:p>
    <w:p w:rsidR="00CF1530" w:rsidRDefault="00CF1530" w:rsidP="005F2BE6">
      <w:pPr>
        <w:tabs>
          <w:tab w:val="left" w:pos="144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Od należności nie zapłaconych w terminie ustalonych przez strony, Wykonawca ma prawo naliczania odsetek ustawowych, przy czym stają się one wymagalne po dokonaniu dodatkowego wezwania Zamawiającego do zapłaty.</w:t>
      </w:r>
    </w:p>
    <w:p w:rsidR="00CF1530" w:rsidRDefault="00CF1530" w:rsidP="005F2BE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Zamawiający ma prawo do potrącenia należności naliczonych z tytułu kar umownych z płatności za faktury Wykonawcy, na podstawie noty wystawionej przez Zamawiającego.</w:t>
      </w:r>
    </w:p>
    <w:p w:rsidR="00CF1530" w:rsidRDefault="00CF1530" w:rsidP="00CF1530">
      <w:pPr>
        <w:pStyle w:val="Tekstpodstawowy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Strony mogą dochodzić na zasadach ogólnych odszkodowania przewyższającego kary umowne.</w:t>
      </w:r>
    </w:p>
    <w:p w:rsidR="00CF1530" w:rsidRDefault="00CF1530" w:rsidP="00CF1530">
      <w:pPr>
        <w:tabs>
          <w:tab w:val="left" w:pos="4253"/>
        </w:tabs>
        <w:jc w:val="center"/>
        <w:rPr>
          <w:rFonts w:ascii="Times New Roman" w:hAnsi="Times New Roman"/>
          <w:b/>
        </w:rPr>
      </w:pPr>
    </w:p>
    <w:p w:rsidR="00CF1530" w:rsidRDefault="00CF1530" w:rsidP="00CF1530">
      <w:pPr>
        <w:tabs>
          <w:tab w:val="left" w:pos="425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:rsidR="00CF1530" w:rsidRDefault="00CF1530" w:rsidP="00CF15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Dopuszczalne zmiany umowy -</w:t>
      </w:r>
      <w:r>
        <w:rPr>
          <w:rFonts w:ascii="Times New Roman" w:hAnsi="Times New Roman"/>
          <w:b/>
          <w:i/>
        </w:rPr>
        <w:t xml:space="preserve"> dotyczy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</w:rPr>
        <w:t>zadania 1-4</w:t>
      </w:r>
    </w:p>
    <w:p w:rsidR="00CF1530" w:rsidRDefault="00CF1530" w:rsidP="00CF1530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1.Zgodnie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</w:t>
      </w:r>
    </w:p>
    <w:p w:rsidR="00CF1530" w:rsidRDefault="00CF1530" w:rsidP="00CF1530">
      <w:pPr>
        <w:ind w:left="60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a) </w:t>
      </w:r>
      <w:r>
        <w:rPr>
          <w:rFonts w:ascii="Times New Roman" w:hAnsi="Times New Roman"/>
          <w:u w:val="single"/>
        </w:rPr>
        <w:t>zmiany stawki podatku VAT</w:t>
      </w:r>
      <w:r>
        <w:rPr>
          <w:rFonts w:ascii="Times New Roman" w:hAnsi="Times New Roman"/>
        </w:rPr>
        <w:t xml:space="preserve"> – w przypadku zmiany obowiązującej stawki podatku VAT, Zamawiający dopuszcza możliwość zwiększenia lub zmniejszenia wynagrodzenia brutto Wykonawcy o kwotę równą różnicy w kwocie podatku VAT,</w:t>
      </w:r>
    </w:p>
    <w:p w:rsidR="00CF1530" w:rsidRDefault="00CF1530" w:rsidP="00CF1530">
      <w:pPr>
        <w:ind w:left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>
        <w:rPr>
          <w:rFonts w:ascii="Times New Roman" w:hAnsi="Times New Roman"/>
          <w:u w:val="single"/>
        </w:rPr>
        <w:t>zmiany terminu obowiązywania umowy</w:t>
      </w:r>
      <w:r>
        <w:rPr>
          <w:rFonts w:ascii="Times New Roman" w:hAnsi="Times New Roman"/>
        </w:rPr>
        <w:t xml:space="preserve"> – w przypadku niewykorzystania wartości brutto umowy do pierwotnego terminu obowiązywania umowy, Zamawiający dopuszcza możliwość dokonania zmiany terminu obowiązywania umowy, tj. przedłużenie terminu trwania umowy za zgodą Wykonawcy ,</w:t>
      </w:r>
    </w:p>
    <w:p w:rsidR="00CF1530" w:rsidRDefault="00CF1530" w:rsidP="00CF1530">
      <w:pPr>
        <w:ind w:left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>
        <w:rPr>
          <w:rFonts w:ascii="Times New Roman" w:hAnsi="Times New Roman"/>
          <w:u w:val="single"/>
        </w:rPr>
        <w:t>zmiana nazwy własnej /nr katalogowych odczynników</w:t>
      </w:r>
      <w:r>
        <w:rPr>
          <w:rFonts w:ascii="Times New Roman" w:hAnsi="Times New Roman"/>
        </w:rPr>
        <w:t xml:space="preserve"> – zmiana ta może być związana z ulepszeniem składu jakościowego w/w lub podyktowana zmianą procesu technologicznego produkcji, pod warunkiem, że zmiana ta nie będzie powodowała pogorszenia jakościowego, a wyrób będzie spełniał wszelkie wymagania diagnostyczne, wymagania prawne i jakościowe określone przez Zamawiającego w Specyfikacji Istotnych Warunków Zamówienia,  potwierdzone stosownymi dokumentami;</w:t>
      </w:r>
    </w:p>
    <w:p w:rsidR="00CF1530" w:rsidRDefault="00CF1530" w:rsidP="00CF1530">
      <w:pPr>
        <w:ind w:left="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d)  </w:t>
      </w:r>
      <w:r>
        <w:rPr>
          <w:rFonts w:ascii="Times New Roman" w:hAnsi="Times New Roman"/>
          <w:u w:val="single"/>
        </w:rPr>
        <w:t xml:space="preserve">zmiana terminów ważności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odczynników</w:t>
      </w:r>
      <w:r>
        <w:rPr>
          <w:rFonts w:ascii="Times New Roman" w:hAnsi="Times New Roman"/>
        </w:rPr>
        <w:t xml:space="preserve"> – zmiana ta może być związana z koniecznością przyspieszenia dostawy, przedłużającym się czasem akceptacji wyników postępowania, opóźnieniami związanymi ze zwalnianiem serii i nie będzie miała wpływu na stopień wykorzystania wyrobu;</w:t>
      </w:r>
    </w:p>
    <w:p w:rsidR="00CF1530" w:rsidRDefault="00CF1530" w:rsidP="00CF153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>
        <w:rPr>
          <w:rFonts w:ascii="Times New Roman" w:hAnsi="Times New Roman"/>
          <w:u w:val="single"/>
        </w:rPr>
        <w:t xml:space="preserve">zmiana warunków i terminów poszczególnych dostaw odczynników (liczba, miejsce dostawy, opakowanie zewnętrzne) </w:t>
      </w:r>
      <w:r>
        <w:rPr>
          <w:rFonts w:ascii="Times New Roman" w:hAnsi="Times New Roman"/>
        </w:rPr>
        <w:t>– zmiany te mogą wystąpić na skutek negatywnych okoliczności mających bezpośredni wpływ na organizację dostaw, trudności transportowych, celnych, opóźnień związanych ze zwalnianiem serii, jak również w dystrybucji i magazynowaniu wyrobu;</w:t>
      </w:r>
    </w:p>
    <w:p w:rsidR="00CF1530" w:rsidRDefault="00CF1530" w:rsidP="00CF153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f) zmiana danych Wykonawcy</w:t>
      </w:r>
      <w:r>
        <w:rPr>
          <w:rFonts w:ascii="Times New Roman" w:hAnsi="Times New Roman"/>
        </w:rPr>
        <w:t xml:space="preserve"> ( np.: zmiana siedziby, adresu, nazwy) lub zmiana wynikając z przekształcenia podmiotowego po stronie Wykonawcy, np.: w formie sukcesji uniwersalnej.</w:t>
      </w:r>
    </w:p>
    <w:p w:rsidR="00CF1530" w:rsidRDefault="00CF1530" w:rsidP="00CF1530">
      <w:p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>3.Zamawiający zastrzega sobie również możliwość zmiany, z zastrzeżenie art. 140 ust. 1 i 3 ustawy Prawo zamówień publicznych, w przypadku:</w:t>
      </w:r>
    </w:p>
    <w:p w:rsidR="00CF1530" w:rsidRDefault="00CF1530" w:rsidP="00CF1530">
      <w:p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>a) zmiany w obowiązujących przepisach prawa mające wpływ na przedmiot  i warunki umowy oraz zmiany sytuacji prawnej  lub faktycznej Wykonawcy i/lub Zamawiającego skutkującej brakiem możliwości realizacji przedmiotu umowy,</w:t>
      </w:r>
    </w:p>
    <w:p w:rsidR="00CF1530" w:rsidRDefault="00CF1530" w:rsidP="00CF1530">
      <w:p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>b) powstania nadzwyczajnych okoliczności (niebędących „siłą wyższą”), grożące rażącą stratą, których strony nie przewidziały przy zawarciu umowy.</w:t>
      </w:r>
    </w:p>
    <w:p w:rsidR="00CF1530" w:rsidRDefault="00CF1530" w:rsidP="00CF1530">
      <w:pPr>
        <w:tabs>
          <w:tab w:val="left" w:pos="425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8</w:t>
      </w:r>
    </w:p>
    <w:p w:rsidR="00CF1530" w:rsidRDefault="00CF1530" w:rsidP="00CF1530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:rsidR="00CF1530" w:rsidRDefault="00CF1530" w:rsidP="00CF1530">
      <w:pPr>
        <w:pStyle w:val="Tekstpodstawowy3"/>
        <w:tabs>
          <w:tab w:val="left" w:pos="4253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1.Umowa obowiązuje 12 miesięcy od dnia podpisania umowy lub do wyczerpania wartości brutto umowy.   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2. Osoby odpowiedzialne w ramach realizacji niniejszej umowy:</w:t>
      </w:r>
    </w:p>
    <w:p w:rsidR="00CF1530" w:rsidRDefault="00CF1530" w:rsidP="005F2BE6">
      <w:pPr>
        <w:tabs>
          <w:tab w:val="num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>
        <w:rPr>
          <w:rFonts w:ascii="Times New Roman" w:hAnsi="Times New Roman"/>
          <w:u w:val="single"/>
        </w:rPr>
        <w:t>od strony Zamawiającego</w:t>
      </w:r>
      <w:r>
        <w:rPr>
          <w:rFonts w:ascii="Times New Roman" w:hAnsi="Times New Roman"/>
        </w:rPr>
        <w:t xml:space="preserve">  -  K</w:t>
      </w:r>
      <w:r>
        <w:rPr>
          <w:rFonts w:ascii="Times New Roman" w:hAnsi="Times New Roman"/>
          <w:color w:val="000000"/>
        </w:rPr>
        <w:t xml:space="preserve">ierownik Pracowni Odczynników Diagnostycznych –                                                    </w:t>
      </w:r>
      <w:r>
        <w:rPr>
          <w:rFonts w:ascii="Times New Roman" w:hAnsi="Times New Roman"/>
          <w:i/>
        </w:rPr>
        <w:t>mgr Aleksandra Kosmalska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</w:rPr>
        <w:t>faks: 71 / 328 17 13;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sprawy finansowo-księgowe- Z-ca Głównego Księgowego Kierownik Dz. Księgowości -  </w:t>
      </w:r>
      <w:r>
        <w:rPr>
          <w:rFonts w:ascii="Times New Roman" w:hAnsi="Times New Roman"/>
          <w:i/>
        </w:rPr>
        <w:t xml:space="preserve">mgr  Beata </w:t>
      </w:r>
      <w:proofErr w:type="spellStart"/>
      <w:r>
        <w:rPr>
          <w:rFonts w:ascii="Times New Roman" w:hAnsi="Times New Roman"/>
          <w:i/>
        </w:rPr>
        <w:t>Dojs</w:t>
      </w:r>
      <w:proofErr w:type="spellEnd"/>
      <w:r>
        <w:rPr>
          <w:rFonts w:ascii="Times New Roman" w:hAnsi="Times New Roman"/>
          <w:i/>
        </w:rPr>
        <w:t xml:space="preserve">            </w:t>
      </w:r>
      <w:r>
        <w:rPr>
          <w:rFonts w:ascii="Times New Roman" w:hAnsi="Times New Roman"/>
          <w:color w:val="000000"/>
        </w:rPr>
        <w:t xml:space="preserve">-  tel. 71 / 37 15 885; </w:t>
      </w:r>
      <w:r>
        <w:rPr>
          <w:rFonts w:ascii="Times New Roman" w:hAnsi="Times New Roman"/>
        </w:rPr>
        <w:t>faks: 71 / 328 17 13;</w:t>
      </w:r>
    </w:p>
    <w:p w:rsidR="00CF1530" w:rsidRDefault="00CF1530" w:rsidP="005F2BE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b) </w:t>
      </w:r>
      <w:r>
        <w:rPr>
          <w:rFonts w:ascii="Times New Roman" w:hAnsi="Times New Roman"/>
          <w:u w:val="single"/>
        </w:rPr>
        <w:t>od strony Wykonawcy</w:t>
      </w:r>
      <w:r>
        <w:rPr>
          <w:rFonts w:ascii="Times New Roman" w:hAnsi="Times New Roman"/>
        </w:rPr>
        <w:t xml:space="preserve">:  –  tel./ faks: </w:t>
      </w:r>
    </w:p>
    <w:p w:rsidR="00CF1530" w:rsidRDefault="00CF1530" w:rsidP="00CF1530">
      <w:pPr>
        <w:pStyle w:val="Tekstpodstawowy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Strony zobowiązują się każdorazowo informować o zmianach osób odpowiedzialnych za realizację niniejszej umowy.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4.Wszelkie zmiany niniejszej umowy wymagają dla swej ważności formy pisemnej w postaci aneksu podpisanego przez obie strony. 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5.W sprawach nie uregulowanych niniejszą umową zastosowanie mają przepisy ustawy o zamówieniach publicznych oraz przepisy Kodeksu cywilnego.</w:t>
      </w:r>
    </w:p>
    <w:p w:rsidR="00CF1530" w:rsidRDefault="00CF1530" w:rsidP="00CF1530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6.Ewentualne spory wynikłe z niniejszej umowy rozstrzygać będzie sąd miejscowo właściwy dla siedziby Zamawiającego.</w:t>
      </w:r>
    </w:p>
    <w:p w:rsidR="00CF1530" w:rsidRDefault="00CF1530" w:rsidP="00CF1530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b w:val="0"/>
          <w:sz w:val="22"/>
          <w:szCs w:val="22"/>
        </w:rPr>
        <w:t>Umowę sporządzono w 3 jednobrzmiących egzemplarzach, 2 dla Zamawiającego, 1 dla Wykonawcy.</w:t>
      </w:r>
    </w:p>
    <w:p w:rsidR="00CF1530" w:rsidRDefault="00CF1530" w:rsidP="00CF1530">
      <w:pPr>
        <w:pStyle w:val="Tekstpodstawowy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W  Y  K  O  N  A  W  C  A   :                                                     Z  A  M  A  W  I  A  J  Ą  C  Y  :</w:t>
      </w:r>
    </w:p>
    <w:p w:rsidR="00CF1530" w:rsidRDefault="00CF1530" w:rsidP="00CF1530">
      <w:pPr>
        <w:rPr>
          <w:rFonts w:ascii="Times New Roman" w:hAnsi="Times New Roman"/>
          <w:b/>
        </w:rPr>
      </w:pPr>
    </w:p>
    <w:p w:rsidR="00CF1530" w:rsidRDefault="00CF1530" w:rsidP="00CF1530">
      <w:pPr>
        <w:rPr>
          <w:rFonts w:ascii="Times New Roman" w:hAnsi="Times New Roman"/>
          <w:b/>
        </w:rPr>
      </w:pPr>
    </w:p>
    <w:p w:rsidR="00CF1530" w:rsidRDefault="00CF1530" w:rsidP="00CF1530">
      <w:pPr>
        <w:pStyle w:val="Nagwek1"/>
        <w:jc w:val="righ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bCs/>
          <w:i/>
          <w:sz w:val="22"/>
        </w:rPr>
        <w:t>załącznik nr 6.5. – 6.6.</w:t>
      </w:r>
      <w:r>
        <w:rPr>
          <w:rFonts w:ascii="Times New Roman" w:hAnsi="Times New Roman"/>
          <w:i/>
          <w:sz w:val="22"/>
        </w:rPr>
        <w:t xml:space="preserve"> do SIWZ</w:t>
      </w:r>
    </w:p>
    <w:p w:rsidR="00CF1530" w:rsidRDefault="00CF1530" w:rsidP="00CF1530">
      <w:pPr>
        <w:pStyle w:val="Nagwek"/>
        <w:jc w:val="right"/>
        <w:rPr>
          <w:rFonts w:ascii="Times New Roman" w:hAnsi="Times New Roman"/>
          <w:b/>
          <w:bCs/>
          <w:i/>
          <w:sz w:val="22"/>
          <w:u w:val="single"/>
        </w:rPr>
      </w:pPr>
    </w:p>
    <w:p w:rsidR="00CF1530" w:rsidRDefault="00CF1530" w:rsidP="00CF1530">
      <w:pPr>
        <w:pStyle w:val="Tytu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UMOWA NR 22/P/5-6/2014 (projekt)</w:t>
      </w:r>
    </w:p>
    <w:p w:rsidR="00CF1530" w:rsidRDefault="00CF1530" w:rsidP="00CF1530">
      <w:pPr>
        <w:pStyle w:val="Tytu"/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Tekstpodstawowy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Zawarta w dniu                            we Wrocławiu pomiędzy: Regionalnym Centrum Krwiodawstwa </w:t>
      </w:r>
      <w:r>
        <w:rPr>
          <w:rFonts w:ascii="Times New Roman" w:hAnsi="Times New Roman"/>
          <w:b w:val="0"/>
          <w:color w:val="000000"/>
          <w:sz w:val="22"/>
          <w:szCs w:val="22"/>
        </w:rPr>
        <w:br/>
        <w:t xml:space="preserve">i Krwiolecznictwa im. prof. dr hab. Tadeusza </w:t>
      </w:r>
      <w:proofErr w:type="spellStart"/>
      <w:r>
        <w:rPr>
          <w:rFonts w:ascii="Times New Roman" w:hAnsi="Times New Roman"/>
          <w:b w:val="0"/>
          <w:color w:val="000000"/>
          <w:sz w:val="22"/>
          <w:szCs w:val="22"/>
        </w:rPr>
        <w:t>Dorobisza</w:t>
      </w:r>
      <w:proofErr w:type="spellEnd"/>
      <w:r>
        <w:rPr>
          <w:rFonts w:ascii="Times New Roman" w:hAnsi="Times New Roman"/>
          <w:b w:val="0"/>
          <w:color w:val="000000"/>
          <w:sz w:val="22"/>
          <w:szCs w:val="22"/>
        </w:rPr>
        <w:t xml:space="preserve"> we Wrocławiu, ul. Czerwonego Krzyża 5/9, 50-345 Wrocław, zarejestrowanym w Krajowym Rejestrze Sądowym pod Nr KRS: 0000034677, </w:t>
      </w:r>
      <w:r>
        <w:rPr>
          <w:rFonts w:ascii="Times New Roman" w:hAnsi="Times New Roman"/>
          <w:b w:val="0"/>
          <w:sz w:val="22"/>
          <w:szCs w:val="22"/>
        </w:rPr>
        <w:t>NIP: 898-18-53-248; REGON: -000291121-,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zwanym w treści umowy „Zamawiającym”, w imieniu którego działa:</w:t>
      </w:r>
    </w:p>
    <w:p w:rsidR="00CF1530" w:rsidRDefault="00CF1530" w:rsidP="00CF1530">
      <w:pPr>
        <w:ind w:left="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1..........................................</w:t>
      </w:r>
    </w:p>
    <w:p w:rsidR="00CF1530" w:rsidRDefault="00CF1530" w:rsidP="00CF1530">
      <w:pPr>
        <w:ind w:left="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a: </w:t>
      </w:r>
    </w:p>
    <w:p w:rsidR="00CF1530" w:rsidRDefault="00CF1530" w:rsidP="00CF1530">
      <w:pPr>
        <w:ind w:left="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Firmą: </w:t>
      </w:r>
    </w:p>
    <w:p w:rsidR="005F2BE6" w:rsidRDefault="00CF1530" w:rsidP="005F2BE6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zarejestrowaną  w </w:t>
      </w:r>
      <w:r>
        <w:rPr>
          <w:rFonts w:ascii="Times New Roman" w:hAnsi="Times New Roman"/>
        </w:rPr>
        <w:t xml:space="preserve">KRS nr: </w:t>
      </w:r>
    </w:p>
    <w:p w:rsidR="00CF1530" w:rsidRPr="005F2BE6" w:rsidRDefault="00CF1530" w:rsidP="005F2BE6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zwanym w treści umowy </w:t>
      </w:r>
      <w:r>
        <w:rPr>
          <w:rFonts w:ascii="Times New Roman" w:hAnsi="Times New Roman"/>
          <w:b/>
          <w:color w:val="000000"/>
        </w:rPr>
        <w:t>„Wykonawcą”</w:t>
      </w:r>
      <w:r>
        <w:rPr>
          <w:rFonts w:ascii="Times New Roman" w:hAnsi="Times New Roman"/>
          <w:color w:val="000000"/>
        </w:rPr>
        <w:t xml:space="preserve"> w imieniu którego działa: </w:t>
      </w:r>
    </w:p>
    <w:p w:rsidR="00CF1530" w:rsidRDefault="00CF1530" w:rsidP="00CF1530">
      <w:pPr>
        <w:ind w:left="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została zawarta umowa następującej treści: </w:t>
      </w:r>
    </w:p>
    <w:p w:rsidR="00CF1530" w:rsidRDefault="00CF1530" w:rsidP="00CF1530">
      <w:pPr>
        <w:rPr>
          <w:rFonts w:ascii="Times New Roman" w:hAnsi="Times New Roman"/>
          <w:color w:val="000000"/>
        </w:rPr>
      </w:pPr>
    </w:p>
    <w:p w:rsidR="00CF1530" w:rsidRDefault="00CF1530" w:rsidP="00CF1530">
      <w:pPr>
        <w:ind w:left="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§ 1</w:t>
      </w:r>
    </w:p>
    <w:p w:rsidR="00CF1530" w:rsidRDefault="00CF1530" w:rsidP="00CF1530">
      <w:pPr>
        <w:ind w:left="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Niniejsza umowa została poprzedzona przeprowadzeniem postępowania w trybie przetargu nieograniczonego       nr 22/P/1-6/2014  zgodnie z przepisami ustawy z dnia 29 stycznia 2004 r. prawo zamówień publicznych                 (t. jedn. -  </w:t>
      </w:r>
      <w:r>
        <w:rPr>
          <w:rFonts w:ascii="Times New Roman" w:hAnsi="Times New Roman"/>
        </w:rPr>
        <w:t xml:space="preserve">Dz. U. z 2013 r., poz. 907, </w:t>
      </w:r>
      <w:r>
        <w:rPr>
          <w:rFonts w:ascii="Times New Roman" w:hAnsi="Times New Roman"/>
          <w:color w:val="000000"/>
        </w:rPr>
        <w:t>ze zm.), zwanej dalej „Ustawą”.</w:t>
      </w:r>
    </w:p>
    <w:p w:rsidR="00CF1530" w:rsidRDefault="00CF1530" w:rsidP="00CF15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Specyfikacja Istotnych Warunków Zamówienia nr  22/P/1-6/2014 </w:t>
      </w:r>
      <w:r>
        <w:rPr>
          <w:rFonts w:ascii="Times New Roman" w:hAnsi="Times New Roman"/>
        </w:rPr>
        <w:t xml:space="preserve">wraz ze zmianami wprowadzonymi pismem z dn. 30-06-2014 r. </w:t>
      </w:r>
      <w:r>
        <w:rPr>
          <w:rFonts w:ascii="Times New Roman" w:hAnsi="Times New Roman"/>
          <w:color w:val="000000"/>
        </w:rPr>
        <w:t>oraz oferta Wykonawcy (załącznik  nr 5.5. -5.6.)</w:t>
      </w:r>
      <w:r>
        <w:rPr>
          <w:rFonts w:ascii="Times New Roman" w:hAnsi="Times New Roman"/>
        </w:rPr>
        <w:t xml:space="preserve"> wraz ze zmianami wprowadzonymi pismem z dn. 30-06-2014 r. ;</w:t>
      </w:r>
      <w:r>
        <w:rPr>
          <w:rFonts w:ascii="Times New Roman" w:hAnsi="Times New Roman"/>
          <w:color w:val="000000"/>
        </w:rPr>
        <w:t xml:space="preserve"> wraz z zestawieniem cenowo - asortymentowym (załącznik nr 8.5. -8.6.) stanowią integralną część umowy, a postanowienia oraz  oświadczenia w nich zawarte są dla Wykonawcy wiążące .   </w:t>
      </w:r>
    </w:p>
    <w:p w:rsidR="00CF1530" w:rsidRDefault="00CF1530" w:rsidP="00CF1530">
      <w:pPr>
        <w:ind w:left="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§ 2</w:t>
      </w:r>
    </w:p>
    <w:p w:rsidR="00CF1530" w:rsidRDefault="00CF1530" w:rsidP="005F2B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przedmiot umowy</w:t>
      </w:r>
    </w:p>
    <w:p w:rsidR="00CF1530" w:rsidRDefault="00CF1530" w:rsidP="005F2BE6">
      <w:pPr>
        <w:spacing w:after="0"/>
        <w:ind w:left="60"/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zadanie 5 – zadanie 6</w:t>
      </w:r>
    </w:p>
    <w:p w:rsidR="00CF1530" w:rsidRDefault="00CF1530" w:rsidP="00CF1530">
      <w:pPr>
        <w:ind w:left="6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1.Przedmiotem umowy jest:</w:t>
      </w:r>
      <w:r>
        <w:rPr>
          <w:rFonts w:ascii="Times New Roman" w:hAnsi="Times New Roman"/>
          <w:b/>
        </w:rPr>
        <w:t xml:space="preserve"> dostawa odczynników monoklonalnych i </w:t>
      </w:r>
      <w:proofErr w:type="spellStart"/>
      <w:r>
        <w:rPr>
          <w:rFonts w:ascii="Times New Roman" w:hAnsi="Times New Roman"/>
          <w:b/>
        </w:rPr>
        <w:t>poliklonalnych</w:t>
      </w:r>
      <w:proofErr w:type="spellEnd"/>
      <w:r>
        <w:rPr>
          <w:rFonts w:ascii="Times New Roman" w:hAnsi="Times New Roman"/>
          <w:b/>
        </w:rPr>
        <w:t xml:space="preserve"> oraz krwinek wzorcowych do wykonywania badań immunohematologicznych dla krwiodawców i biorców,  t. j.: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Zadanie 5</w:t>
      </w:r>
      <w:r>
        <w:rPr>
          <w:rFonts w:ascii="Times New Roman" w:hAnsi="Times New Roman"/>
          <w:b/>
        </w:rPr>
        <w:t>: Krwinki wzorcowe do układu ABO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Zadanie 6</w:t>
      </w:r>
      <w:r>
        <w:rPr>
          <w:rFonts w:ascii="Times New Roman" w:hAnsi="Times New Roman"/>
          <w:b/>
        </w:rPr>
        <w:t>: Krwinki wzorcowe do identyfikacji przeciwciał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  Oferowane odczynniki do badań z zakresu immunologii transfuzjologicznej posiadają termin ważności    minimum 30 dni od daty dostawy </w:t>
      </w:r>
      <w:r>
        <w:rPr>
          <w:rFonts w:ascii="Times New Roman" w:hAnsi="Times New Roman"/>
          <w:color w:val="000000"/>
          <w:sz w:val="22"/>
          <w:szCs w:val="22"/>
          <w:u w:val="single"/>
        </w:rPr>
        <w:t>- dotyczy zad.5. – zad.6.</w:t>
      </w:r>
      <w:r>
        <w:rPr>
          <w:rFonts w:ascii="Times New Roman" w:hAnsi="Times New Roman"/>
          <w:color w:val="000000"/>
          <w:sz w:val="22"/>
          <w:szCs w:val="22"/>
        </w:rPr>
        <w:t xml:space="preserve"> 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3.Oferowane krwinki wzorcowe  posiadają instrukcję stosowania w języku polskim – </w:t>
      </w:r>
      <w:r>
        <w:rPr>
          <w:rFonts w:ascii="Times New Roman" w:hAnsi="Times New Roman"/>
          <w:color w:val="000000"/>
          <w:sz w:val="22"/>
          <w:szCs w:val="22"/>
          <w:u w:val="single"/>
        </w:rPr>
        <w:t>dotyczy zad.5 – zad.6</w:t>
      </w:r>
      <w:r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Oferowane odczynniki spełniają wymagania zawarte w załączniku </w:t>
      </w:r>
      <w:r>
        <w:rPr>
          <w:rFonts w:ascii="Times New Roman" w:hAnsi="Times New Roman"/>
          <w:sz w:val="22"/>
          <w:szCs w:val="22"/>
          <w:u w:val="single"/>
        </w:rPr>
        <w:t>nr 1.5.  – 1.6.</w:t>
      </w:r>
      <w:r>
        <w:rPr>
          <w:rFonts w:ascii="Times New Roman" w:hAnsi="Times New Roman"/>
          <w:sz w:val="22"/>
          <w:szCs w:val="22"/>
        </w:rPr>
        <w:t xml:space="preserve"> wraz ze zmianami wprowadzonymi </w:t>
      </w:r>
      <w:r>
        <w:rPr>
          <w:rFonts w:ascii="Times New Roman" w:hAnsi="Times New Roman"/>
          <w:sz w:val="22"/>
        </w:rPr>
        <w:t>pismem z dn. 30-06-2014 r.</w:t>
      </w:r>
    </w:p>
    <w:p w:rsidR="00CF1530" w:rsidRDefault="00CF1530" w:rsidP="00CF1530">
      <w:pPr>
        <w:ind w:left="60"/>
        <w:jc w:val="center"/>
        <w:rPr>
          <w:rFonts w:ascii="Times New Roman" w:hAnsi="Times New Roman"/>
          <w:b/>
          <w:color w:val="000000"/>
        </w:rPr>
      </w:pPr>
    </w:p>
    <w:p w:rsidR="00CF1530" w:rsidRDefault="00CF1530" w:rsidP="00CF1530">
      <w:pPr>
        <w:ind w:left="60"/>
        <w:jc w:val="center"/>
        <w:rPr>
          <w:rFonts w:ascii="Times New Roman" w:hAnsi="Times New Roman"/>
          <w:b/>
          <w:color w:val="000000"/>
        </w:rPr>
      </w:pPr>
    </w:p>
    <w:p w:rsidR="00CF1530" w:rsidRDefault="00CF1530" w:rsidP="00CF1530">
      <w:pPr>
        <w:ind w:left="60"/>
        <w:jc w:val="center"/>
        <w:rPr>
          <w:rFonts w:ascii="Times New Roman" w:hAnsi="Times New Roman"/>
          <w:b/>
          <w:color w:val="000000"/>
        </w:rPr>
      </w:pPr>
    </w:p>
    <w:p w:rsidR="00CF1530" w:rsidRDefault="00CF1530" w:rsidP="00CF1530">
      <w:pPr>
        <w:ind w:left="60"/>
        <w:jc w:val="center"/>
        <w:rPr>
          <w:rFonts w:ascii="Times New Roman" w:hAnsi="Times New Roman"/>
          <w:b/>
          <w:color w:val="000000"/>
        </w:rPr>
      </w:pPr>
    </w:p>
    <w:p w:rsidR="00CF1530" w:rsidRDefault="00CF1530" w:rsidP="00CF1530">
      <w:pPr>
        <w:ind w:left="6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§ 3</w:t>
      </w:r>
    </w:p>
    <w:p w:rsidR="00CF1530" w:rsidRDefault="00CF1530" w:rsidP="00CF1530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wynagrodzenie i warunki płatności</w:t>
      </w:r>
    </w:p>
    <w:p w:rsidR="00CF1530" w:rsidRDefault="00CF1530" w:rsidP="009D2532">
      <w:pPr>
        <w:pStyle w:val="Tekstpodstawowy2"/>
        <w:numPr>
          <w:ilvl w:val="0"/>
          <w:numId w:val="4"/>
        </w:numPr>
        <w:jc w:val="left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Wynagrodzenie Wykonawcy ustala się:</w:t>
      </w:r>
    </w:p>
    <w:p w:rsidR="00CF1530" w:rsidRDefault="00CF1530" w:rsidP="00CF1530">
      <w:pPr>
        <w:ind w:left="60"/>
        <w:rPr>
          <w:rFonts w:ascii="Arial" w:hAnsi="Arial"/>
          <w:color w:val="000000"/>
          <w:sz w:val="20"/>
          <w:szCs w:val="20"/>
        </w:rPr>
      </w:pPr>
      <w:r>
        <w:rPr>
          <w:lang w:val="x-none"/>
        </w:rPr>
        <w:t xml:space="preserve">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</w:t>
      </w:r>
      <w:r>
        <w:rPr>
          <w:rFonts w:ascii="Times New Roman" w:hAnsi="Times New Roman"/>
          <w:b/>
          <w:color w:val="000000"/>
          <w:sz w:val="22"/>
          <w:szCs w:val="22"/>
        </w:rPr>
        <w:t>cyfrowo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netto: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słownie netto: </w:t>
      </w:r>
      <w:r>
        <w:rPr>
          <w:rFonts w:ascii="Times New Roman" w:hAnsi="Times New Roman"/>
          <w:color w:val="000000"/>
          <w:sz w:val="22"/>
          <w:szCs w:val="22"/>
        </w:rPr>
        <w:tab/>
        <w:t>PLN</w:t>
      </w: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color w:val="000000"/>
          <w:sz w:val="22"/>
          <w:szCs w:val="22"/>
        </w:rPr>
      </w:pPr>
    </w:p>
    <w:p w:rsidR="00CF1530" w:rsidRDefault="00CF1530" w:rsidP="00CF1530">
      <w:pPr>
        <w:pStyle w:val="Stopka"/>
        <w:tabs>
          <w:tab w:val="left" w:pos="708"/>
        </w:tabs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Podatek VAT …%: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cyfrowo: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słownie: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br/>
        <w:t xml:space="preserve">      </w:t>
      </w:r>
      <w:r>
        <w:rPr>
          <w:rFonts w:ascii="Times New Roman" w:hAnsi="Times New Roman"/>
          <w:b/>
          <w:color w:val="000000"/>
          <w:sz w:val="22"/>
          <w:szCs w:val="22"/>
        </w:rPr>
        <w:t>cyfrowo brutto: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PLN  </w:t>
      </w:r>
    </w:p>
    <w:p w:rsidR="00CF1530" w:rsidRDefault="00CF1530" w:rsidP="00CF1530">
      <w:pPr>
        <w:pStyle w:val="Stopka"/>
        <w:tabs>
          <w:tab w:val="clear" w:pos="4536"/>
          <w:tab w:val="left" w:leader="dot" w:pos="6804"/>
        </w:tabs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słownie brutto: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 PLN       </w:t>
      </w:r>
      <w:r>
        <w:rPr>
          <w:rFonts w:ascii="Times New Roman" w:hAnsi="Times New Roman"/>
          <w:color w:val="000000"/>
          <w:sz w:val="22"/>
          <w:szCs w:val="22"/>
        </w:rPr>
        <w:br/>
      </w:r>
    </w:p>
    <w:p w:rsidR="00CF1530" w:rsidRDefault="00CF1530" w:rsidP="005F2BE6">
      <w:pPr>
        <w:tabs>
          <w:tab w:val="num" w:pos="360"/>
        </w:tabs>
        <w:spacing w:after="0"/>
        <w:ind w:left="360" w:right="-317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Wynagrodzenie, o którym mowa w ust. 1 rozumiane jest jako DDP (zgodnie z  </w:t>
      </w:r>
      <w:proofErr w:type="spellStart"/>
      <w:r>
        <w:rPr>
          <w:rFonts w:ascii="Times New Roman" w:hAnsi="Times New Roman"/>
        </w:rPr>
        <w:t>Incoterms</w:t>
      </w:r>
      <w:proofErr w:type="spellEnd"/>
      <w:r>
        <w:rPr>
          <w:rFonts w:ascii="Times New Roman" w:hAnsi="Times New Roman"/>
        </w:rPr>
        <w:t xml:space="preserve"> 2010) i będzie obejmować między innymi :</w:t>
      </w:r>
    </w:p>
    <w:p w:rsidR="00CF1530" w:rsidRDefault="00CF1530" w:rsidP="005F2BE6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a/ wartość przedmiotu umowy,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b/koszty transportu zagranicznego (o ile wystąpią) i krajowego do siedziby Zamawiającego,</w:t>
      </w:r>
    </w:p>
    <w:p w:rsidR="00CF1530" w:rsidRDefault="00CF1530" w:rsidP="00CF1530">
      <w:pPr>
        <w:pStyle w:val="Tekstpodstawowy"/>
        <w:ind w:left="629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c/ koszty  ubezpieczenia towaru za granicą (o ile wystąpią)i w kraju do czasu przekazania go do  </w:t>
      </w:r>
    </w:p>
    <w:p w:rsidR="00CF1530" w:rsidRDefault="00CF1530" w:rsidP="00CF1530">
      <w:pPr>
        <w:pStyle w:val="Tekstpodstawowy"/>
        <w:ind w:left="629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Zamawiającego,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d/ koszty opakowania i znakowania wymaganego do przewozu (o ile wystąpią),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e/ koszty załadunku i rozładunku oraz transportu wewnętrznego u Zamawiającego,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f/ cło i koszty odprawy celnej (o ile wystąpi),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g/ koszty kontroli międzynarodowej (o ile wystąpi),</w:t>
      </w:r>
    </w:p>
    <w:p w:rsidR="00CF1530" w:rsidRDefault="00CF1530" w:rsidP="00CF1530">
      <w:pPr>
        <w:pStyle w:val="Tekstpodstawowy"/>
        <w:ind w:left="63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h/ podatek VAT.</w:t>
      </w:r>
    </w:p>
    <w:p w:rsidR="00CF1530" w:rsidRDefault="00CF1530" w:rsidP="00CF1530">
      <w:pPr>
        <w:pStyle w:val="Stopka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</w:t>
      </w:r>
      <w:r>
        <w:rPr>
          <w:rFonts w:ascii="Times New Roman" w:hAnsi="Times New Roman"/>
          <w:color w:val="000000"/>
          <w:sz w:val="22"/>
          <w:szCs w:val="22"/>
        </w:rPr>
        <w:t xml:space="preserve"> Wartość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umowy netto podana w pkt. 1 nie może ulec</w:t>
      </w:r>
      <w:r>
        <w:rPr>
          <w:rFonts w:ascii="Times New Roman" w:hAnsi="Times New Roman"/>
          <w:sz w:val="22"/>
          <w:szCs w:val="22"/>
        </w:rPr>
        <w:t xml:space="preserve"> podwyższeniu</w:t>
      </w:r>
      <w:r>
        <w:rPr>
          <w:rFonts w:ascii="Times New Roman" w:hAnsi="Times New Roman"/>
          <w:color w:val="000000"/>
          <w:sz w:val="22"/>
          <w:szCs w:val="22"/>
        </w:rPr>
        <w:t xml:space="preserve"> przez cały okres trwania umowy. </w:t>
      </w:r>
    </w:p>
    <w:p w:rsidR="00CF1530" w:rsidRDefault="00CF1530" w:rsidP="00CF1530">
      <w:pPr>
        <w:tabs>
          <w:tab w:val="num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4.Termin płatności za każdą dostawę, wykonaną zgodnie z umową wynosi 30 dni od daty dostawy </w:t>
      </w:r>
      <w:r>
        <w:rPr>
          <w:rFonts w:ascii="Times New Roman" w:hAnsi="Times New Roman"/>
        </w:rPr>
        <w:br/>
        <w:t>i wystawienia faktury VAT.</w:t>
      </w:r>
    </w:p>
    <w:p w:rsidR="00CF1530" w:rsidRDefault="00CF1530" w:rsidP="00CF1530">
      <w:pPr>
        <w:tabs>
          <w:tab w:val="num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Płatność będzie dokonywana przelewem na wskazane w  fakturze konto Wykonawcy, </w:t>
      </w:r>
      <w:r>
        <w:rPr>
          <w:rFonts w:ascii="Times New Roman" w:hAnsi="Times New Roman"/>
          <w:color w:val="000000"/>
        </w:rPr>
        <w:t>Wykonawca ma obowiązek załączyć do każdej dostawy PZ / fakturę (oryginał) zawierającą dane zgodne z dostawą  i umową oraz z ofertą przetargową, tj. nazwę i numer katalogowy produktu wg producenta, ponadto na fakturze powinien być zamieszczony numer umowy.</w:t>
      </w:r>
    </w:p>
    <w:p w:rsidR="00CF1530" w:rsidRDefault="00CF1530" w:rsidP="005F2BE6">
      <w:pPr>
        <w:spacing w:after="0"/>
        <w:ind w:left="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:rsidR="00CF1530" w:rsidRDefault="00CF1530" w:rsidP="005F2BE6">
      <w:pPr>
        <w:spacing w:after="0"/>
        <w:ind w:left="6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Warunki dostawy</w:t>
      </w:r>
    </w:p>
    <w:p w:rsidR="00CF1530" w:rsidRPr="002111DE" w:rsidRDefault="002111DE" w:rsidP="002111DE">
      <w:pPr>
        <w:rPr>
          <w:rFonts w:ascii="Times New Roman" w:hAnsi="Times New Roman"/>
        </w:rPr>
      </w:pPr>
      <w:r w:rsidRPr="002111DE">
        <w:rPr>
          <w:rFonts w:ascii="Times New Roman" w:hAnsi="Times New Roman"/>
        </w:rPr>
        <w:t>1.</w:t>
      </w:r>
      <w:r w:rsidR="00CF1530" w:rsidRPr="002111DE">
        <w:rPr>
          <w:rFonts w:ascii="Times New Roman" w:hAnsi="Times New Roman"/>
        </w:rPr>
        <w:t>Wykonawca jest zobowiązany od dnia podpisania umowy dostarczać sukcesywnie</w:t>
      </w:r>
      <w:r w:rsidRPr="002111DE">
        <w:rPr>
          <w:rFonts w:ascii="Times New Roman" w:hAnsi="Times New Roman"/>
        </w:rPr>
        <w:t xml:space="preserve"> </w:t>
      </w:r>
      <w:r w:rsidR="00CF1530" w:rsidRPr="002111DE">
        <w:rPr>
          <w:rFonts w:ascii="Times New Roman" w:hAnsi="Times New Roman"/>
        </w:rPr>
        <w:t>przedmiot umowy  do siedziby Zamawiającego</w:t>
      </w:r>
      <w:r w:rsidRPr="002111DE">
        <w:rPr>
          <w:rFonts w:ascii="Times New Roman" w:hAnsi="Times New Roman"/>
        </w:rPr>
        <w:t>,</w:t>
      </w:r>
      <w:r w:rsidR="00CF1530" w:rsidRPr="002111DE">
        <w:rPr>
          <w:rFonts w:ascii="Times New Roman" w:hAnsi="Times New Roman"/>
        </w:rPr>
        <w:t xml:space="preserve"> </w:t>
      </w:r>
      <w:r w:rsidRPr="002111DE">
        <w:rPr>
          <w:rFonts w:ascii="Times New Roman" w:hAnsi="Times New Roman"/>
        </w:rPr>
        <w:t xml:space="preserve"> zgodnie  z terminami </w:t>
      </w:r>
      <w:r w:rsidR="00CF1530" w:rsidRPr="002111DE">
        <w:rPr>
          <w:rFonts w:ascii="Times New Roman" w:hAnsi="Times New Roman"/>
        </w:rPr>
        <w:t xml:space="preserve"> </w:t>
      </w:r>
      <w:r w:rsidRPr="002111DE">
        <w:rPr>
          <w:rFonts w:ascii="Times New Roman" w:hAnsi="Times New Roman"/>
        </w:rPr>
        <w:t xml:space="preserve">wg zaakceptowanego przez Zamawiającego </w:t>
      </w:r>
      <w:r w:rsidRPr="002111DE">
        <w:rPr>
          <w:rFonts w:ascii="Times New Roman" w:hAnsi="Times New Roman"/>
          <w:i/>
          <w:iCs/>
        </w:rPr>
        <w:t>harmonogramu dostaw</w:t>
      </w:r>
      <w:r w:rsidRPr="002111DE">
        <w:rPr>
          <w:rFonts w:ascii="Times New Roman" w:hAnsi="Times New Roman"/>
        </w:rPr>
        <w:t xml:space="preserve"> stanowiącego załącznik  nr 1 do Umowy, na podstawie pisemnie złożonego zamówienia przesłanego faksem, </w:t>
      </w:r>
      <w:r w:rsidR="00CF1530" w:rsidRPr="002111DE">
        <w:rPr>
          <w:rFonts w:ascii="Times New Roman" w:hAnsi="Times New Roman"/>
        </w:rPr>
        <w:t>niezwłocznie potwierdzonego przez Wykonawcę do realizacji faksem zwrotnym do Zamawiającego.</w:t>
      </w:r>
    </w:p>
    <w:p w:rsidR="00CF1530" w:rsidRDefault="002111DE" w:rsidP="002111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CF1530">
        <w:rPr>
          <w:rFonts w:ascii="Times New Roman" w:hAnsi="Times New Roman"/>
        </w:rPr>
        <w:t xml:space="preserve">Transport przedmiotu umowy będzie zapewniony przez Wykonawcę, w warunkach odpowiednich dla przedmiotu umowy, do magazynu Regionalnego Centrum Krwiodawstwa i </w:t>
      </w:r>
      <w:r>
        <w:rPr>
          <w:rFonts w:ascii="Times New Roman" w:hAnsi="Times New Roman"/>
        </w:rPr>
        <w:t xml:space="preserve">Krwiolecznictwa we Wrocławiu,  </w:t>
      </w:r>
      <w:r w:rsidR="00CF1530">
        <w:rPr>
          <w:rFonts w:ascii="Times New Roman" w:hAnsi="Times New Roman"/>
        </w:rPr>
        <w:t xml:space="preserve">od poniedziałku do piątku w godz.7.00 do 13.30.  </w:t>
      </w:r>
    </w:p>
    <w:p w:rsidR="00CF1530" w:rsidRDefault="00CF1530" w:rsidP="002111DE">
      <w:pPr>
        <w:pStyle w:val="Tekstpodstawowy"/>
        <w:jc w:val="left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3.  </w:t>
      </w:r>
      <w:r>
        <w:rPr>
          <w:rFonts w:ascii="Times New Roman" w:hAnsi="Times New Roman"/>
          <w:b w:val="0"/>
          <w:sz w:val="22"/>
          <w:szCs w:val="22"/>
        </w:rPr>
        <w:t xml:space="preserve"> Dostawa będzie realizowana</w:t>
      </w:r>
      <w:r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  <w:u w:val="single"/>
        </w:rPr>
        <w:t>dla zadania 5 - 6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 w:val="0"/>
          <w:sz w:val="22"/>
        </w:rPr>
        <w:t xml:space="preserve">dostawa krwinek wzorcowych ma być dokonywana 1 raz na miesiąc wg zaakceptowanego przez Zamawiającego </w:t>
      </w:r>
      <w:r>
        <w:rPr>
          <w:rFonts w:ascii="Times New Roman" w:hAnsi="Times New Roman"/>
          <w:b w:val="0"/>
          <w:i/>
          <w:iCs/>
          <w:sz w:val="22"/>
        </w:rPr>
        <w:t>harmonogramu dostaw</w:t>
      </w:r>
      <w:r>
        <w:rPr>
          <w:rFonts w:ascii="Times New Roman" w:hAnsi="Times New Roman"/>
          <w:b w:val="0"/>
          <w:sz w:val="22"/>
        </w:rPr>
        <w:t xml:space="preserve"> stanowiącym załącznik  nr 1 do Umowy, a w wyjątkowych przypadkach, po wcześniejszym uzgodnieniu przez Strony, dostawa na cito - do 12 godzin od złożenia faksem pisemnego zamówienia.</w:t>
      </w:r>
    </w:p>
    <w:p w:rsidR="00CF1530" w:rsidRDefault="00CF1530" w:rsidP="002111DE">
      <w:pPr>
        <w:rPr>
          <w:rFonts w:ascii="Times New Roman" w:hAnsi="Times New Roman"/>
        </w:rPr>
      </w:pPr>
      <w:bookmarkStart w:id="0" w:name="_GoBack"/>
      <w:bookmarkEnd w:id="0"/>
    </w:p>
    <w:p w:rsidR="00CF1530" w:rsidRDefault="00CF1530" w:rsidP="00CF1530">
      <w:pPr>
        <w:pStyle w:val="Tekstpodstawowy"/>
        <w:ind w:left="357" w:hanging="357"/>
        <w:jc w:val="lef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jc w:val="center"/>
        <w:rPr>
          <w:rFonts w:ascii="Times New Roman" w:hAnsi="Times New Roman"/>
          <w:b/>
        </w:rPr>
      </w:pPr>
    </w:p>
    <w:p w:rsidR="00CF1530" w:rsidRDefault="00CF1530" w:rsidP="005F2BE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CF1530" w:rsidRDefault="00CF1530" w:rsidP="005F2B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Odstąpienie od umowy</w:t>
      </w:r>
    </w:p>
    <w:p w:rsidR="00CF1530" w:rsidRDefault="00CF1530" w:rsidP="00CF1530">
      <w:pPr>
        <w:pStyle w:val="Tekstpodstawowy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Stronom przysługuje prawo do odstąpienia od umowy z ważnych powodów, a w szczególności,   </w:t>
      </w:r>
      <w:r>
        <w:rPr>
          <w:rFonts w:ascii="Times New Roman" w:hAnsi="Times New Roman"/>
          <w:sz w:val="22"/>
          <w:szCs w:val="22"/>
        </w:rPr>
        <w:br/>
        <w:t xml:space="preserve">gdy druga Strona nie wykonuje niniejszej umowy bądź wykonuje umowę w sposób niezgodny z jej </w:t>
      </w:r>
      <w:r>
        <w:rPr>
          <w:rFonts w:ascii="Times New Roman" w:hAnsi="Times New Roman"/>
          <w:sz w:val="22"/>
          <w:szCs w:val="22"/>
        </w:rPr>
        <w:br/>
        <w:t xml:space="preserve">postanowieniami.    </w:t>
      </w:r>
    </w:p>
    <w:p w:rsidR="00CF1530" w:rsidRDefault="00CF1530" w:rsidP="00CF1530">
      <w:pPr>
        <w:pStyle w:val="Tekstpodstawowy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CF1530" w:rsidRDefault="00CF1530" w:rsidP="00CF1530">
      <w:pPr>
        <w:pStyle w:val="Tekstpodstawowy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W przypadku, o którym mowa w pkt. 2 Wykonawca może żądać wyłącznie wynagrodzenia należnego z    tytułu wykonania części umowy.</w:t>
      </w:r>
    </w:p>
    <w:p w:rsidR="00CF1530" w:rsidRDefault="00CF1530" w:rsidP="005F2BE6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6</w:t>
      </w:r>
    </w:p>
    <w:p w:rsidR="00CF1530" w:rsidRDefault="00CF1530" w:rsidP="005F2B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Kary umowne</w:t>
      </w:r>
    </w:p>
    <w:p w:rsidR="00CF1530" w:rsidRDefault="00CF1530" w:rsidP="00CF1530">
      <w:pPr>
        <w:jc w:val="both"/>
        <w:rPr>
          <w:rFonts w:ascii="Times New Roman" w:hAnsi="Times New Roman"/>
          <w:b/>
        </w:rPr>
      </w:pPr>
    </w:p>
    <w:p w:rsidR="00CF1530" w:rsidRDefault="00CF1530" w:rsidP="00CF153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razie niewykonania lub nienależytego wykonania umowy:</w:t>
      </w:r>
    </w:p>
    <w:p w:rsidR="00CF1530" w:rsidRDefault="00CF1530" w:rsidP="00CF1530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 Wykonawca zobowiązuje się zapłacić Zamawiającemu kary umowne:</w:t>
      </w:r>
    </w:p>
    <w:p w:rsidR="00CF1530" w:rsidRDefault="00CF1530" w:rsidP="00CF1530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a) w wysokości 20% wartości ogółem przedmiotu umowy brutto, gdy Zamawiający odstąpi od umowy </w:t>
      </w:r>
      <w:r>
        <w:rPr>
          <w:rFonts w:ascii="Times New Roman" w:hAnsi="Times New Roman"/>
          <w:sz w:val="22"/>
          <w:szCs w:val="22"/>
        </w:rPr>
        <w:br/>
        <w:t xml:space="preserve">         z powodu okoliczności, o których mowa w § 5 ust.1. </w:t>
      </w:r>
    </w:p>
    <w:p w:rsidR="00CF1530" w:rsidRDefault="00CF1530" w:rsidP="00CF1530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b) w wysokości 0,2% wartości  nie dostarczonego w terminie przedmiotu umowy brutto</w:t>
      </w:r>
      <w:r>
        <w:rPr>
          <w:rFonts w:ascii="Times New Roman" w:hAnsi="Times New Roman"/>
          <w:sz w:val="22"/>
        </w:rPr>
        <w:t xml:space="preserve"> wg zaakceptowanego przez Zamawiającego </w:t>
      </w:r>
      <w:r>
        <w:rPr>
          <w:rFonts w:ascii="Times New Roman" w:hAnsi="Times New Roman"/>
          <w:i/>
          <w:iCs/>
          <w:sz w:val="22"/>
        </w:rPr>
        <w:t>harmonogramu dostaw</w:t>
      </w:r>
      <w:r>
        <w:rPr>
          <w:rFonts w:ascii="Times New Roman" w:hAnsi="Times New Roman"/>
          <w:sz w:val="22"/>
        </w:rPr>
        <w:t xml:space="preserve"> stanowiącym załącznik  nr 1 do Umowy</w:t>
      </w:r>
      <w:r>
        <w:rPr>
          <w:rFonts w:ascii="Times New Roman" w:hAnsi="Times New Roman"/>
          <w:sz w:val="22"/>
          <w:szCs w:val="22"/>
        </w:rPr>
        <w:t>, za każdy rozpoczęty dzień zwłoki.</w:t>
      </w:r>
    </w:p>
    <w:p w:rsidR="00CF1530" w:rsidRDefault="00CF1530" w:rsidP="005F2BE6">
      <w:pPr>
        <w:tabs>
          <w:tab w:val="left" w:pos="144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Od należności nie zapłaconych w terminie ustalonych przez strony, Wykonawca ma prawo naliczania odsetek ustawowych, przy czym stają się one wymagalne po dokonaniu dodatkowego wezwania Zamawiającego do zapłaty.</w:t>
      </w:r>
    </w:p>
    <w:p w:rsidR="00CF1530" w:rsidRDefault="00CF1530" w:rsidP="005F2BE6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Zamawiający ma prawo do potrącenia należności naliczonych z tytułu kar umownych z płatności za faktury Wykonawcy, na podstawie noty wystawionej przez Zamawiającego.</w:t>
      </w:r>
    </w:p>
    <w:p w:rsidR="00CF1530" w:rsidRDefault="00CF1530" w:rsidP="00CF1530">
      <w:pPr>
        <w:pStyle w:val="Tekstpodstawowy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Strony mogą dochodzić na zasadach ogólnych odszkodowania przewyższającego kary umowne.</w:t>
      </w:r>
    </w:p>
    <w:p w:rsidR="00CF1530" w:rsidRDefault="00CF1530" w:rsidP="00CF1530">
      <w:pPr>
        <w:tabs>
          <w:tab w:val="left" w:pos="4253"/>
        </w:tabs>
        <w:jc w:val="center"/>
        <w:rPr>
          <w:rFonts w:ascii="Times New Roman" w:hAnsi="Times New Roman"/>
          <w:b/>
        </w:rPr>
      </w:pPr>
    </w:p>
    <w:p w:rsidR="00CF1530" w:rsidRDefault="00CF1530" w:rsidP="00CF1530">
      <w:pPr>
        <w:tabs>
          <w:tab w:val="left" w:pos="4253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7</w:t>
      </w:r>
    </w:p>
    <w:p w:rsidR="00CF1530" w:rsidRDefault="00CF1530" w:rsidP="00CF153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Dopuszczalne zmiany umowy -</w:t>
      </w:r>
      <w:r>
        <w:rPr>
          <w:rFonts w:ascii="Times New Roman" w:hAnsi="Times New Roman"/>
          <w:b/>
          <w:i/>
        </w:rPr>
        <w:t xml:space="preserve"> dotyczy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</w:rPr>
        <w:t>zadania 5 - 6</w:t>
      </w:r>
    </w:p>
    <w:p w:rsidR="00CF1530" w:rsidRDefault="00CF1530" w:rsidP="00CF1530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1.Zgodnie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Zmiany mogą dotyczyć:</w:t>
      </w:r>
    </w:p>
    <w:p w:rsidR="00CF1530" w:rsidRDefault="00CF1530" w:rsidP="00CF1530">
      <w:pPr>
        <w:ind w:left="60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a) </w:t>
      </w:r>
      <w:r>
        <w:rPr>
          <w:rFonts w:ascii="Times New Roman" w:hAnsi="Times New Roman"/>
          <w:u w:val="single"/>
        </w:rPr>
        <w:t>zmiany stawki podatku VAT</w:t>
      </w:r>
      <w:r>
        <w:rPr>
          <w:rFonts w:ascii="Times New Roman" w:hAnsi="Times New Roman"/>
        </w:rPr>
        <w:t xml:space="preserve"> – w przypadku zmiany obowiązującej stawki podatku VAT, Zamawiający dopuszcza możliwość zwiększenia lub zmniejszenia wynagrodzenia brutto Wykonawcy o kwotę równą różnicy w kwocie podatku VAT,</w:t>
      </w:r>
    </w:p>
    <w:p w:rsidR="00CF1530" w:rsidRDefault="00CF1530" w:rsidP="00CF1530">
      <w:pPr>
        <w:ind w:left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>
        <w:rPr>
          <w:rFonts w:ascii="Times New Roman" w:hAnsi="Times New Roman"/>
          <w:u w:val="single"/>
        </w:rPr>
        <w:t>zmiany terminu obowiązywania umowy</w:t>
      </w:r>
      <w:r>
        <w:rPr>
          <w:rFonts w:ascii="Times New Roman" w:hAnsi="Times New Roman"/>
        </w:rPr>
        <w:t xml:space="preserve"> – w przypadku niewykorzystania wartości brutto umowy do pierwotnego terminu obowiązywania umowy, Zamawiający dopuszcza możliwość dokonania zmiany terminu obowiązywania umowy, tj. przedłużenie terminu trwania umowy za zgodą Wykonawcy ,</w:t>
      </w:r>
    </w:p>
    <w:p w:rsidR="00CF1530" w:rsidRDefault="00CF1530" w:rsidP="00CF1530">
      <w:pPr>
        <w:ind w:left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>
        <w:rPr>
          <w:rFonts w:ascii="Times New Roman" w:hAnsi="Times New Roman"/>
          <w:u w:val="single"/>
        </w:rPr>
        <w:t xml:space="preserve">zmiana nazwy własnej /nr katalogowych </w:t>
      </w:r>
      <w:r>
        <w:rPr>
          <w:rFonts w:ascii="Times New Roman" w:hAnsi="Times New Roman"/>
          <w:color w:val="000000"/>
          <w:u w:val="single"/>
        </w:rPr>
        <w:t>krwinek wzorcowych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 – zmiana ta może być związana z ulepszeniem składu jakościowego w/w lub podyktowana zmianą procesu technologicznego produkcji, pod warunkiem, że zmiana ta nie będzie powodowała pogorszenia jakościowego, a wyrób będzie spełniał wszelkie wymagania diagnostyczne, wymagania prawne i jakościowe określone przez Zamawiającego w Specyfikacji Istotnych Warunków Zamówienia,  potwierdzone stosownymi dokumentami;</w:t>
      </w:r>
    </w:p>
    <w:p w:rsidR="00CF1530" w:rsidRDefault="00CF1530" w:rsidP="00CF1530">
      <w:pPr>
        <w:ind w:left="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d)  </w:t>
      </w:r>
      <w:r>
        <w:rPr>
          <w:rFonts w:ascii="Times New Roman" w:hAnsi="Times New Roman"/>
          <w:u w:val="single"/>
        </w:rPr>
        <w:t>zmiana terminów ważności</w:t>
      </w:r>
      <w:r>
        <w:rPr>
          <w:rFonts w:ascii="Times New Roman" w:hAnsi="Times New Roman"/>
          <w:color w:val="000000"/>
          <w:u w:val="single"/>
        </w:rPr>
        <w:t xml:space="preserve"> krwinek wzorcowych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 – zmiana ta może być związana z koniecznością przyspieszenia dostawy, przedłużającym się czasem akceptacji wyników postępowania, opóźnieniami związanymi ze zwalnianiem serii i nie będzie miała wpływu na stopień wykorzystania wyrobu;</w:t>
      </w:r>
    </w:p>
    <w:p w:rsidR="00CF1530" w:rsidRDefault="00CF1530" w:rsidP="00CF153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</w:t>
      </w:r>
      <w:r>
        <w:rPr>
          <w:rFonts w:ascii="Times New Roman" w:hAnsi="Times New Roman"/>
          <w:u w:val="single"/>
        </w:rPr>
        <w:t xml:space="preserve">zmiana warunków i terminów poszczególnych dostaw </w:t>
      </w:r>
      <w:r>
        <w:rPr>
          <w:rFonts w:ascii="Times New Roman" w:hAnsi="Times New Roman"/>
          <w:color w:val="000000"/>
          <w:u w:val="single"/>
        </w:rPr>
        <w:t>krwinek wzorcowych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 xml:space="preserve">(liczba, miejsce dostawy, opakowanie zewnętrzne) </w:t>
      </w:r>
      <w:r>
        <w:rPr>
          <w:rFonts w:ascii="Times New Roman" w:hAnsi="Times New Roman"/>
        </w:rPr>
        <w:t>– zmiany te mogą wystąpić na skutek negatywnych okoliczności mających bezpośredni wpływ na organizację dostaw, trudności transportowych, celnych, opóźnień związanych ze zwalnianiem serii, jak również w dystrybucji i magazynowaniu wyrobu;</w:t>
      </w:r>
    </w:p>
    <w:p w:rsidR="00CF1530" w:rsidRDefault="00CF1530" w:rsidP="00CF1530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f) zmiana danych Wykonawcy</w:t>
      </w:r>
      <w:r>
        <w:rPr>
          <w:rFonts w:ascii="Times New Roman" w:hAnsi="Times New Roman"/>
        </w:rPr>
        <w:t xml:space="preserve"> ( np.: zmiana siedziby, adresu, nazwy) lub zmiana wynikając z przekształcenia podmiotowego po stronie Wykonawcy, np.: w formie sukcesji uniwersalnej.</w:t>
      </w:r>
    </w:p>
    <w:p w:rsidR="00CF1530" w:rsidRDefault="00CF1530" w:rsidP="00CF1530">
      <w:p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>3.Zamawiający zastrzega sobie również możliwość zmiany, z zastrzeżenie art. 140 ust. 1 i 3 ustawy Prawo zamówień publicznych, w przypadku:</w:t>
      </w:r>
    </w:p>
    <w:p w:rsidR="00CF1530" w:rsidRDefault="00CF1530" w:rsidP="00CF1530">
      <w:p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>a) zmiany w obowiązujących przepisach prawa mające wpływ na przedmiot  i warunki umowy oraz zmiany sytuacji prawnej  lub faktycznej Wykonawcy i/lub Zamawiającego skutkującej brakiem możliwości realizacji przedmiotu umowy,</w:t>
      </w:r>
    </w:p>
    <w:p w:rsidR="00CF1530" w:rsidRDefault="00CF1530" w:rsidP="00CF1530">
      <w:p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>b) powstania nadzwyczajnych okoliczności (niebędących „siłą wyższą”), grożące rażącą stratą, których strony nie przewidziały przy zawarciu umowy.</w:t>
      </w:r>
    </w:p>
    <w:p w:rsidR="00CF1530" w:rsidRDefault="00CF1530" w:rsidP="00CF1530">
      <w:pPr>
        <w:tabs>
          <w:tab w:val="left" w:pos="4253"/>
        </w:tabs>
        <w:jc w:val="center"/>
        <w:rPr>
          <w:rFonts w:ascii="Times New Roman" w:hAnsi="Times New Roman"/>
          <w:b/>
        </w:rPr>
      </w:pPr>
    </w:p>
    <w:p w:rsidR="00CF1530" w:rsidRDefault="00CF1530" w:rsidP="005F2BE6">
      <w:pPr>
        <w:tabs>
          <w:tab w:val="left" w:pos="4253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8</w:t>
      </w:r>
    </w:p>
    <w:p w:rsidR="00CF1530" w:rsidRDefault="00CF1530" w:rsidP="005F2B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końcowe</w:t>
      </w:r>
    </w:p>
    <w:p w:rsidR="00CF1530" w:rsidRDefault="00CF1530" w:rsidP="00CF1530">
      <w:pPr>
        <w:pStyle w:val="Tekstpodstawowy3"/>
        <w:tabs>
          <w:tab w:val="left" w:pos="4253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1.Umowa obowiązuje 12 miesięcy od dnia podpisania umowy lub do wyczerpania wartości brutto umowy.   </w:t>
      </w: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2. Osoby odpowiedzialne w ramach realizacji niniejszej umowy:</w:t>
      </w:r>
    </w:p>
    <w:p w:rsidR="00CF1530" w:rsidRDefault="00CF1530" w:rsidP="005F2BE6">
      <w:pPr>
        <w:tabs>
          <w:tab w:val="num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>
        <w:rPr>
          <w:rFonts w:ascii="Times New Roman" w:hAnsi="Times New Roman"/>
          <w:u w:val="single"/>
        </w:rPr>
        <w:t>od strony Zamawiającego</w:t>
      </w:r>
      <w:r>
        <w:rPr>
          <w:rFonts w:ascii="Times New Roman" w:hAnsi="Times New Roman"/>
        </w:rPr>
        <w:t xml:space="preserve">  -  K</w:t>
      </w:r>
      <w:r>
        <w:rPr>
          <w:rFonts w:ascii="Times New Roman" w:hAnsi="Times New Roman"/>
          <w:color w:val="000000"/>
        </w:rPr>
        <w:t xml:space="preserve">ierownik Pracowni Odczynników Diagnostycznych –                                                    </w:t>
      </w:r>
      <w:r>
        <w:rPr>
          <w:rFonts w:ascii="Times New Roman" w:hAnsi="Times New Roman"/>
          <w:i/>
        </w:rPr>
        <w:t>mgr Aleksandra Kosmalska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</w:rPr>
        <w:t>faks: 71 / 328 17 13;</w:t>
      </w:r>
    </w:p>
    <w:p w:rsidR="00CF1530" w:rsidRDefault="00CF1530" w:rsidP="005F2B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sprawy finansowo-księgowe- Z-ca Głównego Księgowego Kierownik Dz. Księgowości -  </w:t>
      </w:r>
      <w:r>
        <w:rPr>
          <w:rFonts w:ascii="Times New Roman" w:hAnsi="Times New Roman"/>
          <w:i/>
        </w:rPr>
        <w:t xml:space="preserve">mgr  Beata </w:t>
      </w:r>
      <w:proofErr w:type="spellStart"/>
      <w:r>
        <w:rPr>
          <w:rFonts w:ascii="Times New Roman" w:hAnsi="Times New Roman"/>
          <w:i/>
        </w:rPr>
        <w:t>Dojs</w:t>
      </w:r>
      <w:proofErr w:type="spellEnd"/>
      <w:r>
        <w:rPr>
          <w:rFonts w:ascii="Times New Roman" w:hAnsi="Times New Roman"/>
          <w:i/>
        </w:rPr>
        <w:t xml:space="preserve">            </w:t>
      </w:r>
      <w:r>
        <w:rPr>
          <w:rFonts w:ascii="Times New Roman" w:hAnsi="Times New Roman"/>
          <w:color w:val="000000"/>
        </w:rPr>
        <w:t xml:space="preserve">-  tel. 71 / 37 15 885; </w:t>
      </w:r>
      <w:r w:rsidR="005F2BE6">
        <w:rPr>
          <w:rFonts w:ascii="Times New Roman" w:hAnsi="Times New Roman"/>
        </w:rPr>
        <w:t>faks: 71 / 328 17 13;</w:t>
      </w:r>
    </w:p>
    <w:p w:rsidR="00CF1530" w:rsidRDefault="00CF1530" w:rsidP="00CF1530">
      <w:pPr>
        <w:tabs>
          <w:tab w:val="num" w:pos="360"/>
        </w:tabs>
        <w:ind w:left="360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b) </w:t>
      </w:r>
      <w:r>
        <w:rPr>
          <w:rFonts w:ascii="Times New Roman" w:hAnsi="Times New Roman"/>
          <w:u w:val="single"/>
        </w:rPr>
        <w:t>od strony Wykonawcy</w:t>
      </w:r>
      <w:r>
        <w:rPr>
          <w:rFonts w:ascii="Times New Roman" w:hAnsi="Times New Roman"/>
        </w:rPr>
        <w:t xml:space="preserve">:  –  tel./ faks: </w:t>
      </w:r>
    </w:p>
    <w:p w:rsidR="00CF1530" w:rsidRDefault="00CF1530" w:rsidP="00CF1530">
      <w:pPr>
        <w:pStyle w:val="Tekstpodstawowy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Strony zobowiązują się każdorazowo informować o zmianach osób odpowiedzialnych za realizację niniejszej umowy.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4.Wszelkie zmiany niniejszej umowy wymagają dla swej ważności formy pisemnej w postaci aneksu podpisanego przez obie strony. 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5.W sprawach nie uregulowanych niniejszą umową zastosowanie mają przepisy ustawy o zamówieniach publicznych oraz przepisy Kodeksu cywilnego.</w:t>
      </w:r>
    </w:p>
    <w:p w:rsidR="00CF1530" w:rsidRDefault="00CF1530" w:rsidP="00CF1530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6.Ewentualne spory wynikłe z niniejszej umowy rozstrzygać będzie sąd miejscowo właściwy dla siedziby Zamawiającego.</w:t>
      </w:r>
    </w:p>
    <w:p w:rsidR="00CF1530" w:rsidRDefault="00CF1530" w:rsidP="00CF1530">
      <w:pPr>
        <w:pStyle w:val="Tekstpodstawow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b w:val="0"/>
          <w:sz w:val="22"/>
          <w:szCs w:val="22"/>
        </w:rPr>
        <w:t>Umowę sporządzono w 3 jednobrzmiących egzemplarzach, 2 dla Zamawiającego, 1 dla Wykonawcy.</w:t>
      </w:r>
    </w:p>
    <w:p w:rsidR="00CF1530" w:rsidRDefault="00CF1530" w:rsidP="00CF1530">
      <w:pPr>
        <w:pStyle w:val="Tekstpodstawowy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W  Y  K  O  N  A  W  C  A   :                                                     Z  A  M  A  W  I  A  J  Ą  C  Y  :</w:t>
      </w:r>
    </w:p>
    <w:p w:rsidR="00CF1530" w:rsidRDefault="00CF1530" w:rsidP="00CF1530">
      <w:pPr>
        <w:rPr>
          <w:rFonts w:ascii="Times New Roman" w:hAnsi="Times New Roman"/>
          <w:b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Nagwek"/>
        <w:jc w:val="right"/>
        <w:rPr>
          <w:rFonts w:ascii="Times New Roman" w:hAnsi="Times New Roman"/>
          <w:b/>
          <w:bCs/>
          <w:i/>
          <w:sz w:val="22"/>
          <w:u w:val="single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Nagwek1"/>
        <w:jc w:val="right"/>
        <w:rPr>
          <w:rFonts w:ascii="Times New Roman" w:hAnsi="Times New Roman"/>
          <w:bCs/>
          <w:i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załącznik nr 7.1. – 7.6. do SIWZ</w:t>
      </w: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AKCEPTOWANY WZÓR TREŚCI GWARANCJI WADIALNEJ</w:t>
      </w:r>
    </w:p>
    <w:p w:rsidR="00CF1530" w:rsidRDefault="00CF1530" w:rsidP="00CF1530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spacing w:line="360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Podejmujemy się bezwarunkowo i nieodwołalnie wypłacenia Zamawiającemu kwoty do wysokości określonej powyżej po otrzymaniu pierwszego pisemnego żądania, bez konieczności jego uzasadniania,   o ile Zamawiający stwierdzi w swoim żądaniu, że kwota roszczenia jest mu należna w związku z zaistnieniem, co najmniej jednego z warunków zatrzymania wadium, określonego w ustawie z dnia           29 stycznia 2004 r. Prawo zamówień publicznych.</w:t>
      </w:r>
    </w:p>
    <w:p w:rsidR="00CF1530" w:rsidRDefault="00CF1530" w:rsidP="00CF1530">
      <w:pPr>
        <w:pStyle w:val="Tekstpodstawowy"/>
        <w:spacing w:line="360" w:lineRule="auto"/>
        <w:rPr>
          <w:rFonts w:ascii="Times New Roman" w:hAnsi="Times New Roman"/>
          <w:b w:val="0"/>
          <w:szCs w:val="24"/>
        </w:rPr>
      </w:pPr>
    </w:p>
    <w:p w:rsidR="00CF1530" w:rsidRDefault="00CF1530" w:rsidP="00CF1530">
      <w:pPr>
        <w:pStyle w:val="Tekstpodstawowy"/>
        <w:spacing w:line="360" w:lineRule="auto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Niniejsza gwarancja jest ważna od dnia jej wystawienia do dnia xx-xx-</w:t>
      </w:r>
      <w:proofErr w:type="spellStart"/>
      <w:r>
        <w:rPr>
          <w:rFonts w:ascii="Times New Roman" w:hAnsi="Times New Roman"/>
          <w:b w:val="0"/>
          <w:szCs w:val="24"/>
        </w:rPr>
        <w:t>xxxx</w:t>
      </w:r>
      <w:proofErr w:type="spellEnd"/>
      <w:r>
        <w:rPr>
          <w:rFonts w:ascii="Times New Roman" w:hAnsi="Times New Roman"/>
          <w:b w:val="0"/>
          <w:szCs w:val="24"/>
        </w:rPr>
        <w:t xml:space="preserve"> r. włącznie (okres ważności gwarancji). Wszelkie roszczenia odnośnie niniejszej Gwarancji Gwarant powinien otrzymać w okresie ważności gwarancji.</w:t>
      </w: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CF1530" w:rsidRDefault="00CF1530" w:rsidP="00CF1530">
      <w:pPr>
        <w:rPr>
          <w:rFonts w:ascii="Times New Roman" w:hAnsi="Times New Roman"/>
          <w:b/>
        </w:rPr>
        <w:sectPr w:rsidR="00CF1530">
          <w:headerReference w:type="default" r:id="rId8"/>
          <w:pgSz w:w="11906" w:h="16838"/>
          <w:pgMar w:top="1191" w:right="851" w:bottom="851" w:left="851" w:header="709" w:footer="709" w:gutter="0"/>
          <w:cols w:space="708"/>
        </w:sectPr>
      </w:pPr>
    </w:p>
    <w:p w:rsidR="00CF1530" w:rsidRDefault="00CF1530" w:rsidP="00CF1530">
      <w:pPr>
        <w:rPr>
          <w:rFonts w:ascii="Times New Roman" w:hAnsi="Times New Roman"/>
          <w:i/>
          <w:sz w:val="24"/>
          <w:szCs w:val="20"/>
        </w:rPr>
      </w:pPr>
    </w:p>
    <w:p w:rsidR="00CF1530" w:rsidRDefault="00CF1530" w:rsidP="00CF1530">
      <w:pPr>
        <w:rPr>
          <w:rFonts w:ascii="Times New Roman" w:hAnsi="Times New Roman"/>
          <w:i/>
          <w:sz w:val="24"/>
          <w:szCs w:val="20"/>
        </w:rPr>
      </w:pPr>
    </w:p>
    <w:p w:rsidR="00CF1530" w:rsidRDefault="00CF1530" w:rsidP="00CF1530">
      <w:pPr>
        <w:pStyle w:val="Nagwek2"/>
        <w:jc w:val="right"/>
        <w:rPr>
          <w:rFonts w:ascii="Times New Roman" w:hAnsi="Times New Roman"/>
          <w:i/>
          <w:sz w:val="22"/>
          <w:szCs w:val="22"/>
          <w:u w:val="single"/>
        </w:rPr>
      </w:pPr>
      <w:r>
        <w:rPr>
          <w:rFonts w:ascii="Times New Roman" w:hAnsi="Times New Roman"/>
          <w:i/>
          <w:sz w:val="22"/>
          <w:szCs w:val="22"/>
          <w:u w:val="single"/>
        </w:rPr>
        <w:t>Załącznik nr 8.1. – 8.6 .do SIWZ</w:t>
      </w:r>
    </w:p>
    <w:p w:rsidR="00CF1530" w:rsidRDefault="00CF1530" w:rsidP="00CF1530">
      <w:pPr>
        <w:jc w:val="right"/>
        <w:rPr>
          <w:rFonts w:ascii="Times New Roman" w:hAnsi="Times New Roman"/>
          <w:i/>
        </w:rPr>
      </w:pPr>
    </w:p>
    <w:p w:rsidR="00CF1530" w:rsidRDefault="00CF1530" w:rsidP="00CF1530">
      <w:pPr>
        <w:pStyle w:val="Nagwek2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8.ZESTAWIENIE CENOWO – ASORTYMENTOWE</w:t>
      </w:r>
    </w:p>
    <w:p w:rsidR="00CF1530" w:rsidRDefault="00CF1530" w:rsidP="00CF1530">
      <w:pPr>
        <w:jc w:val="center"/>
        <w:rPr>
          <w:rFonts w:ascii="Times New Roman" w:hAnsi="Times New Roman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468"/>
        <w:gridCol w:w="1218"/>
        <w:gridCol w:w="898"/>
        <w:gridCol w:w="1209"/>
        <w:gridCol w:w="1153"/>
        <w:gridCol w:w="1418"/>
        <w:gridCol w:w="1417"/>
        <w:gridCol w:w="1496"/>
        <w:gridCol w:w="1276"/>
        <w:gridCol w:w="1232"/>
      </w:tblGrid>
      <w:tr w:rsidR="00CF1530" w:rsidTr="00CF15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L.P.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30" w:rsidRDefault="00CF1530">
            <w:pPr>
              <w:pStyle w:val="Nagwek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Odczynnik/ krwinki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Producent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Rodzaj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Klon-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oznaczenie klonu wg producenta – nazwa/ kod produktu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Zamawiana 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Wielkość opakowania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Cena opakowania netto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Wartość 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Podatek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VAT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…%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kwota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brutto</w:t>
            </w: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2.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3.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4.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7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5.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6.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7.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8.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9.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10.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8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11.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12.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13.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14.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15.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16.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17.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1530" w:rsidTr="00CF1530">
        <w:trPr>
          <w:trHeight w:val="1305"/>
        </w:trPr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RAZEM</w:t>
            </w:r>
          </w:p>
          <w:p w:rsidR="00CF1530" w:rsidRDefault="00CF1530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530" w:rsidRDefault="00CF153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CF1530" w:rsidRDefault="00CF1530" w:rsidP="00CF1530">
      <w:pPr>
        <w:jc w:val="center"/>
        <w:rPr>
          <w:rFonts w:ascii="Times New Roman" w:hAnsi="Times New Roman"/>
          <w:sz w:val="20"/>
          <w:szCs w:val="20"/>
        </w:rPr>
      </w:pPr>
    </w:p>
    <w:p w:rsidR="00CF1530" w:rsidRDefault="00CF1530" w:rsidP="00CF1530">
      <w:pPr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Wartość całości zamówienia </w:t>
      </w:r>
      <w:r>
        <w:rPr>
          <w:rFonts w:ascii="Times New Roman" w:hAnsi="Times New Roman"/>
          <w:b/>
          <w:i/>
        </w:rPr>
        <w:t>netto:</w:t>
      </w:r>
    </w:p>
    <w:p w:rsidR="00CF1530" w:rsidRDefault="00CF1530" w:rsidP="00CF15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cyfrowo</w:t>
      </w:r>
      <w:r>
        <w:rPr>
          <w:rFonts w:ascii="Times New Roman" w:hAnsi="Times New Roman"/>
          <w:i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PLN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słownie: ..................................................................................................................................PLN</w:t>
      </w:r>
    </w:p>
    <w:p w:rsidR="00CF1530" w:rsidRDefault="00CF1530" w:rsidP="00CF1530">
      <w:pPr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Wartość całości zamówienia </w:t>
      </w:r>
      <w:r>
        <w:rPr>
          <w:rFonts w:ascii="Times New Roman" w:hAnsi="Times New Roman"/>
          <w:b/>
          <w:i/>
        </w:rPr>
        <w:t>brutto:</w:t>
      </w:r>
    </w:p>
    <w:p w:rsidR="00CF1530" w:rsidRDefault="00CF1530" w:rsidP="00CF153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cyfrowo</w:t>
      </w:r>
      <w:r>
        <w:rPr>
          <w:rFonts w:ascii="Times New Roman" w:hAnsi="Times New Roman"/>
          <w:i/>
        </w:rPr>
        <w:t>: 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PLN</w:t>
      </w:r>
    </w:p>
    <w:p w:rsidR="00CF1530" w:rsidRDefault="00CF1530" w:rsidP="00CF1530">
      <w:pPr>
        <w:rPr>
          <w:rFonts w:ascii="Times New Roman" w:hAnsi="Times New Roman"/>
        </w:rPr>
      </w:pPr>
      <w:r>
        <w:rPr>
          <w:rFonts w:ascii="Times New Roman" w:hAnsi="Times New Roman"/>
        </w:rPr>
        <w:t>słownie: ...................................................................................................................................PLN</w:t>
      </w:r>
    </w:p>
    <w:p w:rsidR="00CF1530" w:rsidRDefault="00CF1530" w:rsidP="00CF1530">
      <w:pPr>
        <w:pStyle w:val="Tekstpodstawowy"/>
        <w:rPr>
          <w:rFonts w:ascii="Times New Roman" w:hAnsi="Times New Roman"/>
        </w:rPr>
      </w:pPr>
    </w:p>
    <w:sectPr w:rsidR="00CF1530" w:rsidSect="00823787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3CA" w:rsidRDefault="004353CA" w:rsidP="00EC29A3">
      <w:pPr>
        <w:spacing w:after="0" w:line="240" w:lineRule="auto"/>
      </w:pPr>
      <w:r>
        <w:separator/>
      </w:r>
    </w:p>
  </w:endnote>
  <w:endnote w:type="continuationSeparator" w:id="0">
    <w:p w:rsidR="004353CA" w:rsidRDefault="004353CA" w:rsidP="00EC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2D6" w:rsidRDefault="00C832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832D6" w:rsidRDefault="00C832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2D6" w:rsidRDefault="00C832D6">
    <w:pPr>
      <w:pStyle w:val="Stopka"/>
      <w:framePr w:wrap="around" w:vAnchor="text" w:hAnchor="margin" w:xAlign="right" w:y="1"/>
      <w:rPr>
        <w:rStyle w:val="Numerstrony"/>
      </w:rPr>
    </w:pPr>
  </w:p>
  <w:p w:rsidR="00C832D6" w:rsidRPr="00E33B6E" w:rsidRDefault="00C832D6" w:rsidP="002F5894">
    <w:pPr>
      <w:pStyle w:val="Stopka"/>
      <w:ind w:right="360"/>
      <w:jc w:val="right"/>
      <w:rPr>
        <w:rFonts w:ascii="Times New Roman" w:hAnsi="Times New Roman"/>
      </w:rPr>
    </w:pPr>
    <w:r w:rsidRPr="00E33B6E">
      <w:rPr>
        <w:rFonts w:ascii="Times New Roman" w:hAnsi="Times New Roman"/>
      </w:rPr>
      <w:t xml:space="preserve">Strona </w:t>
    </w:r>
    <w:r w:rsidRPr="00E33B6E">
      <w:rPr>
        <w:rFonts w:ascii="Times New Roman" w:hAnsi="Times New Roman"/>
      </w:rPr>
      <w:fldChar w:fldCharType="begin"/>
    </w:r>
    <w:r w:rsidRPr="00E33B6E">
      <w:rPr>
        <w:rFonts w:ascii="Times New Roman" w:hAnsi="Times New Roman"/>
      </w:rPr>
      <w:instrText xml:space="preserve"> PAGE </w:instrText>
    </w:r>
    <w:r w:rsidRPr="00E33B6E">
      <w:rPr>
        <w:rFonts w:ascii="Times New Roman" w:hAnsi="Times New Roman"/>
      </w:rPr>
      <w:fldChar w:fldCharType="separate"/>
    </w:r>
    <w:r w:rsidR="0067799F">
      <w:rPr>
        <w:rFonts w:ascii="Times New Roman" w:hAnsi="Times New Roman"/>
        <w:noProof/>
      </w:rPr>
      <w:t>43</w:t>
    </w:r>
    <w:r w:rsidRPr="00E33B6E">
      <w:rPr>
        <w:rFonts w:ascii="Times New Roman" w:hAnsi="Times New Roman"/>
      </w:rPr>
      <w:fldChar w:fldCharType="end"/>
    </w:r>
    <w:r w:rsidRPr="00E33B6E">
      <w:rPr>
        <w:rFonts w:ascii="Times New Roman" w:hAnsi="Times New Roman"/>
      </w:rPr>
      <w:t xml:space="preserve"> z </w:t>
    </w:r>
    <w:r w:rsidRPr="00E33B6E">
      <w:rPr>
        <w:rFonts w:ascii="Times New Roman" w:hAnsi="Times New Roman"/>
      </w:rPr>
      <w:fldChar w:fldCharType="begin"/>
    </w:r>
    <w:r w:rsidRPr="00E33B6E">
      <w:rPr>
        <w:rFonts w:ascii="Times New Roman" w:hAnsi="Times New Roman"/>
      </w:rPr>
      <w:instrText xml:space="preserve"> NUMPAGES </w:instrText>
    </w:r>
    <w:r w:rsidRPr="00E33B6E">
      <w:rPr>
        <w:rFonts w:ascii="Times New Roman" w:hAnsi="Times New Roman"/>
      </w:rPr>
      <w:fldChar w:fldCharType="separate"/>
    </w:r>
    <w:r w:rsidR="0067799F">
      <w:rPr>
        <w:rFonts w:ascii="Times New Roman" w:hAnsi="Times New Roman"/>
        <w:noProof/>
      </w:rPr>
      <w:t>43</w:t>
    </w:r>
    <w:r w:rsidRPr="00E33B6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3CA" w:rsidRDefault="004353CA" w:rsidP="00EC29A3">
      <w:pPr>
        <w:spacing w:after="0" w:line="240" w:lineRule="auto"/>
      </w:pPr>
      <w:r>
        <w:separator/>
      </w:r>
    </w:p>
  </w:footnote>
  <w:footnote w:type="continuationSeparator" w:id="0">
    <w:p w:rsidR="004353CA" w:rsidRDefault="004353CA" w:rsidP="00EC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2D6" w:rsidRPr="00EC29A3" w:rsidRDefault="00C832D6" w:rsidP="00EC29A3">
    <w:pPr>
      <w:pStyle w:val="Nagwek"/>
      <w:jc w:val="center"/>
      <w:rPr>
        <w:rFonts w:ascii="Times New Roman" w:hAnsi="Times New Roman"/>
        <w:b/>
      </w:rPr>
    </w:pPr>
    <w:r w:rsidRPr="00EC29A3">
      <w:rPr>
        <w:rFonts w:ascii="Times New Roman" w:hAnsi="Times New Roman"/>
        <w:b/>
      </w:rPr>
      <w:t>NR SPRAWY 22/P/1-6/2014</w:t>
    </w:r>
  </w:p>
  <w:p w:rsidR="00C832D6" w:rsidRDefault="00C832D6">
    <w:pPr>
      <w:pStyle w:val="Nagwek"/>
    </w:pPr>
  </w:p>
  <w:p w:rsidR="00C832D6" w:rsidRDefault="00C832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2D6" w:rsidRPr="007223B1" w:rsidRDefault="00C832D6" w:rsidP="002F5894">
    <w:pPr>
      <w:pStyle w:val="Nagwek"/>
      <w:jc w:val="center"/>
      <w:rPr>
        <w:rFonts w:ascii="Times New Roman" w:hAnsi="Times New Roman"/>
      </w:rPr>
    </w:pPr>
    <w:r>
      <w:rPr>
        <w:rFonts w:ascii="Times New Roman" w:hAnsi="Times New Roman"/>
      </w:rPr>
      <w:t>NR SPRAWY 22/P/1-6/2014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2D6" w:rsidRDefault="00C832D6">
    <w:pPr>
      <w:pStyle w:val="Nagwek"/>
    </w:pPr>
  </w:p>
  <w:p w:rsidR="00C832D6" w:rsidRDefault="00C832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11C"/>
    <w:multiLevelType w:val="hybridMultilevel"/>
    <w:tmpl w:val="9AB6B3A0"/>
    <w:lvl w:ilvl="0" w:tplc="A3F6A936">
      <w:start w:val="1"/>
      <w:numFmt w:val="lowerLetter"/>
      <w:lvlText w:val="%1)"/>
      <w:lvlJc w:val="left"/>
      <w:pPr>
        <w:tabs>
          <w:tab w:val="num" w:pos="3520"/>
        </w:tabs>
        <w:ind w:left="3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84"/>
        </w:tabs>
        <w:ind w:left="31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04"/>
        </w:tabs>
        <w:ind w:left="39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24"/>
        </w:tabs>
        <w:ind w:left="46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44"/>
        </w:tabs>
        <w:ind w:left="53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64"/>
        </w:tabs>
        <w:ind w:left="60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84"/>
        </w:tabs>
        <w:ind w:left="67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04"/>
        </w:tabs>
        <w:ind w:left="75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24"/>
        </w:tabs>
        <w:ind w:left="8224" w:hanging="180"/>
      </w:pPr>
    </w:lvl>
  </w:abstractNum>
  <w:abstractNum w:abstractNumId="1">
    <w:nsid w:val="024F403D"/>
    <w:multiLevelType w:val="hybridMultilevel"/>
    <w:tmpl w:val="6D66694C"/>
    <w:lvl w:ilvl="0" w:tplc="C82E36F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C1ED5B0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>
    <w:nsid w:val="075F7A87"/>
    <w:multiLevelType w:val="hybridMultilevel"/>
    <w:tmpl w:val="C2BEA20E"/>
    <w:lvl w:ilvl="0" w:tplc="0D826E6C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F6E2D7E"/>
    <w:multiLevelType w:val="hybridMultilevel"/>
    <w:tmpl w:val="AC107D64"/>
    <w:lvl w:ilvl="0" w:tplc="E2B8487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3E26FB"/>
    <w:multiLevelType w:val="hybridMultilevel"/>
    <w:tmpl w:val="5D723888"/>
    <w:lvl w:ilvl="0" w:tplc="11A8C0C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4A4DF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A15D00"/>
    <w:multiLevelType w:val="hybridMultilevel"/>
    <w:tmpl w:val="4B9CEFF0"/>
    <w:lvl w:ilvl="0" w:tplc="751A06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03A4A"/>
    <w:multiLevelType w:val="hybridMultilevel"/>
    <w:tmpl w:val="8D98A8E8"/>
    <w:lvl w:ilvl="0" w:tplc="3E940A10">
      <w:start w:val="6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12B0A67"/>
    <w:multiLevelType w:val="hybridMultilevel"/>
    <w:tmpl w:val="80C0E936"/>
    <w:lvl w:ilvl="0" w:tplc="C82E36FA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2872C41"/>
    <w:multiLevelType w:val="hybridMultilevel"/>
    <w:tmpl w:val="5F326BD2"/>
    <w:lvl w:ilvl="0" w:tplc="704EDAA4">
      <w:start w:val="2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71D2440"/>
    <w:multiLevelType w:val="hybridMultilevel"/>
    <w:tmpl w:val="A4C469C8"/>
    <w:lvl w:ilvl="0" w:tplc="7C3EC162">
      <w:start w:val="6"/>
      <w:numFmt w:val="decimal"/>
      <w:lvlText w:val="%1."/>
      <w:lvlJc w:val="left"/>
      <w:pPr>
        <w:ind w:left="150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3D273796"/>
    <w:multiLevelType w:val="hybridMultilevel"/>
    <w:tmpl w:val="E2DC93CE"/>
    <w:lvl w:ilvl="0" w:tplc="041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8"/>
        </w:tabs>
        <w:ind w:left="8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98"/>
        </w:tabs>
        <w:ind w:left="15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18"/>
        </w:tabs>
        <w:ind w:left="23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8"/>
        </w:tabs>
        <w:ind w:left="30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8"/>
        </w:tabs>
        <w:ind w:left="37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8"/>
        </w:tabs>
        <w:ind w:left="44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8"/>
        </w:tabs>
        <w:ind w:left="51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8"/>
        </w:tabs>
        <w:ind w:left="5918" w:hanging="180"/>
      </w:pPr>
    </w:lvl>
  </w:abstractNum>
  <w:abstractNum w:abstractNumId="12">
    <w:nsid w:val="416920D8"/>
    <w:multiLevelType w:val="hybridMultilevel"/>
    <w:tmpl w:val="7318E604"/>
    <w:lvl w:ilvl="0" w:tplc="FC1ED5B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>
    <w:nsid w:val="45407178"/>
    <w:multiLevelType w:val="hybridMultilevel"/>
    <w:tmpl w:val="54DE62F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E2B84878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77772A"/>
    <w:multiLevelType w:val="hybridMultilevel"/>
    <w:tmpl w:val="8F92763A"/>
    <w:lvl w:ilvl="0" w:tplc="27F40B7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7E7A6B"/>
    <w:multiLevelType w:val="hybridMultilevel"/>
    <w:tmpl w:val="A6101F4E"/>
    <w:lvl w:ilvl="0" w:tplc="42D42E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4E8B2C6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C4B1292"/>
    <w:multiLevelType w:val="hybridMultilevel"/>
    <w:tmpl w:val="8D04539E"/>
    <w:lvl w:ilvl="0" w:tplc="B094C3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2E36FA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D359B"/>
    <w:multiLevelType w:val="singleLevel"/>
    <w:tmpl w:val="93BE4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A47221D"/>
    <w:multiLevelType w:val="hybridMultilevel"/>
    <w:tmpl w:val="8034AF08"/>
    <w:lvl w:ilvl="0" w:tplc="42D42EC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D3A32AD"/>
    <w:multiLevelType w:val="hybridMultilevel"/>
    <w:tmpl w:val="F0A0ED92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7" w:hanging="360"/>
      </w:pPr>
    </w:lvl>
    <w:lvl w:ilvl="2" w:tplc="0415001B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0">
    <w:nsid w:val="5E9F37F5"/>
    <w:multiLevelType w:val="hybridMultilevel"/>
    <w:tmpl w:val="45FE98D2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74264968">
      <w:start w:val="5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1FAA1A20">
      <w:start w:val="1"/>
      <w:numFmt w:val="bullet"/>
      <w:lvlText w:val="-"/>
      <w:lvlJc w:val="left"/>
      <w:pPr>
        <w:tabs>
          <w:tab w:val="num" w:pos="3756"/>
        </w:tabs>
        <w:ind w:left="3756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1">
    <w:nsid w:val="5EBE77C1"/>
    <w:multiLevelType w:val="hybridMultilevel"/>
    <w:tmpl w:val="E76CD042"/>
    <w:lvl w:ilvl="0" w:tplc="D526B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681632"/>
    <w:multiLevelType w:val="hybridMultilevel"/>
    <w:tmpl w:val="54A80D54"/>
    <w:lvl w:ilvl="0" w:tplc="B0C8884A">
      <w:start w:val="4"/>
      <w:numFmt w:val="decimal"/>
      <w:lvlText w:val="%1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06440E"/>
    <w:multiLevelType w:val="hybridMultilevel"/>
    <w:tmpl w:val="A29245D6"/>
    <w:lvl w:ilvl="0" w:tplc="2DB86C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915D5E"/>
    <w:multiLevelType w:val="hybridMultilevel"/>
    <w:tmpl w:val="71925FBC"/>
    <w:lvl w:ilvl="0" w:tplc="E2B8487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97011A2"/>
    <w:multiLevelType w:val="hybridMultilevel"/>
    <w:tmpl w:val="2DAA5FE6"/>
    <w:lvl w:ilvl="0" w:tplc="F210FA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8A52E5"/>
    <w:multiLevelType w:val="hybridMultilevel"/>
    <w:tmpl w:val="60E6C1F0"/>
    <w:lvl w:ilvl="0" w:tplc="C82E36F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C1ED5B0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7">
    <w:nsid w:val="7C925110"/>
    <w:multiLevelType w:val="hybridMultilevel"/>
    <w:tmpl w:val="0B089780"/>
    <w:lvl w:ilvl="0" w:tplc="0415001B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F446D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2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5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97"/>
    <w:rsid w:val="002111DE"/>
    <w:rsid w:val="002F5894"/>
    <w:rsid w:val="0030715B"/>
    <w:rsid w:val="00335B97"/>
    <w:rsid w:val="004353CA"/>
    <w:rsid w:val="004722E0"/>
    <w:rsid w:val="004D6113"/>
    <w:rsid w:val="00506A19"/>
    <w:rsid w:val="00566CF0"/>
    <w:rsid w:val="005F2BE6"/>
    <w:rsid w:val="00653B91"/>
    <w:rsid w:val="0067799F"/>
    <w:rsid w:val="00823787"/>
    <w:rsid w:val="008A6686"/>
    <w:rsid w:val="009D2532"/>
    <w:rsid w:val="00A93718"/>
    <w:rsid w:val="00C832D6"/>
    <w:rsid w:val="00CF1530"/>
    <w:rsid w:val="00D75514"/>
    <w:rsid w:val="00D82C8F"/>
    <w:rsid w:val="00EC29A3"/>
    <w:rsid w:val="00FB5159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1DE"/>
  </w:style>
  <w:style w:type="paragraph" w:styleId="Nagwek1">
    <w:name w:val="heading 1"/>
    <w:basedOn w:val="Normalny"/>
    <w:next w:val="Normalny"/>
    <w:link w:val="Nagwek1Znak"/>
    <w:qFormat/>
    <w:rsid w:val="0082378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378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3787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23787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23787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23787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823787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23787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787"/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82378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3787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2378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23787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23787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23787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23787"/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823787"/>
  </w:style>
  <w:style w:type="paragraph" w:styleId="Tekstpodstawowy2">
    <w:name w:val="Body Text 2"/>
    <w:basedOn w:val="Normalny"/>
    <w:link w:val="Tekstpodstawowy2Znak"/>
    <w:rsid w:val="0082378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2378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823787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378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823787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23787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78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823787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823787"/>
  </w:style>
  <w:style w:type="paragraph" w:styleId="Tekstpodstawowy">
    <w:name w:val="Body Text"/>
    <w:basedOn w:val="Normalny"/>
    <w:link w:val="TekstpodstawowyZnak"/>
    <w:rsid w:val="00823787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3787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823787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2378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8237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23787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2378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82378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23787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23787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823787"/>
    <w:rPr>
      <w:vanish/>
      <w:color w:val="FF0000"/>
    </w:rPr>
  </w:style>
  <w:style w:type="paragraph" w:styleId="NormalnyWeb">
    <w:name w:val="Normal (Web)"/>
    <w:basedOn w:val="Normalny"/>
    <w:link w:val="NormalnyWebZnak"/>
    <w:rsid w:val="0082378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823787"/>
    <w:rPr>
      <w:color w:val="0000FF"/>
      <w:u w:val="single"/>
    </w:rPr>
  </w:style>
  <w:style w:type="table" w:styleId="Tabela-Siatka">
    <w:name w:val="Table Grid"/>
    <w:basedOn w:val="Standardowy"/>
    <w:rsid w:val="00823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82378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2378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Lista2">
    <w:name w:val="List 2"/>
    <w:basedOn w:val="Normalny"/>
    <w:rsid w:val="0082378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a">
    <w:basedOn w:val="Normalny"/>
    <w:next w:val="Mapadokumentu"/>
    <w:rsid w:val="0082378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2378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8237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ormalnyWebZnak">
    <w:name w:val="Normalny (Web) Znak"/>
    <w:link w:val="NormalnyWeb"/>
    <w:rsid w:val="008237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5">
    <w:name w:val="Znak Znak5"/>
    <w:rsid w:val="00823787"/>
    <w:rPr>
      <w:rFonts w:ascii="Arial" w:hAnsi="Arial"/>
      <w:b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82378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ZnakZnak2">
    <w:name w:val="Znak Znak2"/>
    <w:locked/>
    <w:rsid w:val="00823787"/>
    <w:rPr>
      <w:rFonts w:ascii="Arial" w:hAnsi="Arial"/>
      <w:b/>
      <w:sz w:val="28"/>
      <w:u w:val="single"/>
      <w:lang w:val="pl-PL" w:eastAsia="pl-PL" w:bidi="ar-SA"/>
    </w:rPr>
  </w:style>
  <w:style w:type="character" w:customStyle="1" w:styleId="ZnakZnak">
    <w:name w:val="Znak Znak"/>
    <w:locked/>
    <w:rsid w:val="00823787"/>
    <w:rPr>
      <w:lang w:val="pl-PL" w:eastAsia="pl-PL" w:bidi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2378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23787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23787"/>
    <w:rPr>
      <w:color w:val="800080" w:themeColor="followedHyperlink"/>
      <w:u w:val="single"/>
    </w:rPr>
  </w:style>
  <w:style w:type="character" w:customStyle="1" w:styleId="ZnakZnak50">
    <w:name w:val="Znak Znak5"/>
    <w:rsid w:val="00CF1530"/>
    <w:rPr>
      <w:rFonts w:ascii="Arial" w:hAnsi="Arial" w:cs="Arial" w:hint="default"/>
      <w:b/>
      <w:bCs w:val="0"/>
      <w:sz w:val="24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1DE"/>
  </w:style>
  <w:style w:type="paragraph" w:styleId="Nagwek1">
    <w:name w:val="heading 1"/>
    <w:basedOn w:val="Normalny"/>
    <w:next w:val="Normalny"/>
    <w:link w:val="Nagwek1Znak"/>
    <w:qFormat/>
    <w:rsid w:val="0082378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378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3787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23787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23787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23787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823787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23787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787"/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823787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3787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23787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23787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23787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823787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823787"/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823787"/>
  </w:style>
  <w:style w:type="paragraph" w:styleId="Tekstpodstawowy2">
    <w:name w:val="Body Text 2"/>
    <w:basedOn w:val="Normalny"/>
    <w:link w:val="Tekstpodstawowy2Znak"/>
    <w:rsid w:val="0082378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2378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823787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378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823787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23787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78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823787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823787"/>
  </w:style>
  <w:style w:type="paragraph" w:styleId="Tekstpodstawowy">
    <w:name w:val="Body Text"/>
    <w:basedOn w:val="Normalny"/>
    <w:link w:val="TekstpodstawowyZnak"/>
    <w:rsid w:val="00823787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3787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823787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2378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8237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23787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2378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82378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823787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23787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823787"/>
    <w:rPr>
      <w:vanish/>
      <w:color w:val="FF0000"/>
    </w:rPr>
  </w:style>
  <w:style w:type="paragraph" w:styleId="NormalnyWeb">
    <w:name w:val="Normal (Web)"/>
    <w:basedOn w:val="Normalny"/>
    <w:link w:val="NormalnyWebZnak"/>
    <w:rsid w:val="0082378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823787"/>
    <w:rPr>
      <w:color w:val="0000FF"/>
      <w:u w:val="single"/>
    </w:rPr>
  </w:style>
  <w:style w:type="table" w:styleId="Tabela-Siatka">
    <w:name w:val="Table Grid"/>
    <w:basedOn w:val="Standardowy"/>
    <w:rsid w:val="00823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82378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823787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Lista2">
    <w:name w:val="List 2"/>
    <w:basedOn w:val="Normalny"/>
    <w:rsid w:val="0082378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a">
    <w:basedOn w:val="Normalny"/>
    <w:next w:val="Mapadokumentu"/>
    <w:rsid w:val="0082378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82378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82378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ormalnyWebZnak">
    <w:name w:val="Normalny (Web) Znak"/>
    <w:link w:val="NormalnyWeb"/>
    <w:rsid w:val="008237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5">
    <w:name w:val="Znak Znak5"/>
    <w:rsid w:val="00823787"/>
    <w:rPr>
      <w:rFonts w:ascii="Arial" w:hAnsi="Arial"/>
      <w:b/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82378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ZnakZnak2">
    <w:name w:val="Znak Znak2"/>
    <w:locked/>
    <w:rsid w:val="00823787"/>
    <w:rPr>
      <w:rFonts w:ascii="Arial" w:hAnsi="Arial"/>
      <w:b/>
      <w:sz w:val="28"/>
      <w:u w:val="single"/>
      <w:lang w:val="pl-PL" w:eastAsia="pl-PL" w:bidi="ar-SA"/>
    </w:rPr>
  </w:style>
  <w:style w:type="character" w:customStyle="1" w:styleId="ZnakZnak">
    <w:name w:val="Znak Znak"/>
    <w:locked/>
    <w:rsid w:val="00823787"/>
    <w:rPr>
      <w:lang w:val="pl-PL" w:eastAsia="pl-PL" w:bidi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2378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23787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23787"/>
    <w:rPr>
      <w:color w:val="800080" w:themeColor="followedHyperlink"/>
      <w:u w:val="single"/>
    </w:rPr>
  </w:style>
  <w:style w:type="character" w:customStyle="1" w:styleId="ZnakZnak50">
    <w:name w:val="Znak Znak5"/>
    <w:rsid w:val="00CF1530"/>
    <w:rPr>
      <w:rFonts w:ascii="Arial" w:hAnsi="Arial" w:cs="Arial" w:hint="default"/>
      <w:b/>
      <w:bCs w:val="0"/>
      <w:sz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12318</Words>
  <Characters>73913</Characters>
  <Application>Microsoft Office Word</Application>
  <DocSecurity>0</DocSecurity>
  <Lines>615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2014-07-04T11:18:00Z</cp:lastPrinted>
  <dcterms:created xsi:type="dcterms:W3CDTF">2014-07-04T11:24:00Z</dcterms:created>
  <dcterms:modified xsi:type="dcterms:W3CDTF">2014-07-04T11:24:00Z</dcterms:modified>
</cp:coreProperties>
</file>